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A30" w:rsidRPr="0016448C" w:rsidRDefault="00BF6A30" w:rsidP="009857D7">
      <w:pPr>
        <w:spacing w:after="0" w:line="23" w:lineRule="atLeast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16448C">
        <w:rPr>
          <w:rFonts w:ascii="Times New Roman" w:hAnsi="Times New Roman" w:cs="Times New Roman"/>
          <w:bCs/>
          <w:sz w:val="24"/>
          <w:szCs w:val="24"/>
        </w:rPr>
        <w:t>Государственное профессиональное образовательное учреждение</w:t>
      </w:r>
      <w:r w:rsidR="006E6E85" w:rsidRPr="0016448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bCs/>
          <w:sz w:val="24"/>
          <w:szCs w:val="24"/>
        </w:rPr>
        <w:t>Тульской области</w:t>
      </w:r>
    </w:p>
    <w:p w:rsidR="00BF6A30" w:rsidRPr="0016448C" w:rsidRDefault="00BF6A30" w:rsidP="009857D7">
      <w:pPr>
        <w:spacing w:after="0" w:line="23" w:lineRule="atLeast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16448C">
        <w:rPr>
          <w:rFonts w:ascii="Times New Roman" w:hAnsi="Times New Roman" w:cs="Times New Roman"/>
          <w:bCs/>
          <w:sz w:val="24"/>
          <w:szCs w:val="24"/>
        </w:rPr>
        <w:t>«Техникум технологий пищевых производств»</w:t>
      </w:r>
    </w:p>
    <w:p w:rsidR="00BF6A30" w:rsidRPr="0016448C" w:rsidRDefault="00BF6A30" w:rsidP="009857D7">
      <w:pPr>
        <w:spacing w:after="0" w:line="23" w:lineRule="atLeast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16448C">
        <w:rPr>
          <w:rFonts w:ascii="Times New Roman" w:hAnsi="Times New Roman" w:cs="Times New Roman"/>
          <w:bCs/>
          <w:sz w:val="24"/>
          <w:szCs w:val="24"/>
        </w:rPr>
        <w:t>(ГПОУ ТО «ТТПП»)</w:t>
      </w:r>
    </w:p>
    <w:p w:rsidR="00EF574E" w:rsidRPr="0016448C" w:rsidRDefault="00EF574E" w:rsidP="009857D7">
      <w:pPr>
        <w:spacing w:after="0" w:line="23" w:lineRule="atLeast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A74789" w:rsidRPr="0016448C" w:rsidRDefault="00A74789" w:rsidP="009857D7">
      <w:pPr>
        <w:spacing w:after="0" w:line="23" w:lineRule="atLeast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</w:pPr>
    </w:p>
    <w:p w:rsidR="00214D1C" w:rsidRPr="0016448C" w:rsidRDefault="00214D1C" w:rsidP="009857D7">
      <w:pPr>
        <w:widowControl w:val="0"/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14D1C" w:rsidRPr="0016448C" w:rsidRDefault="00214D1C" w:rsidP="009857D7">
      <w:pPr>
        <w:widowControl w:val="0"/>
        <w:autoSpaceDE w:val="0"/>
        <w:autoSpaceDN w:val="0"/>
        <w:adjustRightInd w:val="0"/>
        <w:spacing w:after="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4789" w:rsidRPr="0016448C" w:rsidRDefault="00A74789" w:rsidP="009857D7">
      <w:pPr>
        <w:widowControl w:val="0"/>
        <w:autoSpaceDE w:val="0"/>
        <w:autoSpaceDN w:val="0"/>
        <w:adjustRightInd w:val="0"/>
        <w:spacing w:after="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5F4D" w:rsidRPr="0016448C" w:rsidRDefault="00A75F4D" w:rsidP="009857D7">
      <w:pPr>
        <w:widowControl w:val="0"/>
        <w:autoSpaceDE w:val="0"/>
        <w:autoSpaceDN w:val="0"/>
        <w:adjustRightInd w:val="0"/>
        <w:spacing w:after="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5F4D" w:rsidRPr="0016448C" w:rsidRDefault="00A75F4D" w:rsidP="009857D7">
      <w:pPr>
        <w:widowControl w:val="0"/>
        <w:autoSpaceDE w:val="0"/>
        <w:autoSpaceDN w:val="0"/>
        <w:adjustRightInd w:val="0"/>
        <w:spacing w:after="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5F4D" w:rsidRPr="0016448C" w:rsidRDefault="00A75F4D" w:rsidP="009857D7">
      <w:pPr>
        <w:widowControl w:val="0"/>
        <w:autoSpaceDE w:val="0"/>
        <w:autoSpaceDN w:val="0"/>
        <w:adjustRightInd w:val="0"/>
        <w:spacing w:after="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4789" w:rsidRPr="0016448C" w:rsidRDefault="00A74789" w:rsidP="009857D7">
      <w:pPr>
        <w:widowControl w:val="0"/>
        <w:autoSpaceDE w:val="0"/>
        <w:autoSpaceDN w:val="0"/>
        <w:adjustRightInd w:val="0"/>
        <w:spacing w:after="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4D1C" w:rsidRPr="0016448C" w:rsidRDefault="00214D1C" w:rsidP="009857D7">
      <w:pPr>
        <w:widowControl w:val="0"/>
        <w:autoSpaceDE w:val="0"/>
        <w:autoSpaceDN w:val="0"/>
        <w:adjustRightInd w:val="0"/>
        <w:spacing w:after="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4A8F" w:rsidRPr="0016448C" w:rsidRDefault="00A75F4D" w:rsidP="009857D7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>РАБОЧАЯ ПРОГРАММА УЧЕБНО</w:t>
      </w:r>
      <w:r w:rsidR="00784A8F" w:rsidRPr="0016448C">
        <w:rPr>
          <w:rFonts w:ascii="Times New Roman" w:hAnsi="Times New Roman" w:cs="Times New Roman"/>
          <w:b/>
          <w:bCs/>
          <w:sz w:val="24"/>
          <w:szCs w:val="24"/>
        </w:rPr>
        <w:t>ГО ПРЕДМЕТА</w:t>
      </w:r>
    </w:p>
    <w:p w:rsidR="00A75F4D" w:rsidRPr="0016448C" w:rsidRDefault="00A75F4D" w:rsidP="009857D7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75F4D" w:rsidRPr="0016448C" w:rsidRDefault="00A75F4D" w:rsidP="009857D7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>Б</w:t>
      </w:r>
      <w:r w:rsidR="0013571B" w:rsidRPr="0016448C">
        <w:rPr>
          <w:rFonts w:ascii="Times New Roman" w:hAnsi="Times New Roman" w:cs="Times New Roman"/>
          <w:b/>
          <w:bCs/>
          <w:sz w:val="24"/>
          <w:szCs w:val="24"/>
        </w:rPr>
        <w:t>Д</w:t>
      </w:r>
      <w:r w:rsidRPr="0016448C">
        <w:rPr>
          <w:rFonts w:ascii="Times New Roman" w:hAnsi="Times New Roman" w:cs="Times New Roman"/>
          <w:b/>
          <w:bCs/>
          <w:sz w:val="24"/>
          <w:szCs w:val="24"/>
        </w:rPr>
        <w:t>.02 ЛИТЕРАТУРА</w:t>
      </w:r>
    </w:p>
    <w:p w:rsidR="00A75F4D" w:rsidRPr="0016448C" w:rsidRDefault="00A75F4D" w:rsidP="009857D7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75F4D" w:rsidRPr="0016448C" w:rsidRDefault="00A75F4D" w:rsidP="009857D7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>Уровень профессионального образования</w:t>
      </w:r>
    </w:p>
    <w:p w:rsidR="00A75F4D" w:rsidRPr="0016448C" w:rsidRDefault="00A75F4D" w:rsidP="009857D7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>Среднее профессиональное образование</w:t>
      </w:r>
    </w:p>
    <w:p w:rsidR="009857D7" w:rsidRPr="0016448C" w:rsidRDefault="009857D7" w:rsidP="009857D7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75F4D" w:rsidRPr="0016448C" w:rsidRDefault="00A75F4D" w:rsidP="009857D7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>Основная профессиональная образовательная программа</w:t>
      </w:r>
    </w:p>
    <w:p w:rsidR="00CF30A6" w:rsidRPr="00CF30A6" w:rsidRDefault="00CF30A6" w:rsidP="00CF30A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F30A6">
        <w:rPr>
          <w:rFonts w:ascii="Times New Roman" w:eastAsia="Times New Roman" w:hAnsi="Times New Roman" w:cs="Times New Roman"/>
          <w:b/>
          <w:sz w:val="24"/>
          <w:szCs w:val="24"/>
        </w:rPr>
        <w:t>Программа подготовки специалистов среднего звена</w:t>
      </w:r>
    </w:p>
    <w:p w:rsidR="004B4156" w:rsidRPr="004B4156" w:rsidRDefault="004B4156" w:rsidP="004B4156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4156">
        <w:rPr>
          <w:rFonts w:ascii="Times New Roman" w:eastAsia="Times New Roman" w:hAnsi="Times New Roman" w:cs="Times New Roman"/>
          <w:b/>
          <w:sz w:val="24"/>
          <w:szCs w:val="24"/>
        </w:rPr>
        <w:t>Специальность 19.02.08  Технология мяса и мясных продуктов</w:t>
      </w:r>
    </w:p>
    <w:p w:rsidR="00A75F4D" w:rsidRPr="0016448C" w:rsidRDefault="00A75F4D" w:rsidP="009857D7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5F4D" w:rsidRPr="0016448C" w:rsidRDefault="00A75F4D" w:rsidP="009857D7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5F4D" w:rsidRPr="0016448C" w:rsidRDefault="00A75F4D" w:rsidP="009857D7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5F4D" w:rsidRPr="0016448C" w:rsidRDefault="00A75F4D" w:rsidP="009857D7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6448C">
        <w:rPr>
          <w:rFonts w:ascii="Times New Roman" w:eastAsia="Times New Roman" w:hAnsi="Times New Roman" w:cs="Times New Roman"/>
          <w:b/>
          <w:sz w:val="24"/>
          <w:szCs w:val="24"/>
        </w:rPr>
        <w:t>Форма обучения: очная</w:t>
      </w:r>
    </w:p>
    <w:p w:rsidR="00A75F4D" w:rsidRPr="0016448C" w:rsidRDefault="00A75F4D" w:rsidP="009857D7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5F4D" w:rsidRPr="0016448C" w:rsidRDefault="00A75F4D" w:rsidP="009857D7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5F4D" w:rsidRPr="0016448C" w:rsidRDefault="00A75F4D" w:rsidP="009857D7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6448C">
        <w:rPr>
          <w:rFonts w:ascii="Times New Roman" w:eastAsia="Times New Roman" w:hAnsi="Times New Roman" w:cs="Times New Roman"/>
          <w:b/>
          <w:sz w:val="24"/>
          <w:szCs w:val="24"/>
        </w:rPr>
        <w:t>Квалификация выпускника:</w:t>
      </w:r>
    </w:p>
    <w:p w:rsidR="00A75F4D" w:rsidRPr="0016448C" w:rsidRDefault="00A75F4D" w:rsidP="009857D7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6448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Техник-технолог</w:t>
      </w:r>
    </w:p>
    <w:p w:rsidR="00A75F4D" w:rsidRPr="0016448C" w:rsidRDefault="00A75F4D" w:rsidP="009857D7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75F4D" w:rsidRPr="0016448C" w:rsidRDefault="00A75F4D" w:rsidP="009857D7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>Профиль профессионального образования – естественнонаучный</w:t>
      </w:r>
    </w:p>
    <w:p w:rsidR="00A75F4D" w:rsidRPr="0016448C" w:rsidRDefault="00A75F4D" w:rsidP="009857D7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75F4D" w:rsidRPr="0016448C" w:rsidRDefault="00A75F4D" w:rsidP="009857D7">
      <w:pPr>
        <w:spacing w:after="0" w:line="23" w:lineRule="atLeast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16448C">
        <w:rPr>
          <w:rFonts w:ascii="Times New Roman" w:hAnsi="Times New Roman" w:cs="Times New Roman"/>
          <w:bCs/>
          <w:sz w:val="24"/>
          <w:szCs w:val="24"/>
        </w:rPr>
        <w:t>Базовый уровень</w:t>
      </w:r>
    </w:p>
    <w:p w:rsidR="00A75F4D" w:rsidRPr="0016448C" w:rsidRDefault="00A75F4D" w:rsidP="009857D7">
      <w:pPr>
        <w:spacing w:after="0" w:line="23" w:lineRule="atLeast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9857D7" w:rsidRPr="0016448C" w:rsidRDefault="009857D7" w:rsidP="009857D7">
      <w:pPr>
        <w:spacing w:after="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  <w:sectPr w:rsidR="009857D7" w:rsidRPr="0016448C" w:rsidSect="00612A8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857D7" w:rsidRPr="004B4156" w:rsidRDefault="009857D7" w:rsidP="004B4156">
      <w:pPr>
        <w:pStyle w:val="TableParagraph"/>
        <w:spacing w:line="23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F30A6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Рабочая программа учебного предмета  «</w:t>
      </w:r>
      <w:r w:rsidR="004B415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БД. 02 </w:t>
      </w:r>
      <w:r w:rsidRPr="00CF30A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Литература» предназначена для изучения литературы  в ГПОУ ТО «ТТПП», реализующем основную образовательную программу среднего общего образования в пределах освоения основной профессиональной образовательной программы среднего профессионального образования на базе основного общего образования при подготовке специалистов  среднего звена по специальности  </w:t>
      </w:r>
      <w:r w:rsidR="004B4156" w:rsidRPr="004B4156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«19.02.08 Технология мяса и мясных продуктов».</w:t>
      </w:r>
    </w:p>
    <w:p w:rsidR="003309B2" w:rsidRDefault="003309B2" w:rsidP="009857D7">
      <w:pPr>
        <w:spacing w:after="0" w:line="23" w:lineRule="atLeast"/>
        <w:rPr>
          <w:rFonts w:ascii="Times New Roman" w:hAnsi="Times New Roman" w:cs="Times New Roman"/>
          <w:b/>
          <w:sz w:val="24"/>
          <w:szCs w:val="24"/>
        </w:rPr>
      </w:pPr>
    </w:p>
    <w:p w:rsidR="00FC33FD" w:rsidRDefault="00FC33FD" w:rsidP="009857D7">
      <w:pPr>
        <w:spacing w:after="0" w:line="23" w:lineRule="atLeast"/>
        <w:rPr>
          <w:rFonts w:ascii="Times New Roman" w:hAnsi="Times New Roman" w:cs="Times New Roman"/>
          <w:b/>
          <w:sz w:val="24"/>
          <w:szCs w:val="24"/>
        </w:rPr>
      </w:pPr>
    </w:p>
    <w:p w:rsidR="00FC33FD" w:rsidRPr="0016448C" w:rsidRDefault="00FC33FD" w:rsidP="009857D7">
      <w:pPr>
        <w:spacing w:after="0" w:line="23" w:lineRule="atLeas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1"/>
        <w:gridCol w:w="5132"/>
      </w:tblGrid>
      <w:tr w:rsidR="00FC33FD" w:rsidRPr="00FC33FD" w:rsidTr="00FC33FD">
        <w:trPr>
          <w:trHeight w:val="469"/>
        </w:trPr>
        <w:tc>
          <w:tcPr>
            <w:tcW w:w="4361" w:type="dxa"/>
            <w:shd w:val="clear" w:color="auto" w:fill="auto"/>
          </w:tcPr>
          <w:p w:rsidR="00FC33FD" w:rsidRPr="00FC33FD" w:rsidRDefault="00FC33FD" w:rsidP="00FC33FD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FD">
              <w:rPr>
                <w:rFonts w:ascii="Times New Roman" w:hAnsi="Times New Roman" w:cs="Times New Roman"/>
                <w:bCs/>
                <w:sz w:val="24"/>
                <w:szCs w:val="24"/>
              </w:rPr>
              <w:t>Рассмотрено</w:t>
            </w:r>
            <w:r w:rsidRPr="00FC33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C33FD" w:rsidRPr="00FC33FD" w:rsidRDefault="00FC33FD" w:rsidP="00FC33FD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FD">
              <w:rPr>
                <w:rFonts w:ascii="Times New Roman" w:hAnsi="Times New Roman" w:cs="Times New Roman"/>
                <w:sz w:val="24"/>
                <w:szCs w:val="24"/>
              </w:rPr>
              <w:t xml:space="preserve">на заседании ПЦК </w:t>
            </w:r>
            <w:proofErr w:type="spellStart"/>
            <w:r w:rsidRPr="00FC33FD">
              <w:rPr>
                <w:rFonts w:ascii="Times New Roman" w:hAnsi="Times New Roman" w:cs="Times New Roman"/>
                <w:sz w:val="24"/>
                <w:szCs w:val="24"/>
              </w:rPr>
              <w:t>ОГСиЭД</w:t>
            </w:r>
            <w:proofErr w:type="spellEnd"/>
          </w:p>
          <w:p w:rsidR="00FC33FD" w:rsidRPr="00FC33FD" w:rsidRDefault="00FC33FD" w:rsidP="00FC33FD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2" w:type="dxa"/>
            <w:shd w:val="clear" w:color="auto" w:fill="auto"/>
          </w:tcPr>
          <w:p w:rsidR="00FC33FD" w:rsidRPr="00FC33FD" w:rsidRDefault="00FC33FD" w:rsidP="00FC33FD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33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Одобрено педагогическим советом </w:t>
            </w:r>
          </w:p>
          <w:p w:rsidR="00FC33FD" w:rsidRPr="00FC33FD" w:rsidRDefault="00FC33FD" w:rsidP="00FC33FD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FD">
              <w:rPr>
                <w:rFonts w:ascii="Times New Roman" w:hAnsi="Times New Roman" w:cs="Times New Roman"/>
                <w:bCs/>
                <w:sz w:val="24"/>
                <w:szCs w:val="24"/>
              </w:rPr>
              <w:t>ГПОУ ТО «ТТПП»</w:t>
            </w:r>
          </w:p>
        </w:tc>
      </w:tr>
      <w:tr w:rsidR="00FC33FD" w:rsidRPr="00FC33FD" w:rsidTr="00FC33FD">
        <w:tc>
          <w:tcPr>
            <w:tcW w:w="4361" w:type="dxa"/>
          </w:tcPr>
          <w:p w:rsidR="00FC33FD" w:rsidRPr="00FC33FD" w:rsidRDefault="00FC33FD" w:rsidP="00FC33FD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33FD" w:rsidRPr="00FC33FD" w:rsidRDefault="00FC33FD" w:rsidP="00FC33FD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FD">
              <w:rPr>
                <w:rFonts w:ascii="Times New Roman" w:hAnsi="Times New Roman" w:cs="Times New Roman"/>
                <w:sz w:val="24"/>
                <w:szCs w:val="24"/>
              </w:rPr>
              <w:t>Протокол  от 20.04.22 № 9</w:t>
            </w:r>
          </w:p>
          <w:p w:rsidR="00FC33FD" w:rsidRPr="00FC33FD" w:rsidRDefault="00FC33FD" w:rsidP="00FC33FD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2" w:type="dxa"/>
          </w:tcPr>
          <w:p w:rsidR="00FC33FD" w:rsidRPr="00FC33FD" w:rsidRDefault="00FC33FD" w:rsidP="00FC33FD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33FD" w:rsidRPr="00FC33FD" w:rsidRDefault="00FC33FD" w:rsidP="00FC33FD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FD">
              <w:rPr>
                <w:rFonts w:ascii="Times New Roman" w:hAnsi="Times New Roman" w:cs="Times New Roman"/>
                <w:sz w:val="24"/>
                <w:szCs w:val="24"/>
              </w:rPr>
              <w:t>Протокол от 28.04.2022 № 7</w:t>
            </w:r>
          </w:p>
          <w:p w:rsidR="00FC33FD" w:rsidRPr="00FC33FD" w:rsidRDefault="00FC33FD" w:rsidP="00FC33FD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7618F" w:rsidRDefault="0037618F" w:rsidP="009857D7">
      <w:pPr>
        <w:widowControl w:val="0"/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C33FD" w:rsidRDefault="00FC33FD" w:rsidP="009857D7">
      <w:pPr>
        <w:widowControl w:val="0"/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C33FD" w:rsidRDefault="00FC33FD" w:rsidP="009857D7">
      <w:pPr>
        <w:widowControl w:val="0"/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C33FD" w:rsidRPr="0016448C" w:rsidRDefault="00FC33FD" w:rsidP="009857D7">
      <w:pPr>
        <w:widowControl w:val="0"/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37618F" w:rsidRPr="0016448C" w:rsidRDefault="0037618F" w:rsidP="009857D7">
      <w:pPr>
        <w:widowControl w:val="0"/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857D7" w:rsidRPr="0016448C" w:rsidTr="009857D7">
        <w:tc>
          <w:tcPr>
            <w:tcW w:w="6380" w:type="dxa"/>
            <w:gridSpan w:val="2"/>
          </w:tcPr>
          <w:p w:rsidR="009857D7" w:rsidRPr="0016448C" w:rsidRDefault="009857D7" w:rsidP="009857D7">
            <w:pPr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644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Организация-разработчик ГПОУ ТО «ТТПП»</w:t>
            </w:r>
          </w:p>
          <w:p w:rsidR="009857D7" w:rsidRPr="0016448C" w:rsidRDefault="009857D7" w:rsidP="009857D7">
            <w:pPr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1" w:type="dxa"/>
          </w:tcPr>
          <w:p w:rsidR="009857D7" w:rsidRPr="0016448C" w:rsidRDefault="009857D7" w:rsidP="009857D7">
            <w:pPr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857D7" w:rsidRPr="0016448C" w:rsidTr="009857D7">
        <w:tc>
          <w:tcPr>
            <w:tcW w:w="3190" w:type="dxa"/>
          </w:tcPr>
          <w:p w:rsidR="009857D7" w:rsidRPr="0016448C" w:rsidRDefault="009857D7" w:rsidP="009857D7">
            <w:pPr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448C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Составитель,</w:t>
            </w:r>
          </w:p>
        </w:tc>
        <w:tc>
          <w:tcPr>
            <w:tcW w:w="3190" w:type="dxa"/>
          </w:tcPr>
          <w:p w:rsidR="009857D7" w:rsidRPr="0016448C" w:rsidRDefault="009857D7" w:rsidP="009857D7">
            <w:pPr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9857D7" w:rsidRPr="0016448C" w:rsidRDefault="009857D7" w:rsidP="009857D7">
            <w:pPr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57D7" w:rsidRPr="0016448C" w:rsidTr="009857D7">
        <w:tc>
          <w:tcPr>
            <w:tcW w:w="3190" w:type="dxa"/>
          </w:tcPr>
          <w:p w:rsidR="009857D7" w:rsidRPr="0016448C" w:rsidRDefault="009857D7" w:rsidP="009857D7">
            <w:pPr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44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3190" w:type="dxa"/>
          </w:tcPr>
          <w:p w:rsidR="009857D7" w:rsidRPr="0016448C" w:rsidRDefault="009857D7" w:rsidP="009857D7">
            <w:pPr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6448C">
              <w:rPr>
                <w:rFonts w:ascii="Times New Roman" w:eastAsia="Times New Roman" w:hAnsi="Times New Roman" w:cs="Times New Roman"/>
                <w:sz w:val="24"/>
                <w:szCs w:val="24"/>
              </w:rPr>
              <w:t>Архангельский</w:t>
            </w:r>
            <w:proofErr w:type="spellEnd"/>
            <w:r w:rsidRPr="001644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Л.Л.</w:t>
            </w:r>
          </w:p>
        </w:tc>
        <w:tc>
          <w:tcPr>
            <w:tcW w:w="3191" w:type="dxa"/>
          </w:tcPr>
          <w:p w:rsidR="009857D7" w:rsidRPr="0016448C" w:rsidRDefault="009857D7" w:rsidP="009857D7">
            <w:pPr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F574E" w:rsidRPr="0016448C" w:rsidRDefault="00EF574E" w:rsidP="009857D7">
      <w:pPr>
        <w:widowControl w:val="0"/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9857D7" w:rsidRPr="0016448C" w:rsidRDefault="009857D7" w:rsidP="009857D7">
      <w:pPr>
        <w:widowControl w:val="0"/>
        <w:autoSpaceDE w:val="0"/>
        <w:autoSpaceDN w:val="0"/>
        <w:adjustRightInd w:val="0"/>
        <w:spacing w:after="0" w:line="23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</w:rPr>
        <w:sectPr w:rsidR="009857D7" w:rsidRPr="0016448C" w:rsidSect="00612A8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75F4D" w:rsidRPr="0016448C" w:rsidRDefault="00A75F4D" w:rsidP="009857D7">
      <w:pPr>
        <w:widowControl w:val="0"/>
        <w:autoSpaceDE w:val="0"/>
        <w:autoSpaceDN w:val="0"/>
        <w:adjustRightInd w:val="0"/>
        <w:spacing w:after="0" w:line="23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6448C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СОДЕРЖАНИЕ</w:t>
      </w:r>
    </w:p>
    <w:sdt>
      <w:sdtPr>
        <w:rPr>
          <w:rFonts w:ascii="Times New Roman" w:eastAsiaTheme="minorEastAsia" w:hAnsi="Times New Roman" w:cs="Times New Roman"/>
          <w:b w:val="0"/>
          <w:bCs w:val="0"/>
          <w:color w:val="auto"/>
          <w:sz w:val="24"/>
          <w:szCs w:val="24"/>
        </w:rPr>
        <w:id w:val="227266885"/>
        <w:docPartObj>
          <w:docPartGallery w:val="Table of Contents"/>
          <w:docPartUnique/>
        </w:docPartObj>
      </w:sdtPr>
      <w:sdtEndPr/>
      <w:sdtContent>
        <w:p w:rsidR="001B28F8" w:rsidRPr="0016448C" w:rsidRDefault="001B28F8" w:rsidP="009857D7">
          <w:pPr>
            <w:pStyle w:val="ab"/>
            <w:spacing w:before="0" w:line="23" w:lineRule="atLeast"/>
            <w:rPr>
              <w:rFonts w:ascii="Times New Roman" w:hAnsi="Times New Roman" w:cs="Times New Roman"/>
              <w:sz w:val="24"/>
              <w:szCs w:val="24"/>
            </w:rPr>
          </w:pPr>
        </w:p>
        <w:p w:rsidR="00935438" w:rsidRPr="00935438" w:rsidRDefault="001B28F8">
          <w:pPr>
            <w:pStyle w:val="13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r w:rsidRPr="0016448C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16448C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16448C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16917613" w:history="1">
            <w:r w:rsidR="00935438" w:rsidRPr="00935438">
              <w:rPr>
                <w:rStyle w:val="a8"/>
                <w:rFonts w:ascii="Times New Roman" w:hAnsi="Times New Roman" w:cs="Times New Roman"/>
                <w:noProof/>
                <w:sz w:val="24"/>
                <w:szCs w:val="24"/>
                <w:lang w:eastAsia="ar-SA"/>
              </w:rPr>
              <w:t>1. ПАСПОРТ РАБОЧЕЙ ПРОГРАММЫ УЧЕБНОГО ПРЕДМЕТА</w:t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_Toc116917613 \h </w:instrText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35438" w:rsidRPr="00935438" w:rsidRDefault="000B74D7">
          <w:pPr>
            <w:pStyle w:val="13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16917614" w:history="1">
            <w:r w:rsidR="00935438" w:rsidRPr="00935438">
              <w:rPr>
                <w:rStyle w:val="a8"/>
                <w:rFonts w:ascii="Times New Roman" w:hAnsi="Times New Roman" w:cs="Times New Roman"/>
                <w:noProof/>
                <w:sz w:val="24"/>
                <w:szCs w:val="24"/>
              </w:rPr>
              <w:t>1.1.</w:t>
            </w:r>
            <w:r w:rsidR="00935438">
              <w:rPr>
                <w:rStyle w:val="a8"/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935438" w:rsidRPr="00935438">
              <w:rPr>
                <w:rStyle w:val="a8"/>
                <w:rFonts w:ascii="Times New Roman" w:hAnsi="Times New Roman" w:cs="Times New Roman"/>
                <w:noProof/>
                <w:sz w:val="24"/>
                <w:szCs w:val="24"/>
              </w:rPr>
              <w:t>Область применения рабочей программы</w:t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_Toc116917614 \h </w:instrText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35438" w:rsidRPr="00935438" w:rsidRDefault="000B74D7">
          <w:pPr>
            <w:pStyle w:val="13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16917615" w:history="1">
            <w:r w:rsidR="00935438" w:rsidRPr="00935438">
              <w:rPr>
                <w:rStyle w:val="a8"/>
                <w:rFonts w:ascii="Times New Roman" w:hAnsi="Times New Roman" w:cs="Times New Roman"/>
                <w:noProof/>
                <w:sz w:val="24"/>
                <w:szCs w:val="24"/>
              </w:rPr>
              <w:t>1.2.</w:t>
            </w:r>
            <w:r w:rsidR="00935438">
              <w:rPr>
                <w:rStyle w:val="a8"/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935438" w:rsidRPr="00935438">
              <w:rPr>
                <w:rStyle w:val="a8"/>
                <w:rFonts w:ascii="Times New Roman" w:hAnsi="Times New Roman" w:cs="Times New Roman"/>
                <w:noProof/>
                <w:sz w:val="24"/>
                <w:szCs w:val="24"/>
              </w:rPr>
              <w:t>Место учебного предмета в структуре основной профессиональной образовательной программы</w:t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_Toc116917615 \h </w:instrText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35438" w:rsidRPr="00935438" w:rsidRDefault="000B74D7">
          <w:pPr>
            <w:pStyle w:val="13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16917616" w:history="1">
            <w:r w:rsidR="00935438" w:rsidRPr="00935438">
              <w:rPr>
                <w:rStyle w:val="a8"/>
                <w:rFonts w:ascii="Times New Roman" w:hAnsi="Times New Roman" w:cs="Times New Roman"/>
                <w:noProof/>
                <w:sz w:val="24"/>
                <w:szCs w:val="24"/>
              </w:rPr>
              <w:t>1.3.</w:t>
            </w:r>
            <w:r w:rsidR="00935438">
              <w:rPr>
                <w:rStyle w:val="a8"/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935438" w:rsidRPr="00935438">
              <w:rPr>
                <w:rStyle w:val="a8"/>
                <w:rFonts w:ascii="Times New Roman" w:hAnsi="Times New Roman" w:cs="Times New Roman"/>
                <w:noProof/>
                <w:sz w:val="24"/>
                <w:szCs w:val="24"/>
              </w:rPr>
              <w:t>Цели и задачи учебного предмета – требования к результатам освоения учебного предмета</w:t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_Toc116917616 \h </w:instrText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35438" w:rsidRPr="00935438" w:rsidRDefault="000B74D7">
          <w:pPr>
            <w:pStyle w:val="13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16917617" w:history="1">
            <w:r w:rsidR="00935438" w:rsidRPr="00935438">
              <w:rPr>
                <w:rStyle w:val="a8"/>
                <w:rFonts w:ascii="Times New Roman" w:eastAsia="Symbol" w:hAnsi="Times New Roman" w:cs="Times New Roman"/>
                <w:noProof/>
                <w:sz w:val="24"/>
                <w:szCs w:val="24"/>
              </w:rPr>
              <w:t>1.4. Количество часов на освоение программы учебного предмета</w:t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_Toc116917617 \h </w:instrText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35438" w:rsidRPr="00935438" w:rsidRDefault="000B74D7">
          <w:pPr>
            <w:pStyle w:val="13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16917618" w:history="1">
            <w:r w:rsidR="00935438" w:rsidRPr="00935438">
              <w:rPr>
                <w:rStyle w:val="a8"/>
                <w:rFonts w:ascii="Times New Roman" w:hAnsi="Times New Roman" w:cs="Times New Roman"/>
                <w:bCs/>
                <w:noProof/>
                <w:sz w:val="24"/>
                <w:szCs w:val="24"/>
                <w:lang w:bidi="ru-RU"/>
              </w:rPr>
              <w:t xml:space="preserve">2. </w:t>
            </w:r>
            <w:r w:rsidR="00935438" w:rsidRPr="00935438">
              <w:rPr>
                <w:rStyle w:val="a8"/>
                <w:rFonts w:ascii="Times New Roman" w:hAnsi="Times New Roman" w:cs="Times New Roman"/>
                <w:noProof/>
                <w:sz w:val="24"/>
                <w:szCs w:val="24"/>
              </w:rPr>
              <w:t>ПЛАНИРУЕМЫЕ РЕЗУЛЬТАТЫ ОСВОЕНИЯ УЧЕБНОГО ПРЕДМЕТА</w:t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_Toc116917618 \h </w:instrText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35438" w:rsidRPr="00935438" w:rsidRDefault="000B74D7">
          <w:pPr>
            <w:pStyle w:val="13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16917619" w:history="1">
            <w:r w:rsidR="00935438" w:rsidRPr="00935438">
              <w:rPr>
                <w:rStyle w:val="a8"/>
                <w:rFonts w:ascii="Times New Roman" w:hAnsi="Times New Roman" w:cs="Times New Roman"/>
                <w:noProof/>
                <w:sz w:val="24"/>
                <w:szCs w:val="24"/>
              </w:rPr>
              <w:t>3. СТРУКТУРА И СОДЕРЖАНИЕ УЧЕБНОГО ПРЕДМЕТА</w:t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_Toc116917619 \h </w:instrText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10</w:t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35438" w:rsidRPr="00935438" w:rsidRDefault="000B74D7">
          <w:pPr>
            <w:pStyle w:val="13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16917620" w:history="1">
            <w:r w:rsidR="00935438" w:rsidRPr="00935438">
              <w:rPr>
                <w:rStyle w:val="a8"/>
                <w:rFonts w:ascii="Times New Roman" w:hAnsi="Times New Roman" w:cs="Times New Roman"/>
                <w:noProof/>
                <w:sz w:val="24"/>
                <w:szCs w:val="24"/>
              </w:rPr>
              <w:t>3.1. Объем учебного предмета и виды учебной работы</w:t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_Toc116917620 \h </w:instrText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10</w:t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35438" w:rsidRPr="00935438" w:rsidRDefault="000B74D7">
          <w:pPr>
            <w:pStyle w:val="13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16917621" w:history="1">
            <w:r w:rsidR="00935438" w:rsidRPr="00935438">
              <w:rPr>
                <w:rStyle w:val="a8"/>
                <w:rFonts w:ascii="Times New Roman" w:hAnsi="Times New Roman" w:cs="Times New Roman"/>
                <w:noProof/>
                <w:sz w:val="24"/>
                <w:szCs w:val="24"/>
              </w:rPr>
              <w:t>3.2.</w:t>
            </w:r>
            <w:r w:rsidR="00935438" w:rsidRPr="00935438">
              <w:rPr>
                <w:rStyle w:val="a8"/>
                <w:rFonts w:ascii="Times New Roman" w:hAnsi="Times New Roman" w:cs="Times New Roman"/>
                <w:noProof/>
                <w:spacing w:val="52"/>
                <w:sz w:val="24"/>
                <w:szCs w:val="24"/>
              </w:rPr>
              <w:t xml:space="preserve"> </w:t>
            </w:r>
            <w:r w:rsidR="00935438" w:rsidRPr="00935438">
              <w:rPr>
                <w:rStyle w:val="a8"/>
                <w:rFonts w:ascii="Times New Roman" w:hAnsi="Times New Roman" w:cs="Times New Roman"/>
                <w:noProof/>
                <w:spacing w:val="-1"/>
                <w:sz w:val="24"/>
                <w:szCs w:val="24"/>
              </w:rPr>
              <w:t>Тематический</w:t>
            </w:r>
            <w:r w:rsidR="00935438" w:rsidRPr="00935438">
              <w:rPr>
                <w:rStyle w:val="a8"/>
                <w:rFonts w:ascii="Times New Roman" w:hAnsi="Times New Roman" w:cs="Times New Roman"/>
                <w:noProof/>
                <w:spacing w:val="50"/>
                <w:sz w:val="24"/>
                <w:szCs w:val="24"/>
              </w:rPr>
              <w:t xml:space="preserve"> </w:t>
            </w:r>
            <w:r w:rsidR="00935438" w:rsidRPr="00935438">
              <w:rPr>
                <w:rStyle w:val="a8"/>
                <w:rFonts w:ascii="Times New Roman" w:hAnsi="Times New Roman" w:cs="Times New Roman"/>
                <w:noProof/>
                <w:spacing w:val="-1"/>
                <w:sz w:val="24"/>
                <w:szCs w:val="24"/>
              </w:rPr>
              <w:t xml:space="preserve">план и содержание </w:t>
            </w:r>
            <w:r w:rsidR="00935438" w:rsidRPr="00935438">
              <w:rPr>
                <w:rStyle w:val="a8"/>
                <w:rFonts w:ascii="Times New Roman" w:hAnsi="Times New Roman" w:cs="Times New Roman"/>
                <w:noProof/>
                <w:spacing w:val="53"/>
                <w:sz w:val="24"/>
                <w:szCs w:val="24"/>
              </w:rPr>
              <w:t xml:space="preserve"> </w:t>
            </w:r>
            <w:r w:rsidR="00935438" w:rsidRPr="00935438">
              <w:rPr>
                <w:rStyle w:val="a8"/>
                <w:rFonts w:ascii="Times New Roman" w:hAnsi="Times New Roman" w:cs="Times New Roman"/>
                <w:noProof/>
                <w:sz w:val="24"/>
                <w:szCs w:val="24"/>
              </w:rPr>
              <w:t>учебного предмета</w:t>
            </w:r>
            <w:r w:rsidR="00935438" w:rsidRPr="00935438">
              <w:rPr>
                <w:rStyle w:val="a8"/>
                <w:rFonts w:ascii="Times New Roman" w:hAnsi="Times New Roman" w:cs="Times New Roman"/>
                <w:noProof/>
                <w:spacing w:val="-1"/>
                <w:sz w:val="24"/>
                <w:szCs w:val="24"/>
              </w:rPr>
              <w:t>, в том числе с учетом рабочей  программы воспитания</w:t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_Toc116917621 \h </w:instrText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11</w:t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35438" w:rsidRPr="00935438" w:rsidRDefault="000B74D7">
          <w:pPr>
            <w:pStyle w:val="13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16917622" w:history="1">
            <w:r w:rsidR="00935438" w:rsidRPr="00935438">
              <w:rPr>
                <w:rStyle w:val="a8"/>
                <w:rFonts w:ascii="Times New Roman" w:eastAsia="Times New Roman" w:hAnsi="Times New Roman" w:cs="Times New Roman"/>
                <w:noProof/>
                <w:spacing w:val="-1"/>
                <w:sz w:val="24"/>
                <w:szCs w:val="24"/>
                <w:lang w:eastAsia="en-US"/>
              </w:rPr>
              <w:t>4. УСЛОВИЯ РЕАЛИЗАЦИИ УЧЕБНОГО ПРЕДМЕТА</w:t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_Toc116917622 \h </w:instrText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48</w:t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35438" w:rsidRPr="00935438" w:rsidRDefault="000B74D7">
          <w:pPr>
            <w:pStyle w:val="13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16917623" w:history="1">
            <w:r w:rsidR="00935438" w:rsidRPr="00935438">
              <w:rPr>
                <w:rStyle w:val="a8"/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  <w:t>4.1. Требования к материально-техническому обеспечению</w:t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_Toc116917623 \h </w:instrText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48</w:t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35438" w:rsidRPr="00935438" w:rsidRDefault="000B74D7">
          <w:pPr>
            <w:pStyle w:val="13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16917624" w:history="1">
            <w:r w:rsidR="00935438" w:rsidRPr="00935438">
              <w:rPr>
                <w:rStyle w:val="a8"/>
                <w:rFonts w:ascii="Times New Roman" w:eastAsia="Calibri" w:hAnsi="Times New Roman" w:cs="Times New Roman"/>
                <w:noProof/>
                <w:sz w:val="24"/>
                <w:szCs w:val="24"/>
                <w:lang w:eastAsia="en-US"/>
              </w:rPr>
              <w:t>4.2. Информационное обеспечение реализации программы</w:t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_Toc116917624 \h </w:instrText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48</w:t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35438" w:rsidRPr="00935438" w:rsidRDefault="000B74D7">
          <w:pPr>
            <w:pStyle w:val="13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16917625" w:history="1">
            <w:r w:rsidR="00935438" w:rsidRPr="00935438">
              <w:rPr>
                <w:rStyle w:val="a8"/>
                <w:rFonts w:ascii="Times New Roman" w:eastAsia="Calibri" w:hAnsi="Times New Roman" w:cs="Times New Roman"/>
                <w:noProof/>
                <w:sz w:val="24"/>
                <w:szCs w:val="24"/>
                <w:lang w:eastAsia="en-US"/>
              </w:rPr>
              <w:t>5. КОНТРОЛЬ И ОЦЕНКА РЕЗУЛЬТАТОВ ОСВОЕНИЯ УЧЕБНОГО ПРЕДМЕТА</w:t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_Toc116917625 \h </w:instrText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49</w:t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35438" w:rsidRPr="00935438" w:rsidRDefault="000B74D7">
          <w:pPr>
            <w:pStyle w:val="13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16917626" w:history="1">
            <w:r w:rsidR="00935438" w:rsidRPr="00935438">
              <w:rPr>
                <w:rStyle w:val="a8"/>
                <w:rFonts w:ascii="Times New Roman" w:eastAsia="Times New Roman" w:hAnsi="Times New Roman" w:cs="Times New Roman"/>
                <w:bCs/>
                <w:noProof/>
                <w:kern w:val="32"/>
                <w:sz w:val="24"/>
                <w:szCs w:val="24"/>
                <w:lang w:eastAsia="en-US"/>
              </w:rPr>
              <w:t>6. ФОНД ОЦЕНОЧНЫХ СРЕДСТВ</w:t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_Toc116917626 \h </w:instrText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50</w:t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35438" w:rsidRPr="00935438" w:rsidRDefault="000B74D7">
          <w:pPr>
            <w:pStyle w:val="13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16917627" w:history="1">
            <w:r w:rsidR="00935438" w:rsidRPr="00935438">
              <w:rPr>
                <w:rStyle w:val="a8"/>
                <w:rFonts w:ascii="Times New Roman" w:eastAsia="Times New Roman" w:hAnsi="Times New Roman" w:cs="Times New Roman"/>
                <w:noProof/>
                <w:kern w:val="32"/>
                <w:sz w:val="24"/>
                <w:szCs w:val="24"/>
              </w:rPr>
              <w:t>6.1. Результаты обучения, регламентированные ФГОС СОО и с учетом примерной основной образовательной программой среднего общего образования (ПООП СОО)</w:t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_Toc116917627 \h </w:instrText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51</w:t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35438" w:rsidRDefault="000B74D7">
          <w:pPr>
            <w:pStyle w:val="13"/>
            <w:tabs>
              <w:tab w:val="right" w:leader="dot" w:pos="9345"/>
            </w:tabs>
            <w:rPr>
              <w:noProof/>
            </w:rPr>
          </w:pPr>
          <w:hyperlink w:anchor="_Toc116917628" w:history="1">
            <w:r w:rsidR="00935438" w:rsidRPr="00935438">
              <w:rPr>
                <w:rStyle w:val="a8"/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en-US"/>
              </w:rPr>
              <w:t>6.2. Фонды оценочных средств</w:t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_Toc116917628 \h </w:instrText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53</w:t>
            </w:r>
            <w:r w:rsidR="00935438" w:rsidRPr="0093543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1B28F8" w:rsidRPr="0016448C" w:rsidRDefault="001B28F8" w:rsidP="009857D7">
          <w:pPr>
            <w:spacing w:after="0" w:line="23" w:lineRule="atLeast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16448C">
            <w:rPr>
              <w:rFonts w:ascii="Times New Roman" w:hAnsi="Times New Roman" w:cs="Times New Roman"/>
              <w:bCs/>
              <w:sz w:val="24"/>
              <w:szCs w:val="24"/>
            </w:rPr>
            <w:fldChar w:fldCharType="end"/>
          </w:r>
        </w:p>
      </w:sdtContent>
    </w:sdt>
    <w:p w:rsidR="009857D7" w:rsidRPr="0016448C" w:rsidRDefault="009857D7" w:rsidP="009857D7">
      <w:pPr>
        <w:widowControl w:val="0"/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  <w:sectPr w:rsidR="009857D7" w:rsidRPr="0016448C" w:rsidSect="00612A8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C18B5" w:rsidRPr="0016448C" w:rsidRDefault="007C18B5" w:rsidP="009857D7">
      <w:pPr>
        <w:widowControl w:val="0"/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724571" w:rsidRPr="0016448C" w:rsidRDefault="00724571" w:rsidP="009857D7">
      <w:pPr>
        <w:pStyle w:val="1"/>
        <w:spacing w:line="23" w:lineRule="atLeast"/>
        <w:jc w:val="center"/>
        <w:rPr>
          <w:b/>
        </w:rPr>
      </w:pPr>
      <w:bookmarkStart w:id="0" w:name="_Toc116917613"/>
      <w:r w:rsidRPr="0016448C">
        <w:rPr>
          <w:b/>
          <w:lang w:eastAsia="ar-SA"/>
        </w:rPr>
        <w:t xml:space="preserve">1. ПАСПОРТ РАБОЧЕЙ ПРОГРАММЫ </w:t>
      </w:r>
      <w:r w:rsidR="00784A8F" w:rsidRPr="0016448C">
        <w:rPr>
          <w:b/>
          <w:lang w:eastAsia="ar-SA"/>
        </w:rPr>
        <w:t>УЧЕБНОГО ПРЕДМЕТА</w:t>
      </w:r>
      <w:bookmarkEnd w:id="0"/>
    </w:p>
    <w:p w:rsidR="00724571" w:rsidRPr="0016448C" w:rsidRDefault="00724571" w:rsidP="00FC33FD"/>
    <w:p w:rsidR="00724571" w:rsidRPr="0016448C" w:rsidRDefault="001B28F8" w:rsidP="009857D7">
      <w:pPr>
        <w:pStyle w:val="1"/>
        <w:spacing w:line="23" w:lineRule="atLeast"/>
        <w:jc w:val="center"/>
        <w:rPr>
          <w:b/>
        </w:rPr>
      </w:pPr>
      <w:bookmarkStart w:id="1" w:name="_Toc116917614"/>
      <w:r w:rsidRPr="0016448C">
        <w:rPr>
          <w:b/>
        </w:rPr>
        <w:t>1.1.</w:t>
      </w:r>
      <w:r w:rsidR="00935438">
        <w:rPr>
          <w:b/>
        </w:rPr>
        <w:t xml:space="preserve"> </w:t>
      </w:r>
      <w:r w:rsidR="00724571" w:rsidRPr="0016448C">
        <w:rPr>
          <w:b/>
        </w:rPr>
        <w:t>Область применения рабочей программы</w:t>
      </w:r>
      <w:bookmarkEnd w:id="1"/>
    </w:p>
    <w:p w:rsidR="00E52693" w:rsidRPr="0016448C" w:rsidRDefault="00E52693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B4156" w:rsidRPr="004B4156" w:rsidRDefault="0057256D" w:rsidP="004B4156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6448C">
        <w:rPr>
          <w:rFonts w:ascii="Times New Roman" w:hAnsi="Times New Roman" w:cs="Times New Roman"/>
          <w:sz w:val="24"/>
          <w:szCs w:val="24"/>
        </w:rPr>
        <w:t xml:space="preserve">Рабочая программа </w:t>
      </w:r>
      <w:r w:rsidR="00784A8F" w:rsidRPr="0016448C">
        <w:rPr>
          <w:rFonts w:ascii="Times New Roman" w:hAnsi="Times New Roman" w:cs="Times New Roman"/>
          <w:sz w:val="24"/>
          <w:szCs w:val="24"/>
        </w:rPr>
        <w:t>учебного предмета</w:t>
      </w:r>
      <w:r w:rsidRPr="0016448C">
        <w:rPr>
          <w:rFonts w:ascii="Times New Roman" w:hAnsi="Times New Roman" w:cs="Times New Roman"/>
          <w:sz w:val="24"/>
          <w:szCs w:val="24"/>
        </w:rPr>
        <w:t xml:space="preserve"> </w:t>
      </w:r>
      <w:r w:rsidR="004B4156" w:rsidRPr="004B4156">
        <w:rPr>
          <w:rFonts w:ascii="Times New Roman" w:hAnsi="Times New Roman" w:cs="Times New Roman"/>
          <w:sz w:val="24"/>
          <w:szCs w:val="24"/>
        </w:rPr>
        <w:t xml:space="preserve">«БД. 02 Литература» </w:t>
      </w:r>
      <w:r w:rsidRPr="0016448C">
        <w:rPr>
          <w:rFonts w:ascii="Times New Roman" w:hAnsi="Times New Roman" w:cs="Times New Roman"/>
          <w:sz w:val="24"/>
          <w:szCs w:val="24"/>
        </w:rPr>
        <w:t xml:space="preserve">является </w:t>
      </w:r>
      <w:r w:rsidR="004B4156" w:rsidRPr="004B4156">
        <w:rPr>
          <w:rFonts w:ascii="Times New Roman" w:eastAsia="Calibri" w:hAnsi="Times New Roman" w:cs="Times New Roman"/>
          <w:sz w:val="24"/>
          <w:szCs w:val="24"/>
          <w:lang w:eastAsia="en-US"/>
        </w:rPr>
        <w:t>частью основной профессионально образовательной программы «</w:t>
      </w:r>
      <w:r w:rsidR="004B4156" w:rsidRPr="004B4156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19.02.08 Технология мяса и мясных продуктов», входящей</w:t>
      </w:r>
      <w:r w:rsidR="004B4156" w:rsidRPr="004B41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 укрупненную группу специальностей  «19.00.00 Промышленная экология и биотехнологии».</w:t>
      </w:r>
    </w:p>
    <w:p w:rsidR="004B4156" w:rsidRPr="004B4156" w:rsidRDefault="004B4156" w:rsidP="004B4156">
      <w:pPr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gramStart"/>
      <w:r w:rsidRPr="004B4156">
        <w:rPr>
          <w:rFonts w:ascii="Times New Roman" w:eastAsia="Times New Roman" w:hAnsi="Times New Roman" w:cs="Times New Roman"/>
          <w:sz w:val="24"/>
          <w:szCs w:val="24"/>
          <w:lang w:eastAsia="en-US"/>
        </w:rPr>
        <w:t>Рабочая программа разработана на основе требований федерального государственного образовательного стандарта среднего общего образования (ФГОС СОО)</w:t>
      </w:r>
      <w:r w:rsidRPr="004B4156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(утв. приказом Министерства образования и науки Российской Федерации от 17.05.2012 № 413)</w:t>
      </w:r>
      <w:r w:rsidRPr="004B4156">
        <w:rPr>
          <w:rFonts w:ascii="Times New Roman" w:eastAsia="Times New Roman" w:hAnsi="Times New Roman" w:cs="Times New Roman"/>
          <w:sz w:val="24"/>
          <w:szCs w:val="24"/>
          <w:lang w:eastAsia="en-US"/>
        </w:rPr>
        <w:t>, федерального государственного образовательного стандарта среднего профессионального образования 19.02.08 «Технология мяса и мясных продуктов» (</w:t>
      </w:r>
      <w:r w:rsidRPr="004B4156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утв. </w:t>
      </w:r>
      <w:hyperlink r:id="rId7" w:history="1">
        <w:r w:rsidRPr="004B4156">
          <w:rPr>
            <w:rFonts w:ascii="Times New Roman" w:eastAsia="Century Schoolbook" w:hAnsi="Times New Roman" w:cs="Times New Roman"/>
            <w:color w:val="000000"/>
            <w:sz w:val="24"/>
            <w:szCs w:val="24"/>
            <w:shd w:val="clear" w:color="auto" w:fill="FFFFFF"/>
            <w:lang w:eastAsia="en-US"/>
          </w:rPr>
          <w:t>приказом</w:t>
        </w:r>
      </w:hyperlink>
      <w:r w:rsidRPr="004B4156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Министерства образования и науки от 22.04.2014 № 379),</w:t>
      </w:r>
      <w:r w:rsidRPr="004B415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примерной основной образовательной программы среднего общего образования (одобрена решением федерального учебно-методического объединения</w:t>
      </w:r>
      <w:proofErr w:type="gramEnd"/>
      <w:r w:rsidRPr="004B415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Pr="004B4156">
        <w:rPr>
          <w:rFonts w:ascii="Times New Roman" w:eastAsia="Times New Roman" w:hAnsi="Times New Roman" w:cs="Times New Roman"/>
          <w:sz w:val="24"/>
          <w:szCs w:val="24"/>
          <w:lang w:eastAsia="en-US"/>
        </w:rPr>
        <w:t>по общему образованию, протокол от 28.06.2016 № 2/16-з), с учетом примерной программы воспитания</w:t>
      </w:r>
      <w:r w:rsidRPr="004B4156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, в соответствии с рекомендациями по организации применения современных методик и программ преподавания по общеобразовательным </w:t>
      </w:r>
      <w:r w:rsidR="00271DF4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предмет</w:t>
      </w:r>
      <w:r w:rsidRPr="004B4156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ам в системе среднего профессионального образования, учитывающих образовательные потребности обучающихся образовательных организаций, реализующих программы среднего профессионального образования (письмо Департамента государственной политики в сфере среднего профессионального образования и профессионального обучения от 20.06.2020            № 05-772 «О</w:t>
      </w:r>
      <w:proofErr w:type="gramEnd"/>
      <w:r w:rsidRPr="004B4156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 </w:t>
      </w:r>
      <w:proofErr w:type="gramStart"/>
      <w:r w:rsidRPr="004B4156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направлении</w:t>
      </w:r>
      <w:proofErr w:type="gramEnd"/>
      <w:r w:rsidRPr="004B4156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 инструктивно-методического письма»). </w:t>
      </w:r>
    </w:p>
    <w:p w:rsidR="004B4156" w:rsidRPr="004B4156" w:rsidRDefault="004B4156" w:rsidP="004B4156">
      <w:pPr>
        <w:widowControl w:val="0"/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</w:pPr>
      <w:r w:rsidRPr="004B4156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Рабочая программа предназна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чена для изучения литературы </w:t>
      </w:r>
      <w:r w:rsidRPr="004B4156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в ГПОУ ТО «ТТПП», реализующем основную образовательную программу среднего общего образования в пределах освоения основной профессиональной образовательной программы среднего профессионального образования на базе основного общего образования при подготовке специалистов среднего звена по программе «19.02.08  Технология мяса и мясных продуктов».</w:t>
      </w:r>
    </w:p>
    <w:p w:rsidR="0057256D" w:rsidRPr="0016448C" w:rsidRDefault="0057256D" w:rsidP="004B4156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cs="Times New Roman"/>
          <w:spacing w:val="-1"/>
          <w:sz w:val="24"/>
          <w:szCs w:val="24"/>
        </w:rPr>
      </w:pPr>
    </w:p>
    <w:p w:rsidR="009857D7" w:rsidRPr="0016448C" w:rsidRDefault="009857D7" w:rsidP="009857D7">
      <w:pPr>
        <w:pStyle w:val="a9"/>
        <w:spacing w:line="23" w:lineRule="atLeast"/>
        <w:ind w:left="0" w:firstLine="720"/>
        <w:jc w:val="both"/>
        <w:rPr>
          <w:rFonts w:cs="Times New Roman"/>
          <w:spacing w:val="-1"/>
          <w:sz w:val="24"/>
          <w:szCs w:val="24"/>
          <w:lang w:val="ru-RU"/>
        </w:rPr>
      </w:pPr>
    </w:p>
    <w:p w:rsidR="0057256D" w:rsidRPr="0016448C" w:rsidRDefault="0057256D" w:rsidP="00CF30A6">
      <w:pPr>
        <w:pStyle w:val="1"/>
        <w:spacing w:line="23" w:lineRule="atLeast"/>
        <w:jc w:val="center"/>
        <w:rPr>
          <w:b/>
        </w:rPr>
      </w:pPr>
      <w:bookmarkStart w:id="2" w:name="_Toc116917615"/>
      <w:r w:rsidRPr="0016448C">
        <w:rPr>
          <w:b/>
        </w:rPr>
        <w:t>1.2.</w:t>
      </w:r>
      <w:r w:rsidR="00935438">
        <w:rPr>
          <w:b/>
        </w:rPr>
        <w:t xml:space="preserve"> </w:t>
      </w:r>
      <w:r w:rsidRPr="0016448C">
        <w:rPr>
          <w:b/>
        </w:rPr>
        <w:t xml:space="preserve">Место </w:t>
      </w:r>
      <w:r w:rsidR="00784A8F" w:rsidRPr="0016448C">
        <w:rPr>
          <w:b/>
        </w:rPr>
        <w:t>учебного предмета</w:t>
      </w:r>
      <w:r w:rsidRPr="0016448C">
        <w:rPr>
          <w:b/>
        </w:rPr>
        <w:t xml:space="preserve"> в структуре основной профессиональной образовательной программы</w:t>
      </w:r>
      <w:bookmarkEnd w:id="2"/>
    </w:p>
    <w:p w:rsidR="005E5226" w:rsidRPr="0016448C" w:rsidRDefault="005E5226" w:rsidP="005E5226">
      <w:pPr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E5226" w:rsidRPr="0016448C" w:rsidRDefault="005E5226" w:rsidP="005E5226">
      <w:pPr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Учебный предмет «Литература» является учебным предметом обязательной предметной области «Русский язык и литература» ФГОС среднего общего образования.</w:t>
      </w:r>
    </w:p>
    <w:p w:rsidR="005E5226" w:rsidRPr="0016448C" w:rsidRDefault="005E5226" w:rsidP="005E5226">
      <w:pPr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 xml:space="preserve">В ГПОУ ТО «ТТПП», реализующем образовательную программу среднего общего образования в пределах освоения ОПОП СПО на базе основного общего образования, учебная а «Литература» изучается в общеобразовательном цикле учебного плана ОПОП СПО на базе основного общего образования с получением среднего общего образования. </w:t>
      </w:r>
    </w:p>
    <w:p w:rsidR="005E5226" w:rsidRPr="0016448C" w:rsidRDefault="005E5226" w:rsidP="005E5226">
      <w:pPr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 xml:space="preserve">В учебном плане учебный предмет «Литература» входит в состав общих общеобразовательных учебных предметов, формируемых из обязательных предметных областей ФГОС среднего общего образования, для профессий СПО </w:t>
      </w:r>
      <w:proofErr w:type="gramStart"/>
      <w:r w:rsidRPr="0016448C">
        <w:rPr>
          <w:rFonts w:ascii="Times New Roman" w:hAnsi="Times New Roman" w:cs="Times New Roman"/>
          <w:sz w:val="24"/>
          <w:szCs w:val="24"/>
        </w:rPr>
        <w:t>естественно-научного</w:t>
      </w:r>
      <w:proofErr w:type="gramEnd"/>
      <w:r w:rsidRPr="0016448C">
        <w:rPr>
          <w:rFonts w:ascii="Times New Roman" w:hAnsi="Times New Roman" w:cs="Times New Roman"/>
          <w:sz w:val="24"/>
          <w:szCs w:val="24"/>
        </w:rPr>
        <w:t xml:space="preserve"> цикла. </w:t>
      </w:r>
    </w:p>
    <w:p w:rsidR="005E5226" w:rsidRPr="0016448C" w:rsidRDefault="005E5226" w:rsidP="005E5226">
      <w:pPr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Рабочая программа учебного предмета «Литература» имеет межпредметную связь с общеобразовательными учебными предметами, формируемыми из обязательных предметных областей ФГОС СОО для профессий СПО или специальностей СПО соответствующего профиля профессионального образования: русский язык, родная литература (русская), история.</w:t>
      </w:r>
    </w:p>
    <w:p w:rsidR="005E5226" w:rsidRPr="0016448C" w:rsidRDefault="005E5226" w:rsidP="009857D7">
      <w:pPr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24571" w:rsidRPr="0016448C" w:rsidRDefault="00334735" w:rsidP="005E5226">
      <w:pPr>
        <w:pStyle w:val="1"/>
        <w:spacing w:line="23" w:lineRule="atLeast"/>
        <w:jc w:val="center"/>
        <w:rPr>
          <w:b/>
        </w:rPr>
      </w:pPr>
      <w:bookmarkStart w:id="3" w:name="_Toc116917616"/>
      <w:r w:rsidRPr="0016448C">
        <w:rPr>
          <w:b/>
        </w:rPr>
        <w:t>1.3.</w:t>
      </w:r>
      <w:r w:rsidR="00935438">
        <w:rPr>
          <w:b/>
        </w:rPr>
        <w:t xml:space="preserve"> </w:t>
      </w:r>
      <w:r w:rsidR="00724571" w:rsidRPr="0016448C">
        <w:rPr>
          <w:b/>
        </w:rPr>
        <w:t xml:space="preserve">Цели и задачи </w:t>
      </w:r>
      <w:r w:rsidR="00784A8F" w:rsidRPr="0016448C">
        <w:rPr>
          <w:b/>
        </w:rPr>
        <w:t>учебного предмета</w:t>
      </w:r>
      <w:r w:rsidR="00724571" w:rsidRPr="0016448C">
        <w:rPr>
          <w:b/>
        </w:rPr>
        <w:t xml:space="preserve"> – требования к результатам освоения </w:t>
      </w:r>
      <w:r w:rsidR="00784A8F" w:rsidRPr="0016448C">
        <w:rPr>
          <w:b/>
        </w:rPr>
        <w:t>учебного предмета</w:t>
      </w:r>
      <w:bookmarkEnd w:id="3"/>
    </w:p>
    <w:p w:rsidR="005E5226" w:rsidRPr="0016448C" w:rsidRDefault="005E5226" w:rsidP="005E5226">
      <w:pPr>
        <w:spacing w:after="0" w:line="23" w:lineRule="atLeast"/>
        <w:rPr>
          <w:rFonts w:ascii="Times New Roman" w:hAnsi="Times New Roman" w:cs="Times New Roman"/>
          <w:sz w:val="24"/>
          <w:szCs w:val="24"/>
        </w:rPr>
      </w:pPr>
    </w:p>
    <w:p w:rsidR="005E5226" w:rsidRPr="0016448C" w:rsidRDefault="005E5226" w:rsidP="005E5226">
      <w:pPr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Изучение предметной области «Русский язык и литература» должно обеспечить:</w:t>
      </w:r>
    </w:p>
    <w:p w:rsidR="005E5226" w:rsidRPr="0016448C" w:rsidRDefault="005E5226" w:rsidP="005E5226">
      <w:pPr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</w:t>
      </w:r>
      <w:r w:rsidRPr="0016448C">
        <w:rPr>
          <w:rFonts w:ascii="Times New Roman" w:hAnsi="Times New Roman" w:cs="Times New Roman"/>
          <w:sz w:val="24"/>
          <w:szCs w:val="24"/>
        </w:rPr>
        <w:tab/>
        <w:t>сформированность представлений о роли языка в жизни человека, общества, государства, способности свободно общаться в различных формах и на разные темы;</w:t>
      </w:r>
    </w:p>
    <w:p w:rsidR="005E5226" w:rsidRPr="0016448C" w:rsidRDefault="005E5226" w:rsidP="005E5226">
      <w:pPr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</w:t>
      </w:r>
      <w:r w:rsidRPr="0016448C">
        <w:rPr>
          <w:rFonts w:ascii="Times New Roman" w:hAnsi="Times New Roman" w:cs="Times New Roman"/>
          <w:sz w:val="24"/>
          <w:szCs w:val="24"/>
        </w:rPr>
        <w:tab/>
        <w:t>включение в культурно-языковое поле русской и общечеловеческой культуры, воспитание ценностного отношения к русскому языку как носителю культуры, как государственному языку Российской Федерации, языку межнационального общения народов России;</w:t>
      </w:r>
    </w:p>
    <w:p w:rsidR="005E5226" w:rsidRPr="0016448C" w:rsidRDefault="005E5226" w:rsidP="005E5226">
      <w:pPr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</w:t>
      </w:r>
      <w:r w:rsidRPr="0016448C">
        <w:rPr>
          <w:rFonts w:ascii="Times New Roman" w:hAnsi="Times New Roman" w:cs="Times New Roman"/>
          <w:sz w:val="24"/>
          <w:szCs w:val="24"/>
        </w:rPr>
        <w:tab/>
        <w:t>сформированность осознания тесной связи между языковым, литературным, интеллектуальным, духовно-нравственным развитием личности и ее социальным ростом;</w:t>
      </w:r>
    </w:p>
    <w:p w:rsidR="005E5226" w:rsidRPr="0016448C" w:rsidRDefault="005E5226" w:rsidP="005E5226">
      <w:pPr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</w:t>
      </w:r>
      <w:r w:rsidRPr="0016448C">
        <w:rPr>
          <w:rFonts w:ascii="Times New Roman" w:hAnsi="Times New Roman" w:cs="Times New Roman"/>
          <w:sz w:val="24"/>
          <w:szCs w:val="24"/>
        </w:rPr>
        <w:tab/>
        <w:t>сформированность устойчивого интереса к чтению как средству познания других культур, уважительного отношения к ним; приобщение к российскому литературному наследию и через него – к сокровищам отечественной и мировой культуры; сформированность чувства причастности к российским свершениям, традициям и осознание исторической преемственности поколений;</w:t>
      </w:r>
    </w:p>
    <w:p w:rsidR="005E5226" w:rsidRPr="0016448C" w:rsidRDefault="005E5226" w:rsidP="005E5226">
      <w:pPr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</w:t>
      </w:r>
      <w:r w:rsidRPr="0016448C">
        <w:rPr>
          <w:rFonts w:ascii="Times New Roman" w:hAnsi="Times New Roman" w:cs="Times New Roman"/>
          <w:sz w:val="24"/>
          <w:szCs w:val="24"/>
        </w:rPr>
        <w:tab/>
        <w:t>свободное использование словарного запаса, развитие культуры владения русским литературным языком во всей полноте его функциональных возможностей в соответствии с нормами устной и письменной речи, правилами русского речевого этикета;</w:t>
      </w:r>
    </w:p>
    <w:p w:rsidR="001B28F8" w:rsidRPr="0016448C" w:rsidRDefault="005E5226" w:rsidP="005E5226">
      <w:pPr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</w:t>
      </w:r>
      <w:r w:rsidRPr="0016448C">
        <w:rPr>
          <w:rFonts w:ascii="Times New Roman" w:hAnsi="Times New Roman" w:cs="Times New Roman"/>
          <w:sz w:val="24"/>
          <w:szCs w:val="24"/>
        </w:rPr>
        <w:tab/>
        <w:t xml:space="preserve">сформированность знаний о русском языке как системе и как развивающемся явлении, о его уровнях и единицах, о закономерностях его функционирования, освоение базовых понятий лингвистики, аналитических умений в отношении языковых единиц и </w:t>
      </w:r>
      <w:proofErr w:type="gramStart"/>
      <w:r w:rsidRPr="0016448C">
        <w:rPr>
          <w:rFonts w:ascii="Times New Roman" w:hAnsi="Times New Roman" w:cs="Times New Roman"/>
          <w:sz w:val="24"/>
          <w:szCs w:val="24"/>
        </w:rPr>
        <w:t>текстов</w:t>
      </w:r>
      <w:proofErr w:type="gramEnd"/>
      <w:r w:rsidRPr="0016448C">
        <w:rPr>
          <w:rFonts w:ascii="Times New Roman" w:hAnsi="Times New Roman" w:cs="Times New Roman"/>
          <w:sz w:val="24"/>
          <w:szCs w:val="24"/>
        </w:rPr>
        <w:t xml:space="preserve"> разных функционально-смысловых типов и жанров.</w:t>
      </w:r>
    </w:p>
    <w:p w:rsidR="005E5226" w:rsidRPr="0016448C" w:rsidRDefault="005E5226" w:rsidP="005E5226">
      <w:pPr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D1B24" w:rsidRPr="0016448C" w:rsidRDefault="003D1B24" w:rsidP="005E5226">
      <w:pPr>
        <w:pStyle w:val="1"/>
        <w:spacing w:line="23" w:lineRule="atLeast"/>
        <w:jc w:val="center"/>
        <w:rPr>
          <w:rFonts w:eastAsia="Symbol"/>
          <w:b/>
        </w:rPr>
      </w:pPr>
      <w:bookmarkStart w:id="4" w:name="_Toc116917617"/>
      <w:r w:rsidRPr="0016448C">
        <w:rPr>
          <w:rFonts w:eastAsia="Symbol"/>
          <w:b/>
        </w:rPr>
        <w:t xml:space="preserve">1.4. Количество часов на освоение программы </w:t>
      </w:r>
      <w:r w:rsidR="00784A8F" w:rsidRPr="0016448C">
        <w:rPr>
          <w:rFonts w:eastAsia="Symbol"/>
          <w:b/>
        </w:rPr>
        <w:t>учебного предмета</w:t>
      </w:r>
      <w:bookmarkEnd w:id="4"/>
    </w:p>
    <w:p w:rsidR="005E5226" w:rsidRPr="0016448C" w:rsidRDefault="005E5226" w:rsidP="005E5226">
      <w:pPr>
        <w:spacing w:after="0" w:line="23" w:lineRule="atLeast"/>
        <w:ind w:right="141" w:firstLine="538"/>
        <w:jc w:val="both"/>
        <w:rPr>
          <w:rFonts w:ascii="Times New Roman" w:eastAsia="Franklin Gothic Medium" w:hAnsi="Times New Roman" w:cs="Times New Roman"/>
          <w:sz w:val="24"/>
          <w:szCs w:val="24"/>
          <w:lang w:eastAsia="en-US"/>
        </w:rPr>
      </w:pPr>
    </w:p>
    <w:p w:rsidR="005E5226" w:rsidRPr="0016448C" w:rsidRDefault="00B05687" w:rsidP="005E5226">
      <w:pPr>
        <w:spacing w:after="0" w:line="23" w:lineRule="atLeast"/>
        <w:ind w:right="141" w:firstLine="709"/>
        <w:jc w:val="both"/>
        <w:rPr>
          <w:rFonts w:ascii="Times New Roman" w:eastAsia="Franklin Gothic Medium" w:hAnsi="Times New Roman" w:cs="Times New Roman"/>
          <w:sz w:val="24"/>
          <w:szCs w:val="24"/>
          <w:lang w:eastAsia="en-US"/>
        </w:rPr>
      </w:pPr>
      <w:r>
        <w:rPr>
          <w:rFonts w:ascii="Times New Roman" w:eastAsia="Franklin Gothic Medium" w:hAnsi="Times New Roman" w:cs="Times New Roman"/>
          <w:sz w:val="24"/>
          <w:szCs w:val="24"/>
          <w:lang w:eastAsia="en-US"/>
        </w:rPr>
        <w:t>Объем учебного предмета «Литература</w:t>
      </w:r>
      <w:r w:rsidR="005E5226" w:rsidRPr="0016448C">
        <w:rPr>
          <w:rFonts w:ascii="Times New Roman" w:eastAsia="Franklin Gothic Medium" w:hAnsi="Times New Roman" w:cs="Times New Roman"/>
          <w:sz w:val="24"/>
          <w:szCs w:val="24"/>
          <w:lang w:eastAsia="en-US"/>
        </w:rPr>
        <w:t>» составляет 176 часов, в том числе:</w:t>
      </w:r>
    </w:p>
    <w:p w:rsidR="005E5226" w:rsidRPr="0016448C" w:rsidRDefault="005E5226" w:rsidP="005E5226">
      <w:pPr>
        <w:pStyle w:val="a3"/>
        <w:numPr>
          <w:ilvl w:val="0"/>
          <w:numId w:val="19"/>
        </w:numPr>
        <w:spacing w:after="0" w:line="23" w:lineRule="atLeast"/>
        <w:ind w:right="141"/>
        <w:jc w:val="both"/>
        <w:rPr>
          <w:rFonts w:ascii="Times New Roman" w:eastAsia="Franklin Gothic Medium" w:hAnsi="Times New Roman" w:cs="Times New Roman"/>
          <w:sz w:val="24"/>
          <w:szCs w:val="24"/>
          <w:lang w:eastAsia="en-US"/>
        </w:rPr>
      </w:pPr>
      <w:r w:rsidRPr="0016448C">
        <w:rPr>
          <w:rFonts w:ascii="Times New Roman" w:eastAsia="Franklin Gothic Medium" w:hAnsi="Times New Roman" w:cs="Times New Roman"/>
          <w:sz w:val="24"/>
          <w:szCs w:val="24"/>
          <w:lang w:eastAsia="en-US"/>
        </w:rPr>
        <w:t xml:space="preserve">обязательная аудиторная учебная нагрузка </w:t>
      </w:r>
      <w:proofErr w:type="gramStart"/>
      <w:r w:rsidRPr="0016448C">
        <w:rPr>
          <w:rFonts w:ascii="Times New Roman" w:eastAsia="Franklin Gothic Medium" w:hAnsi="Times New Roman" w:cs="Times New Roman"/>
          <w:sz w:val="24"/>
          <w:szCs w:val="24"/>
          <w:lang w:eastAsia="en-US"/>
        </w:rPr>
        <w:t>обучающегося</w:t>
      </w:r>
      <w:proofErr w:type="gramEnd"/>
      <w:r w:rsidRPr="0016448C">
        <w:rPr>
          <w:rFonts w:ascii="Times New Roman" w:eastAsia="Franklin Gothic Medium" w:hAnsi="Times New Roman" w:cs="Times New Roman"/>
          <w:sz w:val="24"/>
          <w:szCs w:val="24"/>
          <w:lang w:eastAsia="en-US"/>
        </w:rPr>
        <w:t xml:space="preserve"> – 117 часов;</w:t>
      </w:r>
    </w:p>
    <w:p w:rsidR="0038665F" w:rsidRPr="00B10080" w:rsidRDefault="005E5226" w:rsidP="005E5226">
      <w:pPr>
        <w:pStyle w:val="a3"/>
        <w:numPr>
          <w:ilvl w:val="0"/>
          <w:numId w:val="19"/>
        </w:numPr>
        <w:spacing w:after="0" w:line="23" w:lineRule="atLeast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самостоятельной работы </w:t>
      </w:r>
      <w:proofErr w:type="gramStart"/>
      <w:r w:rsidRPr="0016448C">
        <w:rPr>
          <w:rFonts w:ascii="Times New Roman" w:eastAsia="Calibri" w:hAnsi="Times New Roman" w:cs="Times New Roman"/>
          <w:sz w:val="24"/>
          <w:szCs w:val="24"/>
          <w:lang w:eastAsia="en-US"/>
        </w:rPr>
        <w:t>обучающегося</w:t>
      </w:r>
      <w:proofErr w:type="gramEnd"/>
      <w:r w:rsidRPr="0016448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– 59 часов</w:t>
      </w:r>
      <w:r w:rsidR="00B10080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B10080" w:rsidRPr="0016448C" w:rsidRDefault="00B10080" w:rsidP="00B10080">
      <w:pPr>
        <w:pStyle w:val="a3"/>
        <w:spacing w:after="0" w:line="23" w:lineRule="atLeast"/>
        <w:rPr>
          <w:rFonts w:ascii="Times New Roman" w:hAnsi="Times New Roman" w:cs="Times New Roman"/>
          <w:sz w:val="24"/>
          <w:szCs w:val="24"/>
        </w:rPr>
      </w:pPr>
    </w:p>
    <w:p w:rsidR="005E5226" w:rsidRPr="0016448C" w:rsidRDefault="005E5226" w:rsidP="005E5226">
      <w:pPr>
        <w:widowControl w:val="0"/>
        <w:overflowPunct w:val="0"/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bCs/>
          <w:sz w:val="24"/>
          <w:szCs w:val="24"/>
          <w:lang w:bidi="ru-RU"/>
        </w:rPr>
        <w:sectPr w:rsidR="005E5226" w:rsidRPr="0016448C" w:rsidSect="00612A8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06C4C" w:rsidRPr="0016448C" w:rsidRDefault="00806C4C" w:rsidP="005E5226">
      <w:pPr>
        <w:widowControl w:val="0"/>
        <w:overflowPunct w:val="0"/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bCs/>
          <w:sz w:val="24"/>
          <w:szCs w:val="24"/>
          <w:lang w:bidi="ru-RU"/>
        </w:rPr>
      </w:pPr>
    </w:p>
    <w:p w:rsidR="0057256D" w:rsidRPr="0016448C" w:rsidRDefault="00806C4C" w:rsidP="009857D7">
      <w:pPr>
        <w:pStyle w:val="1"/>
        <w:spacing w:line="23" w:lineRule="atLeast"/>
        <w:rPr>
          <w:b/>
        </w:rPr>
      </w:pPr>
      <w:bookmarkStart w:id="5" w:name="_Toc116917618"/>
      <w:r w:rsidRPr="0016448C">
        <w:rPr>
          <w:b/>
          <w:bCs/>
          <w:lang w:bidi="ru-RU"/>
        </w:rPr>
        <w:t>2</w:t>
      </w:r>
      <w:r w:rsidRPr="00935438">
        <w:rPr>
          <w:b/>
          <w:bCs/>
          <w:lang w:bidi="ru-RU"/>
        </w:rPr>
        <w:t>.</w:t>
      </w:r>
      <w:r w:rsidR="005E5226" w:rsidRPr="0016448C">
        <w:rPr>
          <w:bCs/>
          <w:lang w:bidi="ru-RU"/>
        </w:rPr>
        <w:t xml:space="preserve"> </w:t>
      </w:r>
      <w:r w:rsidR="0057256D" w:rsidRPr="0016448C">
        <w:rPr>
          <w:b/>
        </w:rPr>
        <w:t xml:space="preserve">ПЛАНИРУЕМЫЕ РЕЗУЛЬТАТЫ ОСВОЕНИЯ </w:t>
      </w:r>
      <w:r w:rsidR="00784A8F" w:rsidRPr="0016448C">
        <w:rPr>
          <w:b/>
        </w:rPr>
        <w:t>УЧЕБНОГО ПРЕДМЕТА</w:t>
      </w:r>
      <w:bookmarkEnd w:id="5"/>
    </w:p>
    <w:p w:rsidR="000B74D7" w:rsidRPr="000B74D7" w:rsidRDefault="000B74D7" w:rsidP="000B74D7">
      <w:p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74D7">
        <w:rPr>
          <w:rFonts w:ascii="Times New Roman" w:eastAsia="Times New Roman" w:hAnsi="Times New Roman" w:cs="Times New Roman"/>
          <w:sz w:val="24"/>
          <w:szCs w:val="24"/>
        </w:rPr>
        <w:t>Особое значение дисциплина имеет при формировании и развитии общих компетенций:</w:t>
      </w:r>
    </w:p>
    <w:p w:rsidR="000B74D7" w:rsidRPr="000B74D7" w:rsidRDefault="000B74D7" w:rsidP="000B74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B74D7">
        <w:rPr>
          <w:rFonts w:ascii="Times New Roman" w:eastAsia="Times New Roman" w:hAnsi="Times New Roman" w:cs="Times New Roman"/>
          <w:sz w:val="24"/>
          <w:szCs w:val="24"/>
        </w:rPr>
        <w:t>ОК</w:t>
      </w:r>
      <w:proofErr w:type="gramEnd"/>
      <w:r w:rsidRPr="000B74D7">
        <w:rPr>
          <w:rFonts w:ascii="Times New Roman" w:eastAsia="Times New Roman" w:hAnsi="Times New Roman" w:cs="Times New Roman"/>
          <w:sz w:val="24"/>
          <w:szCs w:val="24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0B74D7" w:rsidRPr="000B74D7" w:rsidRDefault="000B74D7" w:rsidP="000B74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B74D7">
        <w:rPr>
          <w:rFonts w:ascii="Times New Roman" w:eastAsia="Times New Roman" w:hAnsi="Times New Roman" w:cs="Times New Roman"/>
          <w:sz w:val="24"/>
          <w:szCs w:val="24"/>
        </w:rPr>
        <w:t>ОК</w:t>
      </w:r>
      <w:proofErr w:type="gramEnd"/>
      <w:r w:rsidRPr="000B74D7">
        <w:rPr>
          <w:rFonts w:ascii="Times New Roman" w:eastAsia="Times New Roman" w:hAnsi="Times New Roman" w:cs="Times New Roman"/>
          <w:sz w:val="24"/>
          <w:szCs w:val="24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0B74D7" w:rsidRPr="000B74D7" w:rsidRDefault="000B74D7" w:rsidP="000B74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B74D7">
        <w:rPr>
          <w:rFonts w:ascii="Times New Roman" w:eastAsia="Times New Roman" w:hAnsi="Times New Roman" w:cs="Times New Roman"/>
          <w:sz w:val="24"/>
          <w:szCs w:val="24"/>
        </w:rPr>
        <w:t>ОК</w:t>
      </w:r>
      <w:proofErr w:type="gramEnd"/>
      <w:r w:rsidRPr="000B74D7">
        <w:rPr>
          <w:rFonts w:ascii="Times New Roman" w:eastAsia="Times New Roman" w:hAnsi="Times New Roman" w:cs="Times New Roman"/>
          <w:sz w:val="24"/>
          <w:szCs w:val="24"/>
        </w:rPr>
        <w:t xml:space="preserve"> 3. Принимать решения в стандартных и нестандартных ситуациях и нести за них ответственность.</w:t>
      </w:r>
    </w:p>
    <w:p w:rsidR="000B74D7" w:rsidRPr="000B74D7" w:rsidRDefault="000B74D7" w:rsidP="000B74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B74D7">
        <w:rPr>
          <w:rFonts w:ascii="Times New Roman" w:eastAsia="Times New Roman" w:hAnsi="Times New Roman" w:cs="Times New Roman"/>
          <w:sz w:val="24"/>
          <w:szCs w:val="24"/>
        </w:rPr>
        <w:t>ОК</w:t>
      </w:r>
      <w:proofErr w:type="gramEnd"/>
      <w:r w:rsidRPr="000B74D7">
        <w:rPr>
          <w:rFonts w:ascii="Times New Roman" w:eastAsia="Times New Roman" w:hAnsi="Times New Roman" w:cs="Times New Roman"/>
          <w:sz w:val="24"/>
          <w:szCs w:val="24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0B74D7" w:rsidRPr="000B74D7" w:rsidRDefault="000B74D7" w:rsidP="000B74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B74D7">
        <w:rPr>
          <w:rFonts w:ascii="Times New Roman" w:eastAsia="Times New Roman" w:hAnsi="Times New Roman" w:cs="Times New Roman"/>
          <w:sz w:val="24"/>
          <w:szCs w:val="24"/>
        </w:rPr>
        <w:t>ОК</w:t>
      </w:r>
      <w:proofErr w:type="gramEnd"/>
      <w:r w:rsidRPr="000B74D7">
        <w:rPr>
          <w:rFonts w:ascii="Times New Roman" w:eastAsia="Times New Roman" w:hAnsi="Times New Roman" w:cs="Times New Roman"/>
          <w:sz w:val="24"/>
          <w:szCs w:val="24"/>
        </w:rPr>
        <w:t xml:space="preserve"> 5. Использовать информационно-коммуникационные технологии в профессиональной деятельности.</w:t>
      </w:r>
    </w:p>
    <w:p w:rsidR="000B74D7" w:rsidRPr="000B74D7" w:rsidRDefault="000B74D7" w:rsidP="000B74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B74D7">
        <w:rPr>
          <w:rFonts w:ascii="Times New Roman" w:eastAsia="Times New Roman" w:hAnsi="Times New Roman" w:cs="Times New Roman"/>
          <w:sz w:val="24"/>
          <w:szCs w:val="24"/>
        </w:rPr>
        <w:t>ОК</w:t>
      </w:r>
      <w:proofErr w:type="gramEnd"/>
      <w:r w:rsidRPr="000B74D7">
        <w:rPr>
          <w:rFonts w:ascii="Times New Roman" w:eastAsia="Times New Roman" w:hAnsi="Times New Roman" w:cs="Times New Roman"/>
          <w:sz w:val="24"/>
          <w:szCs w:val="24"/>
        </w:rPr>
        <w:t xml:space="preserve"> 6. Работать в коллективе и команде, эффективно общаться с коллегами, руководством, потребителями.</w:t>
      </w:r>
    </w:p>
    <w:p w:rsidR="000B74D7" w:rsidRPr="000B74D7" w:rsidRDefault="000B74D7" w:rsidP="000B74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B74D7">
        <w:rPr>
          <w:rFonts w:ascii="Times New Roman" w:eastAsia="Times New Roman" w:hAnsi="Times New Roman" w:cs="Times New Roman"/>
          <w:sz w:val="24"/>
          <w:szCs w:val="24"/>
        </w:rPr>
        <w:t>ОК</w:t>
      </w:r>
      <w:proofErr w:type="gramEnd"/>
      <w:r w:rsidRPr="000B74D7">
        <w:rPr>
          <w:rFonts w:ascii="Times New Roman" w:eastAsia="Times New Roman" w:hAnsi="Times New Roman" w:cs="Times New Roman"/>
          <w:sz w:val="24"/>
          <w:szCs w:val="24"/>
        </w:rPr>
        <w:t xml:space="preserve"> 7. Брать на себя ответственность за работу членов команды (подчиненных), результат выполнения заданий.</w:t>
      </w:r>
    </w:p>
    <w:p w:rsidR="000B74D7" w:rsidRPr="000B74D7" w:rsidRDefault="000B74D7" w:rsidP="000B74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B74D7">
        <w:rPr>
          <w:rFonts w:ascii="Times New Roman" w:eastAsia="Times New Roman" w:hAnsi="Times New Roman" w:cs="Times New Roman"/>
          <w:sz w:val="24"/>
          <w:szCs w:val="24"/>
        </w:rPr>
        <w:t>ОК</w:t>
      </w:r>
      <w:proofErr w:type="gramEnd"/>
      <w:r w:rsidRPr="000B74D7">
        <w:rPr>
          <w:rFonts w:ascii="Times New Roman" w:eastAsia="Times New Roman" w:hAnsi="Times New Roman" w:cs="Times New Roman"/>
          <w:sz w:val="24"/>
          <w:szCs w:val="24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0B74D7" w:rsidRPr="000B74D7" w:rsidRDefault="000B74D7" w:rsidP="000B74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B74D7">
        <w:rPr>
          <w:rFonts w:ascii="Times New Roman" w:eastAsia="Times New Roman" w:hAnsi="Times New Roman" w:cs="Times New Roman"/>
          <w:sz w:val="24"/>
          <w:szCs w:val="24"/>
        </w:rPr>
        <w:t>ОК</w:t>
      </w:r>
      <w:proofErr w:type="gramEnd"/>
      <w:r w:rsidRPr="000B74D7">
        <w:rPr>
          <w:rFonts w:ascii="Times New Roman" w:eastAsia="Times New Roman" w:hAnsi="Times New Roman" w:cs="Times New Roman"/>
          <w:sz w:val="24"/>
          <w:szCs w:val="24"/>
        </w:rPr>
        <w:t xml:space="preserve"> 9. Ориентироваться в условиях частой смены технологий в профессиональной деятельности.</w:t>
      </w:r>
    </w:p>
    <w:p w:rsidR="000B74D7" w:rsidRPr="000B74D7" w:rsidRDefault="000B74D7" w:rsidP="000B74D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B74D7" w:rsidRPr="000B74D7" w:rsidRDefault="000B74D7" w:rsidP="000B74D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74D7">
        <w:rPr>
          <w:rFonts w:ascii="Times New Roman" w:eastAsia="Times New Roman" w:hAnsi="Times New Roman" w:cs="Times New Roman"/>
          <w:sz w:val="24"/>
          <w:szCs w:val="24"/>
        </w:rPr>
        <w:t xml:space="preserve">В рамках программы учебной дисциплины </w:t>
      </w:r>
      <w:proofErr w:type="gramStart"/>
      <w:r w:rsidRPr="000B74D7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  <w:r w:rsidRPr="000B74D7">
        <w:rPr>
          <w:rFonts w:ascii="Times New Roman" w:eastAsia="Times New Roman" w:hAnsi="Times New Roman" w:cs="Times New Roman"/>
          <w:sz w:val="24"/>
          <w:szCs w:val="24"/>
        </w:rPr>
        <w:t xml:space="preserve"> осваиваются личностные, </w:t>
      </w:r>
      <w:proofErr w:type="spellStart"/>
      <w:r w:rsidRPr="000B74D7">
        <w:rPr>
          <w:rFonts w:ascii="Times New Roman" w:eastAsia="Times New Roman" w:hAnsi="Times New Roman" w:cs="Times New Roman"/>
          <w:sz w:val="24"/>
          <w:szCs w:val="24"/>
        </w:rPr>
        <w:t>метапредметные</w:t>
      </w:r>
      <w:proofErr w:type="spellEnd"/>
      <w:r w:rsidRPr="000B74D7">
        <w:rPr>
          <w:rFonts w:ascii="Times New Roman" w:eastAsia="Times New Roman" w:hAnsi="Times New Roman" w:cs="Times New Roman"/>
          <w:sz w:val="24"/>
          <w:szCs w:val="24"/>
        </w:rPr>
        <w:t xml:space="preserve"> и предметные результаты в соответствии с требованиям и ФГОС среднего общего образования: личностные (ЛР), </w:t>
      </w:r>
      <w:proofErr w:type="spellStart"/>
      <w:r w:rsidRPr="000B74D7">
        <w:rPr>
          <w:rFonts w:ascii="Times New Roman" w:eastAsia="Times New Roman" w:hAnsi="Times New Roman" w:cs="Times New Roman"/>
          <w:sz w:val="24"/>
          <w:szCs w:val="24"/>
        </w:rPr>
        <w:t>метапредметные</w:t>
      </w:r>
      <w:proofErr w:type="spellEnd"/>
      <w:r w:rsidRPr="000B74D7">
        <w:rPr>
          <w:rFonts w:ascii="Times New Roman" w:eastAsia="Times New Roman" w:hAnsi="Times New Roman" w:cs="Times New Roman"/>
          <w:sz w:val="24"/>
          <w:szCs w:val="24"/>
        </w:rPr>
        <w:t xml:space="preserve"> (МР), предметные для базового уровня изучения (</w:t>
      </w:r>
      <w:proofErr w:type="spellStart"/>
      <w:r w:rsidRPr="000B74D7">
        <w:rPr>
          <w:rFonts w:ascii="Times New Roman" w:eastAsia="Times New Roman" w:hAnsi="Times New Roman" w:cs="Times New Roman"/>
          <w:sz w:val="24"/>
          <w:szCs w:val="24"/>
        </w:rPr>
        <w:t>ПРб</w:t>
      </w:r>
      <w:proofErr w:type="spellEnd"/>
      <w:r w:rsidRPr="000B74D7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0B74D7" w:rsidRPr="000B74D7" w:rsidRDefault="000B74D7" w:rsidP="000B74D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1540"/>
        <w:gridCol w:w="7708"/>
      </w:tblGrid>
      <w:tr w:rsidR="000B74D7" w:rsidRPr="000B74D7" w:rsidTr="00BA3C5D">
        <w:trPr>
          <w:trHeight w:val="649"/>
        </w:trPr>
        <w:tc>
          <w:tcPr>
            <w:tcW w:w="1437" w:type="dxa"/>
            <w:hideMark/>
          </w:tcPr>
          <w:p w:rsidR="000B74D7" w:rsidRPr="000B74D7" w:rsidRDefault="000B74D7" w:rsidP="000B74D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4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Коды результатов</w:t>
            </w:r>
          </w:p>
        </w:tc>
        <w:tc>
          <w:tcPr>
            <w:tcW w:w="7811" w:type="dxa"/>
            <w:hideMark/>
          </w:tcPr>
          <w:p w:rsidR="000B74D7" w:rsidRPr="000B74D7" w:rsidRDefault="000B74D7" w:rsidP="000B74D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74D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Планируемые результаты освоения дисциплины включают:</w:t>
            </w:r>
          </w:p>
          <w:p w:rsidR="000B74D7" w:rsidRPr="000B74D7" w:rsidRDefault="000B74D7" w:rsidP="000B74D7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74D7" w:rsidRPr="000B74D7" w:rsidTr="00BA3C5D">
        <w:trPr>
          <w:trHeight w:val="212"/>
        </w:trPr>
        <w:tc>
          <w:tcPr>
            <w:tcW w:w="1437" w:type="dxa"/>
          </w:tcPr>
          <w:p w:rsidR="000B74D7" w:rsidRPr="000B74D7" w:rsidRDefault="000B74D7" w:rsidP="000B74D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B74D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ЛР 01</w:t>
            </w:r>
          </w:p>
        </w:tc>
        <w:tc>
          <w:tcPr>
            <w:tcW w:w="7811" w:type="dxa"/>
          </w:tcPr>
          <w:p w:rsidR="000B74D7" w:rsidRPr="000B74D7" w:rsidRDefault="000B74D7" w:rsidP="000B74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B74D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</w:t>
            </w:r>
          </w:p>
        </w:tc>
      </w:tr>
      <w:tr w:rsidR="000B74D7" w:rsidRPr="000B74D7" w:rsidTr="00BA3C5D">
        <w:trPr>
          <w:trHeight w:val="212"/>
        </w:trPr>
        <w:tc>
          <w:tcPr>
            <w:tcW w:w="1437" w:type="dxa"/>
          </w:tcPr>
          <w:p w:rsidR="000B74D7" w:rsidRPr="000B74D7" w:rsidRDefault="000B74D7" w:rsidP="000B74D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B74D7">
              <w:rPr>
                <w:rFonts w:ascii="Times New Roman" w:eastAsia="Times New Roman" w:hAnsi="Times New Roman" w:cs="Times New Roman"/>
                <w:sz w:val="24"/>
                <w:szCs w:val="24"/>
              </w:rPr>
              <w:t>ЛР 04</w:t>
            </w:r>
          </w:p>
        </w:tc>
        <w:tc>
          <w:tcPr>
            <w:tcW w:w="7811" w:type="dxa"/>
          </w:tcPr>
          <w:p w:rsidR="000B74D7" w:rsidRPr="000B74D7" w:rsidRDefault="000B74D7" w:rsidP="000B74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0B74D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сформированность</w:t>
            </w:r>
            <w:proofErr w:type="spellEnd"/>
            <w:r w:rsidRPr="000B74D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0B74D7" w:rsidRPr="000B74D7" w:rsidTr="00BA3C5D">
        <w:trPr>
          <w:trHeight w:val="212"/>
        </w:trPr>
        <w:tc>
          <w:tcPr>
            <w:tcW w:w="1437" w:type="dxa"/>
          </w:tcPr>
          <w:p w:rsidR="000B74D7" w:rsidRPr="000B74D7" w:rsidRDefault="000B74D7" w:rsidP="000B74D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B74D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ЛР 06</w:t>
            </w:r>
          </w:p>
        </w:tc>
        <w:tc>
          <w:tcPr>
            <w:tcW w:w="7811" w:type="dxa"/>
          </w:tcPr>
          <w:p w:rsidR="000B74D7" w:rsidRPr="000B74D7" w:rsidRDefault="000B74D7" w:rsidP="000B74D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B74D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</w:t>
            </w:r>
          </w:p>
        </w:tc>
      </w:tr>
      <w:tr w:rsidR="000B74D7" w:rsidRPr="000B74D7" w:rsidTr="00BA3C5D">
        <w:trPr>
          <w:trHeight w:val="212"/>
        </w:trPr>
        <w:tc>
          <w:tcPr>
            <w:tcW w:w="1437" w:type="dxa"/>
          </w:tcPr>
          <w:p w:rsidR="000B74D7" w:rsidRPr="000B74D7" w:rsidRDefault="000B74D7" w:rsidP="000B74D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B74D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ЛР 07</w:t>
            </w:r>
          </w:p>
        </w:tc>
        <w:tc>
          <w:tcPr>
            <w:tcW w:w="7811" w:type="dxa"/>
          </w:tcPr>
          <w:p w:rsidR="000B74D7" w:rsidRPr="000B74D7" w:rsidRDefault="000B74D7" w:rsidP="000B74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B74D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0B74D7" w:rsidRPr="000B74D7" w:rsidTr="00BA3C5D">
        <w:trPr>
          <w:trHeight w:val="212"/>
        </w:trPr>
        <w:tc>
          <w:tcPr>
            <w:tcW w:w="1437" w:type="dxa"/>
          </w:tcPr>
          <w:p w:rsidR="000B74D7" w:rsidRPr="000B74D7" w:rsidRDefault="000B74D7" w:rsidP="000B74D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B74D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МР 02</w:t>
            </w:r>
          </w:p>
        </w:tc>
        <w:tc>
          <w:tcPr>
            <w:tcW w:w="7811" w:type="dxa"/>
          </w:tcPr>
          <w:p w:rsidR="000B74D7" w:rsidRPr="000B74D7" w:rsidRDefault="000B74D7" w:rsidP="000B74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0B74D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0B74D7" w:rsidRPr="000B74D7" w:rsidTr="00BA3C5D">
        <w:trPr>
          <w:trHeight w:val="212"/>
        </w:trPr>
        <w:tc>
          <w:tcPr>
            <w:tcW w:w="1437" w:type="dxa"/>
          </w:tcPr>
          <w:p w:rsidR="000B74D7" w:rsidRPr="000B74D7" w:rsidRDefault="000B74D7" w:rsidP="000B74D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B74D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lastRenderedPageBreak/>
              <w:t>МР 04</w:t>
            </w:r>
          </w:p>
        </w:tc>
        <w:tc>
          <w:tcPr>
            <w:tcW w:w="7811" w:type="dxa"/>
          </w:tcPr>
          <w:p w:rsidR="000B74D7" w:rsidRPr="000B74D7" w:rsidRDefault="000B74D7" w:rsidP="000B74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B74D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0B74D7" w:rsidRPr="000B74D7" w:rsidTr="00BA3C5D">
        <w:trPr>
          <w:trHeight w:val="212"/>
        </w:trPr>
        <w:tc>
          <w:tcPr>
            <w:tcW w:w="1437" w:type="dxa"/>
          </w:tcPr>
          <w:p w:rsidR="000B74D7" w:rsidRPr="000B74D7" w:rsidRDefault="000B74D7" w:rsidP="000B74D7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B74D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МР 08</w:t>
            </w:r>
          </w:p>
        </w:tc>
        <w:tc>
          <w:tcPr>
            <w:tcW w:w="7811" w:type="dxa"/>
          </w:tcPr>
          <w:p w:rsidR="000B74D7" w:rsidRPr="000B74D7" w:rsidRDefault="000B74D7" w:rsidP="000B74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B74D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0B74D7" w:rsidRPr="000B74D7" w:rsidTr="00BA3C5D">
        <w:trPr>
          <w:trHeight w:val="212"/>
        </w:trPr>
        <w:tc>
          <w:tcPr>
            <w:tcW w:w="1437" w:type="dxa"/>
          </w:tcPr>
          <w:p w:rsidR="000B74D7" w:rsidRPr="000B74D7" w:rsidRDefault="000B74D7" w:rsidP="000B74D7">
            <w:pPr>
              <w:suppressAutoHyphens/>
              <w:spacing w:after="0" w:line="240" w:lineRule="auto"/>
              <w:ind w:firstLine="22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0B74D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МР 09</w:t>
            </w:r>
          </w:p>
        </w:tc>
        <w:tc>
          <w:tcPr>
            <w:tcW w:w="7811" w:type="dxa"/>
          </w:tcPr>
          <w:p w:rsidR="000B74D7" w:rsidRPr="000B74D7" w:rsidRDefault="000B74D7" w:rsidP="000B74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0B74D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      </w:r>
          </w:p>
        </w:tc>
      </w:tr>
      <w:tr w:rsidR="000B74D7" w:rsidRPr="000B74D7" w:rsidTr="00BA3C5D">
        <w:trPr>
          <w:trHeight w:val="212"/>
        </w:trPr>
        <w:tc>
          <w:tcPr>
            <w:tcW w:w="1437" w:type="dxa"/>
          </w:tcPr>
          <w:p w:rsidR="000B74D7" w:rsidRPr="000B74D7" w:rsidRDefault="000B74D7" w:rsidP="000B74D7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bookmarkStart w:id="6" w:name="_Hlk86243808"/>
            <w:proofErr w:type="spellStart"/>
            <w:r w:rsidRPr="000B74D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ПРб</w:t>
            </w:r>
            <w:proofErr w:type="spellEnd"/>
            <w:r w:rsidRPr="000B74D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01</w:t>
            </w:r>
            <w:bookmarkEnd w:id="6"/>
          </w:p>
        </w:tc>
        <w:tc>
          <w:tcPr>
            <w:tcW w:w="7811" w:type="dxa"/>
          </w:tcPr>
          <w:p w:rsidR="000B74D7" w:rsidRPr="000B74D7" w:rsidRDefault="000B74D7" w:rsidP="000B74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0B74D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Сформированность</w:t>
            </w:r>
            <w:proofErr w:type="spellEnd"/>
            <w:r w:rsidRPr="000B74D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понятий о нормах русского литературного языка и применение знаний о них в речевой практике</w:t>
            </w:r>
          </w:p>
        </w:tc>
      </w:tr>
      <w:tr w:rsidR="000B74D7" w:rsidRPr="000B74D7" w:rsidTr="00BA3C5D">
        <w:trPr>
          <w:trHeight w:val="212"/>
        </w:trPr>
        <w:tc>
          <w:tcPr>
            <w:tcW w:w="1437" w:type="dxa"/>
          </w:tcPr>
          <w:p w:rsidR="000B74D7" w:rsidRPr="000B74D7" w:rsidRDefault="000B74D7" w:rsidP="000B74D7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74D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ПРб</w:t>
            </w:r>
            <w:proofErr w:type="spellEnd"/>
            <w:r w:rsidRPr="000B74D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02</w:t>
            </w:r>
          </w:p>
        </w:tc>
        <w:tc>
          <w:tcPr>
            <w:tcW w:w="7811" w:type="dxa"/>
          </w:tcPr>
          <w:p w:rsidR="000B74D7" w:rsidRPr="000B74D7" w:rsidRDefault="000B74D7" w:rsidP="000B74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B74D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Владение навыками самоанализа и самооценки на основе наблюдений за собственной речью</w:t>
            </w:r>
          </w:p>
        </w:tc>
      </w:tr>
      <w:tr w:rsidR="000B74D7" w:rsidRPr="000B74D7" w:rsidTr="00BA3C5D">
        <w:trPr>
          <w:trHeight w:val="212"/>
        </w:trPr>
        <w:tc>
          <w:tcPr>
            <w:tcW w:w="1437" w:type="dxa"/>
          </w:tcPr>
          <w:p w:rsidR="000B74D7" w:rsidRPr="000B74D7" w:rsidRDefault="000B74D7" w:rsidP="000B74D7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74D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ПРб</w:t>
            </w:r>
            <w:proofErr w:type="spellEnd"/>
            <w:r w:rsidRPr="000B74D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03</w:t>
            </w:r>
          </w:p>
        </w:tc>
        <w:tc>
          <w:tcPr>
            <w:tcW w:w="7811" w:type="dxa"/>
          </w:tcPr>
          <w:p w:rsidR="000B74D7" w:rsidRPr="000B74D7" w:rsidRDefault="000B74D7" w:rsidP="000B74D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B74D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Владение умением анализировать текст с точки зрения наличия в нем явной и скрытой, основной и второстепенной информации</w:t>
            </w:r>
          </w:p>
        </w:tc>
      </w:tr>
      <w:tr w:rsidR="000B74D7" w:rsidRPr="000B74D7" w:rsidTr="00BA3C5D">
        <w:trPr>
          <w:trHeight w:val="212"/>
        </w:trPr>
        <w:tc>
          <w:tcPr>
            <w:tcW w:w="1437" w:type="dxa"/>
          </w:tcPr>
          <w:p w:rsidR="000B74D7" w:rsidRPr="000B74D7" w:rsidRDefault="000B74D7" w:rsidP="000B74D7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74D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ПРб</w:t>
            </w:r>
            <w:proofErr w:type="spellEnd"/>
            <w:r w:rsidRPr="000B74D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</w:t>
            </w:r>
          </w:p>
        </w:tc>
        <w:tc>
          <w:tcPr>
            <w:tcW w:w="7811" w:type="dxa"/>
          </w:tcPr>
          <w:p w:rsidR="000B74D7" w:rsidRPr="000B74D7" w:rsidRDefault="000B74D7" w:rsidP="000B74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B74D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Владение умением представлять тексты в виде тезисов, конспектов, аннотаций, рефератов, сочинений различных жанров</w:t>
            </w:r>
          </w:p>
        </w:tc>
      </w:tr>
      <w:tr w:rsidR="000B74D7" w:rsidRPr="000B74D7" w:rsidTr="00BA3C5D">
        <w:trPr>
          <w:trHeight w:val="212"/>
        </w:trPr>
        <w:tc>
          <w:tcPr>
            <w:tcW w:w="1437" w:type="dxa"/>
          </w:tcPr>
          <w:p w:rsidR="000B74D7" w:rsidRPr="000B74D7" w:rsidRDefault="000B74D7" w:rsidP="000B74D7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74D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ПРб</w:t>
            </w:r>
            <w:proofErr w:type="spellEnd"/>
            <w:r w:rsidRPr="000B74D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05</w:t>
            </w:r>
          </w:p>
        </w:tc>
        <w:tc>
          <w:tcPr>
            <w:tcW w:w="7811" w:type="dxa"/>
          </w:tcPr>
          <w:p w:rsidR="000B74D7" w:rsidRPr="000B74D7" w:rsidRDefault="000B74D7" w:rsidP="000B74D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B74D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Знание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</w:t>
            </w:r>
          </w:p>
        </w:tc>
      </w:tr>
      <w:tr w:rsidR="000B74D7" w:rsidRPr="000B74D7" w:rsidTr="00BA3C5D">
        <w:trPr>
          <w:trHeight w:val="212"/>
        </w:trPr>
        <w:tc>
          <w:tcPr>
            <w:tcW w:w="1437" w:type="dxa"/>
          </w:tcPr>
          <w:p w:rsidR="000B74D7" w:rsidRPr="000B74D7" w:rsidRDefault="000B74D7" w:rsidP="000B74D7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74D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ПРб</w:t>
            </w:r>
            <w:proofErr w:type="spellEnd"/>
            <w:r w:rsidRPr="000B74D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06</w:t>
            </w:r>
          </w:p>
        </w:tc>
        <w:tc>
          <w:tcPr>
            <w:tcW w:w="7811" w:type="dxa"/>
          </w:tcPr>
          <w:p w:rsidR="000B74D7" w:rsidRPr="000B74D7" w:rsidRDefault="000B74D7" w:rsidP="000B74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0B74D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Сформированность</w:t>
            </w:r>
            <w:proofErr w:type="spellEnd"/>
            <w:r w:rsidRPr="000B74D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представлений об изобразительно-выразительных возможностях русского языка</w:t>
            </w:r>
          </w:p>
        </w:tc>
      </w:tr>
      <w:tr w:rsidR="000B74D7" w:rsidRPr="000B74D7" w:rsidTr="00BA3C5D">
        <w:trPr>
          <w:trHeight w:val="212"/>
        </w:trPr>
        <w:tc>
          <w:tcPr>
            <w:tcW w:w="1437" w:type="dxa"/>
          </w:tcPr>
          <w:p w:rsidR="000B74D7" w:rsidRPr="000B74D7" w:rsidRDefault="000B74D7" w:rsidP="000B74D7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74D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ПРб</w:t>
            </w:r>
            <w:proofErr w:type="spellEnd"/>
            <w:r w:rsidRPr="000B74D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07</w:t>
            </w:r>
          </w:p>
        </w:tc>
        <w:tc>
          <w:tcPr>
            <w:tcW w:w="7811" w:type="dxa"/>
          </w:tcPr>
          <w:p w:rsidR="000B74D7" w:rsidRPr="000B74D7" w:rsidRDefault="000B74D7" w:rsidP="000B74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0B74D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Сформированность</w:t>
            </w:r>
            <w:proofErr w:type="spellEnd"/>
            <w:r w:rsidRPr="000B74D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умений учитывать исторический, историко-культурный контекст и конте</w:t>
            </w:r>
            <w:proofErr w:type="gramStart"/>
            <w:r w:rsidRPr="000B74D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кст тв</w:t>
            </w:r>
            <w:proofErr w:type="gramEnd"/>
            <w:r w:rsidRPr="000B74D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орчества писателя в процессе анализа художественного произведения</w:t>
            </w:r>
          </w:p>
        </w:tc>
      </w:tr>
      <w:tr w:rsidR="000B74D7" w:rsidRPr="000B74D7" w:rsidTr="00BA3C5D">
        <w:trPr>
          <w:trHeight w:val="212"/>
        </w:trPr>
        <w:tc>
          <w:tcPr>
            <w:tcW w:w="1437" w:type="dxa"/>
          </w:tcPr>
          <w:p w:rsidR="000B74D7" w:rsidRPr="000B74D7" w:rsidRDefault="000B74D7" w:rsidP="000B74D7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74D7">
              <w:rPr>
                <w:rFonts w:ascii="Times New Roman" w:eastAsia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0B74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08</w:t>
            </w:r>
          </w:p>
        </w:tc>
        <w:tc>
          <w:tcPr>
            <w:tcW w:w="7811" w:type="dxa"/>
          </w:tcPr>
          <w:p w:rsidR="000B74D7" w:rsidRPr="000B74D7" w:rsidRDefault="000B74D7" w:rsidP="000B74D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B74D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</w:t>
            </w:r>
          </w:p>
        </w:tc>
      </w:tr>
      <w:tr w:rsidR="000B74D7" w:rsidRPr="000B74D7" w:rsidTr="00BA3C5D">
        <w:trPr>
          <w:trHeight w:val="212"/>
        </w:trPr>
        <w:tc>
          <w:tcPr>
            <w:tcW w:w="1437" w:type="dxa"/>
          </w:tcPr>
          <w:p w:rsidR="000B74D7" w:rsidRPr="000B74D7" w:rsidRDefault="000B74D7" w:rsidP="000B74D7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0B74D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ПРб</w:t>
            </w:r>
            <w:proofErr w:type="spellEnd"/>
            <w:r w:rsidRPr="000B74D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09</w:t>
            </w:r>
          </w:p>
        </w:tc>
        <w:tc>
          <w:tcPr>
            <w:tcW w:w="7811" w:type="dxa"/>
          </w:tcPr>
          <w:p w:rsidR="000B74D7" w:rsidRPr="000B74D7" w:rsidRDefault="000B74D7" w:rsidP="000B74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B74D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</w:t>
            </w:r>
          </w:p>
        </w:tc>
      </w:tr>
      <w:tr w:rsidR="000B74D7" w:rsidRPr="000B74D7" w:rsidTr="00BA3C5D">
        <w:trPr>
          <w:trHeight w:val="212"/>
        </w:trPr>
        <w:tc>
          <w:tcPr>
            <w:tcW w:w="1437" w:type="dxa"/>
          </w:tcPr>
          <w:p w:rsidR="000B74D7" w:rsidRPr="000B74D7" w:rsidRDefault="000B74D7" w:rsidP="000B74D7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74D7">
              <w:rPr>
                <w:rFonts w:ascii="Times New Roman" w:eastAsia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0B74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7811" w:type="dxa"/>
          </w:tcPr>
          <w:p w:rsidR="000B74D7" w:rsidRPr="000B74D7" w:rsidRDefault="000B74D7" w:rsidP="000B74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0B74D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Сформированность</w:t>
            </w:r>
            <w:proofErr w:type="spellEnd"/>
            <w:r w:rsidRPr="000B74D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представлений о системе стилей языка художественной литературы</w:t>
            </w:r>
          </w:p>
        </w:tc>
      </w:tr>
    </w:tbl>
    <w:p w:rsidR="00FC33FD" w:rsidRDefault="00FC33FD" w:rsidP="00FC33FD">
      <w:pPr>
        <w:spacing w:after="0" w:line="23" w:lineRule="atLeast"/>
        <w:ind w:left="113" w:firstLine="720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  <w:lang w:eastAsia="en-US"/>
        </w:rPr>
      </w:pPr>
      <w:bookmarkStart w:id="7" w:name="_GoBack"/>
      <w:bookmarkEnd w:id="7"/>
    </w:p>
    <w:p w:rsidR="00EC7CEE" w:rsidRDefault="00EC7CEE" w:rsidP="005E5226">
      <w:pPr>
        <w:pStyle w:val="1"/>
        <w:spacing w:line="23" w:lineRule="atLeast"/>
        <w:jc w:val="center"/>
        <w:rPr>
          <w:b/>
        </w:rPr>
      </w:pPr>
      <w:bookmarkStart w:id="8" w:name="_Toc116917619"/>
    </w:p>
    <w:p w:rsidR="00724571" w:rsidRPr="0016448C" w:rsidRDefault="009C0CB5" w:rsidP="005E5226">
      <w:pPr>
        <w:pStyle w:val="1"/>
        <w:spacing w:line="23" w:lineRule="atLeast"/>
        <w:jc w:val="center"/>
        <w:rPr>
          <w:b/>
        </w:rPr>
      </w:pPr>
      <w:r w:rsidRPr="0016448C">
        <w:rPr>
          <w:b/>
        </w:rPr>
        <w:t>3</w:t>
      </w:r>
      <w:r w:rsidR="00724571" w:rsidRPr="0016448C">
        <w:rPr>
          <w:b/>
        </w:rPr>
        <w:t xml:space="preserve">. СТРУКТУРА И СОДЕРЖАНИЕ </w:t>
      </w:r>
      <w:r w:rsidR="00784A8F" w:rsidRPr="0016448C">
        <w:rPr>
          <w:b/>
        </w:rPr>
        <w:t>УЧЕБНОГО ПРЕДМЕТА</w:t>
      </w:r>
      <w:bookmarkEnd w:id="8"/>
    </w:p>
    <w:p w:rsidR="00724571" w:rsidRPr="0016448C" w:rsidRDefault="00724571" w:rsidP="00FC33FD">
      <w:pPr>
        <w:rPr>
          <w:b/>
        </w:rPr>
      </w:pPr>
    </w:p>
    <w:p w:rsidR="00724571" w:rsidRPr="0016448C" w:rsidRDefault="009C0CB5" w:rsidP="005E5226">
      <w:pPr>
        <w:pStyle w:val="1"/>
        <w:spacing w:line="23" w:lineRule="atLeast"/>
        <w:jc w:val="center"/>
        <w:rPr>
          <w:b/>
        </w:rPr>
      </w:pPr>
      <w:bookmarkStart w:id="9" w:name="_Toc116917620"/>
      <w:r w:rsidRPr="0016448C">
        <w:rPr>
          <w:b/>
        </w:rPr>
        <w:t>3</w:t>
      </w:r>
      <w:r w:rsidR="00724571" w:rsidRPr="0016448C">
        <w:rPr>
          <w:b/>
        </w:rPr>
        <w:t xml:space="preserve">.1. Объем </w:t>
      </w:r>
      <w:r w:rsidR="00784A8F" w:rsidRPr="0016448C">
        <w:rPr>
          <w:b/>
        </w:rPr>
        <w:t>учебного предмета</w:t>
      </w:r>
      <w:r w:rsidR="00724571" w:rsidRPr="0016448C">
        <w:rPr>
          <w:b/>
        </w:rPr>
        <w:t xml:space="preserve"> и виды учебной работы</w:t>
      </w:r>
      <w:bookmarkEnd w:id="9"/>
    </w:p>
    <w:p w:rsidR="005E5226" w:rsidRPr="0016448C" w:rsidRDefault="005E5226" w:rsidP="005E5226">
      <w:pPr>
        <w:rPr>
          <w:rFonts w:ascii="Times New Roman" w:hAnsi="Times New Roman" w:cs="Times New Roman"/>
          <w:sz w:val="24"/>
          <w:szCs w:val="24"/>
        </w:rPr>
      </w:pPr>
    </w:p>
    <w:p w:rsidR="005E5226" w:rsidRPr="0016448C" w:rsidRDefault="005E5226" w:rsidP="005E522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E5226" w:rsidRPr="0016448C" w:rsidRDefault="005E5226" w:rsidP="005E5226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4"/>
        <w:gridCol w:w="2517"/>
      </w:tblGrid>
      <w:tr w:rsidR="00FC33FD" w:rsidRPr="00FC33FD" w:rsidTr="00E0529D">
        <w:trPr>
          <w:trHeight w:val="490"/>
        </w:trPr>
        <w:tc>
          <w:tcPr>
            <w:tcW w:w="3685" w:type="pct"/>
          </w:tcPr>
          <w:p w:rsidR="00FC33FD" w:rsidRPr="00FC33FD" w:rsidRDefault="00FC33FD" w:rsidP="00FC33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33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315" w:type="pct"/>
          </w:tcPr>
          <w:p w:rsidR="00FC33FD" w:rsidRPr="00FC33FD" w:rsidRDefault="00FC33FD" w:rsidP="00FC33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FC33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Объем в часах</w:t>
            </w:r>
          </w:p>
        </w:tc>
      </w:tr>
      <w:tr w:rsidR="00FC33FD" w:rsidRPr="00FC33FD" w:rsidTr="00E0529D">
        <w:trPr>
          <w:trHeight w:val="490"/>
        </w:trPr>
        <w:tc>
          <w:tcPr>
            <w:tcW w:w="3685" w:type="pct"/>
          </w:tcPr>
          <w:p w:rsidR="00FC33FD" w:rsidRPr="0016448C" w:rsidRDefault="00FC33FD" w:rsidP="00FC33F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644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Максимальная учебная нагрузка</w:t>
            </w:r>
          </w:p>
        </w:tc>
        <w:tc>
          <w:tcPr>
            <w:tcW w:w="1315" w:type="pct"/>
          </w:tcPr>
          <w:p w:rsidR="00FC33FD" w:rsidRPr="0016448C" w:rsidRDefault="00FC33FD" w:rsidP="00E0529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644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176</w:t>
            </w:r>
          </w:p>
        </w:tc>
      </w:tr>
      <w:tr w:rsidR="00FC33FD" w:rsidRPr="00FC33FD" w:rsidTr="00E0529D">
        <w:trPr>
          <w:trHeight w:val="490"/>
        </w:trPr>
        <w:tc>
          <w:tcPr>
            <w:tcW w:w="3685" w:type="pct"/>
          </w:tcPr>
          <w:p w:rsidR="00FC33FD" w:rsidRPr="00FC33FD" w:rsidRDefault="00FC33FD" w:rsidP="00FC33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33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Обязательная аудиторная нагрузка</w:t>
            </w:r>
          </w:p>
        </w:tc>
        <w:tc>
          <w:tcPr>
            <w:tcW w:w="1315" w:type="pct"/>
          </w:tcPr>
          <w:p w:rsidR="00FC33FD" w:rsidRPr="00FC33FD" w:rsidRDefault="00FC33FD" w:rsidP="00FC33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117</w:t>
            </w:r>
          </w:p>
        </w:tc>
      </w:tr>
      <w:tr w:rsidR="00FC33FD" w:rsidRPr="00FC33FD" w:rsidTr="00E0529D">
        <w:trPr>
          <w:trHeight w:val="490"/>
        </w:trPr>
        <w:tc>
          <w:tcPr>
            <w:tcW w:w="3685" w:type="pct"/>
          </w:tcPr>
          <w:p w:rsidR="00FC33FD" w:rsidRPr="00FC33FD" w:rsidRDefault="00FC33FD" w:rsidP="00FC33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FC33F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1. </w:t>
            </w:r>
            <w:r w:rsidRPr="00FC33F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Основное содержание</w:t>
            </w:r>
          </w:p>
        </w:tc>
        <w:tc>
          <w:tcPr>
            <w:tcW w:w="1315" w:type="pct"/>
          </w:tcPr>
          <w:p w:rsidR="00FC33FD" w:rsidRPr="00FC33FD" w:rsidRDefault="006946F5" w:rsidP="00FC33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105</w:t>
            </w:r>
          </w:p>
        </w:tc>
      </w:tr>
      <w:tr w:rsidR="00FC33FD" w:rsidRPr="00FC33FD" w:rsidTr="00E0529D">
        <w:trPr>
          <w:trHeight w:val="490"/>
        </w:trPr>
        <w:tc>
          <w:tcPr>
            <w:tcW w:w="3685" w:type="pct"/>
          </w:tcPr>
          <w:p w:rsidR="00FC33FD" w:rsidRPr="00FC33FD" w:rsidRDefault="00FC33FD" w:rsidP="00FC33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33FD">
              <w:rPr>
                <w:rFonts w:ascii="Times New Roman" w:eastAsia="Times New Roman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1315" w:type="pct"/>
          </w:tcPr>
          <w:p w:rsidR="00FC33FD" w:rsidRPr="00FC33FD" w:rsidRDefault="00FC33FD" w:rsidP="00FC33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FC33FD" w:rsidRPr="00FC33FD" w:rsidTr="00E0529D">
        <w:trPr>
          <w:trHeight w:val="490"/>
        </w:trPr>
        <w:tc>
          <w:tcPr>
            <w:tcW w:w="3685" w:type="pct"/>
            <w:shd w:val="clear" w:color="auto" w:fill="auto"/>
          </w:tcPr>
          <w:p w:rsidR="00FC33FD" w:rsidRPr="00FC33FD" w:rsidRDefault="00FC33FD" w:rsidP="00FC33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FC33F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теоретическое обучение</w:t>
            </w:r>
          </w:p>
        </w:tc>
        <w:tc>
          <w:tcPr>
            <w:tcW w:w="1315" w:type="pct"/>
            <w:shd w:val="clear" w:color="auto" w:fill="auto"/>
          </w:tcPr>
          <w:p w:rsidR="00FC33FD" w:rsidRPr="00FC33FD" w:rsidRDefault="006946F5" w:rsidP="00FC33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68</w:t>
            </w:r>
          </w:p>
        </w:tc>
      </w:tr>
      <w:tr w:rsidR="00FC33FD" w:rsidRPr="00FC33FD" w:rsidTr="00E0529D">
        <w:trPr>
          <w:trHeight w:val="490"/>
        </w:trPr>
        <w:tc>
          <w:tcPr>
            <w:tcW w:w="3685" w:type="pct"/>
            <w:shd w:val="clear" w:color="auto" w:fill="auto"/>
          </w:tcPr>
          <w:p w:rsidR="00FC33FD" w:rsidRPr="00FC33FD" w:rsidRDefault="00FC33FD" w:rsidP="00FC33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FC33F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315" w:type="pct"/>
            <w:shd w:val="clear" w:color="auto" w:fill="auto"/>
          </w:tcPr>
          <w:p w:rsidR="00FC33FD" w:rsidRPr="00FC33FD" w:rsidRDefault="006946F5" w:rsidP="00FC33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37</w:t>
            </w:r>
          </w:p>
        </w:tc>
      </w:tr>
      <w:tr w:rsidR="00FC33FD" w:rsidRPr="00FC33FD" w:rsidTr="00E0529D">
        <w:trPr>
          <w:trHeight w:val="490"/>
        </w:trPr>
        <w:tc>
          <w:tcPr>
            <w:tcW w:w="3685" w:type="pct"/>
            <w:shd w:val="clear" w:color="auto" w:fill="auto"/>
          </w:tcPr>
          <w:p w:rsidR="00FC33FD" w:rsidRPr="00FC33FD" w:rsidRDefault="00FC33FD" w:rsidP="00FC33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FC33F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2. Профессионально ориентированное содержание</w:t>
            </w:r>
          </w:p>
        </w:tc>
        <w:tc>
          <w:tcPr>
            <w:tcW w:w="1315" w:type="pct"/>
            <w:shd w:val="clear" w:color="auto" w:fill="auto"/>
          </w:tcPr>
          <w:p w:rsidR="00FC33FD" w:rsidRPr="006946F5" w:rsidRDefault="006946F5" w:rsidP="00FC33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6946F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12</w:t>
            </w:r>
          </w:p>
        </w:tc>
      </w:tr>
      <w:tr w:rsidR="00FC33FD" w:rsidRPr="00FC33FD" w:rsidTr="00E0529D">
        <w:trPr>
          <w:trHeight w:val="490"/>
        </w:trPr>
        <w:tc>
          <w:tcPr>
            <w:tcW w:w="3685" w:type="pct"/>
            <w:shd w:val="clear" w:color="auto" w:fill="auto"/>
          </w:tcPr>
          <w:p w:rsidR="00FC33FD" w:rsidRPr="00FC33FD" w:rsidRDefault="00FC33FD" w:rsidP="00FC33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33FD">
              <w:rPr>
                <w:rFonts w:ascii="Times New Roman" w:eastAsia="Times New Roman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1315" w:type="pct"/>
            <w:shd w:val="clear" w:color="auto" w:fill="auto"/>
          </w:tcPr>
          <w:p w:rsidR="00FC33FD" w:rsidRPr="00FC33FD" w:rsidRDefault="00FC33FD" w:rsidP="00FC33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FC33FD" w:rsidRPr="00FC33FD" w:rsidTr="00E0529D">
        <w:trPr>
          <w:trHeight w:val="490"/>
        </w:trPr>
        <w:tc>
          <w:tcPr>
            <w:tcW w:w="3685" w:type="pct"/>
            <w:shd w:val="clear" w:color="auto" w:fill="auto"/>
          </w:tcPr>
          <w:p w:rsidR="00FC33FD" w:rsidRPr="00FC33FD" w:rsidRDefault="00FC33FD" w:rsidP="00FC33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FC33F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теоретическое обучение</w:t>
            </w:r>
          </w:p>
        </w:tc>
        <w:tc>
          <w:tcPr>
            <w:tcW w:w="1315" w:type="pct"/>
            <w:shd w:val="clear" w:color="auto" w:fill="auto"/>
          </w:tcPr>
          <w:p w:rsidR="00FC33FD" w:rsidRPr="00FC33FD" w:rsidRDefault="006946F5" w:rsidP="00FC33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FC33FD" w:rsidRPr="00FC33FD" w:rsidTr="00E0529D">
        <w:trPr>
          <w:trHeight w:val="490"/>
        </w:trPr>
        <w:tc>
          <w:tcPr>
            <w:tcW w:w="3685" w:type="pct"/>
          </w:tcPr>
          <w:p w:rsidR="00FC33FD" w:rsidRPr="00FC33FD" w:rsidRDefault="00FC33FD" w:rsidP="00FC33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C33F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315" w:type="pct"/>
          </w:tcPr>
          <w:p w:rsidR="00FC33FD" w:rsidRPr="00FC33FD" w:rsidRDefault="00935438" w:rsidP="00FC33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10</w:t>
            </w:r>
          </w:p>
        </w:tc>
      </w:tr>
      <w:tr w:rsidR="00FC33FD" w:rsidRPr="00FC33FD" w:rsidTr="00E0529D">
        <w:trPr>
          <w:trHeight w:val="490"/>
        </w:trPr>
        <w:tc>
          <w:tcPr>
            <w:tcW w:w="3685" w:type="pct"/>
          </w:tcPr>
          <w:p w:rsidR="00FC33FD" w:rsidRPr="0016448C" w:rsidRDefault="00FC33FD" w:rsidP="00FC33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644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Самостоятельная работа обучающегося</w:t>
            </w:r>
          </w:p>
        </w:tc>
        <w:tc>
          <w:tcPr>
            <w:tcW w:w="1315" w:type="pct"/>
          </w:tcPr>
          <w:p w:rsidR="00FC33FD" w:rsidRPr="0016448C" w:rsidRDefault="00FC33FD" w:rsidP="00E0529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644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59</w:t>
            </w:r>
          </w:p>
        </w:tc>
      </w:tr>
      <w:tr w:rsidR="00FC33FD" w:rsidRPr="00FC33FD" w:rsidTr="00FC33FD">
        <w:trPr>
          <w:trHeight w:val="331"/>
        </w:trPr>
        <w:tc>
          <w:tcPr>
            <w:tcW w:w="5000" w:type="pct"/>
            <w:gridSpan w:val="2"/>
          </w:tcPr>
          <w:p w:rsidR="00FC33FD" w:rsidRDefault="00FC33FD" w:rsidP="00FC33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33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Промежуточная аттестация в форме </w:t>
            </w:r>
            <w:r w:rsidRPr="00FC33F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дифференцированного зачета</w:t>
            </w:r>
          </w:p>
          <w:p w:rsidR="00FC33FD" w:rsidRPr="00FC33FD" w:rsidRDefault="00FC33FD" w:rsidP="00FC33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</w:tbl>
    <w:p w:rsidR="008A1092" w:rsidRPr="0016448C" w:rsidRDefault="008A1092" w:rsidP="009857D7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8A1092" w:rsidRPr="0016448C" w:rsidRDefault="008A1092" w:rsidP="009857D7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8A1092" w:rsidRPr="0016448C" w:rsidRDefault="008A1092" w:rsidP="009857D7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8A1092" w:rsidRPr="0016448C" w:rsidRDefault="008A1092" w:rsidP="009857D7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  <w:sectPr w:rsidR="008A1092" w:rsidRPr="0016448C" w:rsidSect="00612A8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E5226" w:rsidRPr="00FC50B9" w:rsidRDefault="00F56D97" w:rsidP="00FC50B9">
      <w:pPr>
        <w:pStyle w:val="1"/>
        <w:spacing w:line="23" w:lineRule="atLeast"/>
        <w:jc w:val="center"/>
        <w:rPr>
          <w:b/>
          <w:spacing w:val="-1"/>
        </w:rPr>
      </w:pPr>
      <w:bookmarkStart w:id="10" w:name="_Toc116917621"/>
      <w:r w:rsidRPr="0016448C">
        <w:rPr>
          <w:b/>
        </w:rPr>
        <w:lastRenderedPageBreak/>
        <w:t>3.2.</w:t>
      </w:r>
      <w:r w:rsidRPr="0016448C">
        <w:rPr>
          <w:b/>
          <w:spacing w:val="52"/>
        </w:rPr>
        <w:t xml:space="preserve"> </w:t>
      </w:r>
      <w:r w:rsidRPr="0016448C">
        <w:rPr>
          <w:b/>
          <w:spacing w:val="-1"/>
        </w:rPr>
        <w:t>Тематический</w:t>
      </w:r>
      <w:r w:rsidRPr="0016448C">
        <w:rPr>
          <w:b/>
          <w:spacing w:val="50"/>
        </w:rPr>
        <w:t xml:space="preserve"> </w:t>
      </w:r>
      <w:r w:rsidRPr="0016448C">
        <w:rPr>
          <w:b/>
          <w:spacing w:val="-1"/>
        </w:rPr>
        <w:t>план</w:t>
      </w:r>
      <w:r w:rsidR="001B28F8" w:rsidRPr="0016448C">
        <w:rPr>
          <w:b/>
          <w:spacing w:val="-1"/>
        </w:rPr>
        <w:t xml:space="preserve"> и содержание </w:t>
      </w:r>
      <w:r w:rsidRPr="0016448C">
        <w:rPr>
          <w:b/>
          <w:spacing w:val="53"/>
        </w:rPr>
        <w:t xml:space="preserve"> </w:t>
      </w:r>
      <w:r w:rsidR="00784A8F" w:rsidRPr="0016448C">
        <w:rPr>
          <w:b/>
        </w:rPr>
        <w:t>учебного предмета</w:t>
      </w:r>
      <w:r w:rsidRPr="0016448C">
        <w:rPr>
          <w:b/>
          <w:spacing w:val="-1"/>
        </w:rPr>
        <w:t>, в том числе с учетом</w:t>
      </w:r>
      <w:r w:rsidR="001B28F8" w:rsidRPr="0016448C">
        <w:rPr>
          <w:b/>
          <w:spacing w:val="-1"/>
        </w:rPr>
        <w:t xml:space="preserve"> рабочей </w:t>
      </w:r>
      <w:r w:rsidRPr="0016448C">
        <w:rPr>
          <w:b/>
          <w:spacing w:val="-1"/>
        </w:rPr>
        <w:t xml:space="preserve"> программы воспитания</w:t>
      </w:r>
      <w:bookmarkEnd w:id="10"/>
    </w:p>
    <w:tbl>
      <w:tblPr>
        <w:tblW w:w="50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0"/>
        <w:gridCol w:w="8102"/>
        <w:gridCol w:w="1418"/>
        <w:gridCol w:w="2533"/>
      </w:tblGrid>
      <w:tr w:rsidR="00EF574E" w:rsidRPr="0016448C" w:rsidTr="002617C3">
        <w:trPr>
          <w:trHeight w:val="20"/>
          <w:tblHeader/>
        </w:trPr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74E" w:rsidRPr="0016448C" w:rsidRDefault="00EF574E" w:rsidP="00CE3A6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74E" w:rsidRPr="0016448C" w:rsidRDefault="00EF574E" w:rsidP="00CE3A6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74E" w:rsidRPr="0016448C" w:rsidRDefault="00EF574E" w:rsidP="00CE3A6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Объем часов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B4" w:rsidRPr="00D504B4" w:rsidRDefault="00D504B4" w:rsidP="00D504B4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504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Коды </w:t>
            </w:r>
          </w:p>
          <w:p w:rsidR="00EF574E" w:rsidRPr="0016448C" w:rsidRDefault="00D504B4" w:rsidP="00D504B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proofErr w:type="gramStart"/>
            <w:r w:rsidRPr="00D504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ОК</w:t>
            </w:r>
            <w:proofErr w:type="gramEnd"/>
            <w:r w:rsidRPr="00D504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 ЛР, МР, ПР, формированию которых способствует элемент программы</w:t>
            </w:r>
          </w:p>
        </w:tc>
      </w:tr>
      <w:tr w:rsidR="00D504B4" w:rsidRPr="0016448C" w:rsidTr="00D504B4">
        <w:trPr>
          <w:trHeight w:val="20"/>
        </w:trPr>
        <w:tc>
          <w:tcPr>
            <w:tcW w:w="3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B4" w:rsidRPr="00D504B4" w:rsidRDefault="00D504B4" w:rsidP="00CE3A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</w:pPr>
            <w:r w:rsidRPr="00D504B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en-US" w:eastAsia="en-US"/>
              </w:rPr>
              <w:t xml:space="preserve">I </w:t>
            </w:r>
            <w:r w:rsidRPr="00D504B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 xml:space="preserve">семестр 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B4" w:rsidRPr="0016448C" w:rsidRDefault="00D504B4" w:rsidP="00CE3A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B4" w:rsidRPr="0016448C" w:rsidRDefault="00D504B4" w:rsidP="00CE3A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EF574E" w:rsidRPr="0016448C" w:rsidTr="00D504B4">
        <w:trPr>
          <w:trHeight w:val="202"/>
        </w:trPr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A6D" w:rsidRPr="0016448C" w:rsidRDefault="00CE3A6D" w:rsidP="00CE3A6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Введение</w:t>
            </w:r>
          </w:p>
          <w:p w:rsidR="00EF574E" w:rsidRPr="0016448C" w:rsidRDefault="00EF574E" w:rsidP="00CE3A6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74E" w:rsidRPr="0016448C" w:rsidRDefault="00EF574E" w:rsidP="009857D7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4E" w:rsidRPr="0016448C" w:rsidRDefault="009F711A" w:rsidP="009857D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74E" w:rsidRPr="0016448C" w:rsidRDefault="00EF574E" w:rsidP="00CE3A6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EF574E" w:rsidRPr="0016448C" w:rsidTr="00D504B4">
        <w:trPr>
          <w:trHeight w:val="402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74E" w:rsidRPr="0016448C" w:rsidRDefault="00EF574E" w:rsidP="009857D7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4B9" w:rsidRDefault="00EF574E" w:rsidP="00FC33FD">
            <w:pPr>
              <w:spacing w:after="0" w:line="23" w:lineRule="atLeast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en-US"/>
              </w:rPr>
            </w:pPr>
            <w:r w:rsidRPr="0016448C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 xml:space="preserve">Лекция </w:t>
            </w:r>
            <w:r w:rsidR="00CE3A6D" w:rsidRPr="0016448C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>1</w:t>
            </w:r>
            <w:r w:rsidR="00CE3A6D" w:rsidRPr="0016448C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en-US"/>
              </w:rPr>
              <w:t xml:space="preserve"> </w:t>
            </w:r>
          </w:p>
          <w:p w:rsidR="00FC33FD" w:rsidRDefault="00995485" w:rsidP="00FC33FD">
            <w:pPr>
              <w:widowControl w:val="0"/>
              <w:spacing w:after="0" w:line="23" w:lineRule="atLeast"/>
              <w:jc w:val="both"/>
              <w:rPr>
                <w:rFonts w:ascii="Times New Roman" w:eastAsia="Calibri" w:hAnsi="Times New Roman" w:cs="Times New Roman"/>
                <w:b/>
                <w:color w:val="FF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pacing w:val="-1"/>
                <w:sz w:val="24"/>
                <w:szCs w:val="24"/>
                <w:lang w:eastAsia="en-US"/>
              </w:rPr>
              <w:t xml:space="preserve">Профессионально </w:t>
            </w:r>
            <w:r w:rsidR="00FC33FD" w:rsidRPr="00FC33FD">
              <w:rPr>
                <w:rFonts w:ascii="Times New Roman" w:eastAsia="Calibri" w:hAnsi="Times New Roman" w:cs="Times New Roman"/>
                <w:b/>
                <w:color w:val="FF0000"/>
                <w:spacing w:val="-1"/>
                <w:sz w:val="24"/>
                <w:szCs w:val="24"/>
                <w:lang w:eastAsia="en-US"/>
              </w:rPr>
              <w:t>ориентированное содержание</w:t>
            </w:r>
          </w:p>
          <w:p w:rsidR="00EF574E" w:rsidRPr="00FC33FD" w:rsidRDefault="00EF574E" w:rsidP="00FC33FD">
            <w:pPr>
              <w:widowControl w:val="0"/>
              <w:spacing w:after="0" w:line="23" w:lineRule="atLeast"/>
              <w:jc w:val="both"/>
              <w:rPr>
                <w:rFonts w:ascii="Times New Roman" w:eastAsia="Calibri" w:hAnsi="Times New Roman" w:cs="Times New Roman"/>
                <w:b/>
                <w:color w:val="FF0000"/>
                <w:spacing w:val="-1"/>
                <w:sz w:val="24"/>
                <w:szCs w:val="24"/>
                <w:lang w:eastAsia="en-US"/>
              </w:rPr>
            </w:pPr>
            <w:r w:rsidRPr="001644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Историко-культурный процесс рубежа XVIII-XIX веков</w:t>
            </w:r>
            <w:r w:rsidRPr="001644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.</w:t>
            </w:r>
            <w:r w:rsidR="00FC33FD" w:rsidRPr="00FC33FD">
              <w:rPr>
                <w:rFonts w:ascii="Times New Roman" w:eastAsia="Calibri" w:hAnsi="Times New Roman" w:cs="Times New Roman"/>
                <w:bCs/>
                <w:spacing w:val="-1"/>
                <w:sz w:val="24"/>
                <w:szCs w:val="24"/>
                <w:lang w:eastAsia="en-US"/>
              </w:rPr>
              <w:t xml:space="preserve"> Значение литературы при освоении профессий и специальностей СПО </w:t>
            </w:r>
            <w:proofErr w:type="gramStart"/>
            <w:r w:rsidR="00FC33FD" w:rsidRPr="00FC33FD">
              <w:rPr>
                <w:rFonts w:ascii="Times New Roman" w:eastAsia="Calibri" w:hAnsi="Times New Roman" w:cs="Times New Roman"/>
                <w:bCs/>
                <w:spacing w:val="-1"/>
                <w:sz w:val="24"/>
                <w:szCs w:val="24"/>
                <w:lang w:eastAsia="en-US"/>
              </w:rPr>
              <w:t>естественно-научного</w:t>
            </w:r>
            <w:proofErr w:type="gramEnd"/>
            <w:r w:rsidR="00FC33FD" w:rsidRPr="00FC33FD">
              <w:rPr>
                <w:rFonts w:ascii="Times New Roman" w:eastAsia="Calibri" w:hAnsi="Times New Roman" w:cs="Times New Roman"/>
                <w:bCs/>
                <w:spacing w:val="-1"/>
                <w:sz w:val="24"/>
                <w:szCs w:val="24"/>
                <w:lang w:eastAsia="en-US"/>
              </w:rPr>
              <w:t xml:space="preserve"> профиля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74E" w:rsidRPr="0016448C" w:rsidRDefault="00EF574E" w:rsidP="009857D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DFA" w:rsidRPr="005D2DFA" w:rsidRDefault="005D2DFA" w:rsidP="005D2DFA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5D2DF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5D2DF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07,</w:t>
            </w:r>
          </w:p>
          <w:p w:rsidR="005D2DFA" w:rsidRPr="005D2DFA" w:rsidRDefault="005D2DFA" w:rsidP="005D2DFA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2DF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ЛР 01, ЛР 04, </w:t>
            </w:r>
          </w:p>
          <w:p w:rsidR="005D2DFA" w:rsidRPr="005D2DFA" w:rsidRDefault="005D2DFA" w:rsidP="005D2DFA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2DF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МР 04</w:t>
            </w:r>
          </w:p>
          <w:p w:rsidR="00EF574E" w:rsidRPr="0016448C" w:rsidRDefault="005D2DFA" w:rsidP="005D2DFA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gramStart"/>
            <w:r w:rsidRPr="005D2DF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</w:t>
            </w:r>
            <w:proofErr w:type="gramEnd"/>
            <w:r w:rsidR="0009700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01, 04, 08</w:t>
            </w:r>
          </w:p>
        </w:tc>
      </w:tr>
      <w:tr w:rsidR="00310994" w:rsidRPr="0016448C" w:rsidTr="00D504B4">
        <w:trPr>
          <w:trHeight w:val="292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994" w:rsidRPr="0016448C" w:rsidRDefault="00310994" w:rsidP="009857D7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16448C" w:rsidRDefault="00310994" w:rsidP="009857D7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</w:p>
          <w:p w:rsidR="00310994" w:rsidRPr="0016448C" w:rsidRDefault="00310994" w:rsidP="003C65ED">
            <w:pPr>
              <w:spacing w:after="0" w:line="23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Романтизм. Особенности русского романтизма. </w:t>
            </w:r>
          </w:p>
        </w:tc>
        <w:tc>
          <w:tcPr>
            <w:tcW w:w="4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10994" w:rsidRPr="0016448C" w:rsidRDefault="00310994" w:rsidP="00CE3A6D">
            <w:pPr>
              <w:spacing w:after="0" w:line="23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0994" w:rsidRPr="0016448C" w:rsidRDefault="00310994" w:rsidP="00CE3A6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310994" w:rsidRPr="0016448C" w:rsidTr="00D504B4">
        <w:trPr>
          <w:trHeight w:val="292"/>
        </w:trPr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994" w:rsidRPr="0016448C" w:rsidRDefault="00310994" w:rsidP="009857D7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16448C" w:rsidRDefault="00310994" w:rsidP="009857D7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Обзор зарубежной литературы эпохи романтизма.</w:t>
            </w:r>
          </w:p>
        </w:tc>
        <w:tc>
          <w:tcPr>
            <w:tcW w:w="4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16448C" w:rsidRDefault="00310994" w:rsidP="00CE3A6D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994" w:rsidRPr="0016448C" w:rsidRDefault="00310994" w:rsidP="00CE3A6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EF574E" w:rsidRPr="0016448C" w:rsidTr="00D504B4">
        <w:trPr>
          <w:trHeight w:val="291"/>
        </w:trPr>
        <w:tc>
          <w:tcPr>
            <w:tcW w:w="3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74E" w:rsidRPr="0016448C" w:rsidRDefault="00EF574E" w:rsidP="00FC50B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Раздел 1. Развитие русской литературы и культуры в первой половине XIX века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74E" w:rsidRPr="00665218" w:rsidRDefault="00665218" w:rsidP="00665218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5218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74E" w:rsidRPr="0016448C" w:rsidRDefault="00EF574E" w:rsidP="00CE3A6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EF574E" w:rsidRPr="0016448C" w:rsidTr="00D504B4">
        <w:trPr>
          <w:trHeight w:val="280"/>
        </w:trPr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6D" w:rsidRPr="0016448C" w:rsidRDefault="00EF574E" w:rsidP="00CE3A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1.1 </w:t>
            </w:r>
          </w:p>
          <w:p w:rsidR="00EF574E" w:rsidRPr="0016448C" w:rsidRDefault="00EF574E" w:rsidP="00CE3A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Александр Сергеевич Пушкин</w:t>
            </w:r>
          </w:p>
          <w:p w:rsidR="00EF574E" w:rsidRPr="0016448C" w:rsidRDefault="00EF574E" w:rsidP="009857D7">
            <w:pPr>
              <w:spacing w:after="0" w:line="23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74E" w:rsidRPr="0016448C" w:rsidRDefault="00CE3A6D" w:rsidP="009857D7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74E" w:rsidRPr="0016448C" w:rsidRDefault="00EF574E" w:rsidP="009857D7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74E" w:rsidRPr="0016448C" w:rsidRDefault="00EF574E" w:rsidP="00CE3A6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D2DFA" w:rsidRPr="0016448C" w:rsidTr="005D2DFA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DFA" w:rsidRPr="0016448C" w:rsidRDefault="005D2DFA" w:rsidP="009857D7">
            <w:pPr>
              <w:spacing w:after="0" w:line="23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FA" w:rsidRPr="0016448C" w:rsidRDefault="005D2DFA" w:rsidP="009857D7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en-US"/>
              </w:rPr>
            </w:pPr>
            <w:r w:rsidRPr="0016448C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>Лекция 2</w:t>
            </w:r>
            <w:r w:rsidRPr="0016448C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en-US"/>
              </w:rPr>
              <w:t xml:space="preserve"> </w:t>
            </w:r>
          </w:p>
          <w:p w:rsidR="005D2DFA" w:rsidRPr="0016448C" w:rsidRDefault="005D2DFA" w:rsidP="009857D7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644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А.С. Пушкин. Жизненный и творческий путь.  Мотивы и художественное своеобразие творчества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FA" w:rsidRPr="0016448C" w:rsidRDefault="005D2DFA" w:rsidP="009857D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D2DFA" w:rsidRPr="005D2DFA" w:rsidRDefault="005D2DFA" w:rsidP="005D2DFA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5D2DF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5D2DF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05 </w:t>
            </w:r>
            <w:proofErr w:type="spellStart"/>
            <w:r w:rsidRPr="005D2DF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5D2DF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06, </w:t>
            </w:r>
            <w:proofErr w:type="spellStart"/>
            <w:r w:rsidRPr="005D2DF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5D2DF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07, </w:t>
            </w:r>
            <w:proofErr w:type="spellStart"/>
            <w:r w:rsidRPr="005D2DF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5D2DF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08, </w:t>
            </w:r>
            <w:proofErr w:type="spellStart"/>
            <w:r w:rsidRPr="005D2DF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5D2DF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10,</w:t>
            </w:r>
          </w:p>
          <w:p w:rsidR="005D2DFA" w:rsidRPr="005D2DFA" w:rsidRDefault="005D2DFA" w:rsidP="005D2DFA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2DF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ЛР 01, ЛР 04, </w:t>
            </w:r>
          </w:p>
          <w:p w:rsidR="005D2DFA" w:rsidRPr="005D2DFA" w:rsidRDefault="005D2DFA" w:rsidP="005D2DFA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2DF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МР 04</w:t>
            </w:r>
          </w:p>
          <w:p w:rsidR="005D2DFA" w:rsidRPr="005D2DFA" w:rsidRDefault="005D2DFA" w:rsidP="005D2DFA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5D2DFA" w:rsidRPr="0016448C" w:rsidRDefault="0009700B" w:rsidP="005D2DFA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gramStart"/>
            <w:r w:rsidRPr="0009700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09700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01, 04,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06, </w:t>
            </w:r>
            <w:r w:rsidRPr="0009700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08</w:t>
            </w:r>
          </w:p>
        </w:tc>
      </w:tr>
      <w:tr w:rsidR="005D2DFA" w:rsidRPr="0016448C" w:rsidTr="005D2DFA">
        <w:trPr>
          <w:trHeight w:val="431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DFA" w:rsidRPr="0016448C" w:rsidRDefault="005D2DFA" w:rsidP="009857D7">
            <w:pPr>
              <w:spacing w:after="0" w:line="23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FA" w:rsidRPr="0016448C" w:rsidRDefault="005D2DFA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Практическое занятие 1</w:t>
            </w: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«Чувства добрые» в лирике Пушкина: мечты о «вольности святой»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FA" w:rsidRPr="0016448C" w:rsidRDefault="005D2DFA" w:rsidP="009857D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  <w:p w:rsidR="005D2DFA" w:rsidRPr="0016448C" w:rsidRDefault="005D2DFA" w:rsidP="009857D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D2DFA" w:rsidRPr="0016448C" w:rsidRDefault="005D2DFA" w:rsidP="00CE3A6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D2DFA" w:rsidRPr="0016448C" w:rsidTr="005D2DFA">
        <w:trPr>
          <w:trHeight w:val="175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DFA" w:rsidRPr="0016448C" w:rsidRDefault="005D2DFA" w:rsidP="009857D7">
            <w:pPr>
              <w:spacing w:after="0" w:line="23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FA" w:rsidRPr="0016448C" w:rsidRDefault="005D2DFA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Практическое занятие 2</w:t>
            </w: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 Анализ стихотворений Пушкина «Пророк», «Поэт», «Поэт и толпа»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FA" w:rsidRPr="0016448C" w:rsidRDefault="005D2DFA" w:rsidP="009857D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D2DFA" w:rsidRPr="0016448C" w:rsidRDefault="005D2DFA" w:rsidP="00CE3A6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D2DFA" w:rsidRPr="0016448C" w:rsidTr="005D2DFA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DFA" w:rsidRPr="0016448C" w:rsidRDefault="005D2DFA" w:rsidP="009857D7">
            <w:pPr>
              <w:spacing w:after="0" w:line="23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FA" w:rsidRPr="0016448C" w:rsidRDefault="005D2DFA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</w:p>
          <w:p w:rsidR="005D2DFA" w:rsidRPr="0016448C" w:rsidRDefault="005D2DFA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Роль Пушкина в становлении русского литературного языка.</w:t>
            </w:r>
          </w:p>
        </w:tc>
        <w:tc>
          <w:tcPr>
            <w:tcW w:w="4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D2DFA" w:rsidRPr="0016448C" w:rsidRDefault="005D2DFA" w:rsidP="00CE3A6D">
            <w:pPr>
              <w:spacing w:after="0" w:line="23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4</w:t>
            </w:r>
          </w:p>
          <w:p w:rsidR="005D2DFA" w:rsidRPr="0016448C" w:rsidRDefault="005D2DFA" w:rsidP="009857D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D2DFA" w:rsidRPr="0016448C" w:rsidRDefault="005D2DFA" w:rsidP="00CE3A6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D2DFA" w:rsidRPr="0016448C" w:rsidTr="00D504B4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DFA" w:rsidRPr="0016448C" w:rsidRDefault="005D2DFA" w:rsidP="009857D7">
            <w:pPr>
              <w:spacing w:after="0" w:line="23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FA" w:rsidRPr="0016448C" w:rsidRDefault="005D2DFA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Поиски смысла бытия и внутренней свободы. Отношения человека с Богом.</w:t>
            </w:r>
          </w:p>
        </w:tc>
        <w:tc>
          <w:tcPr>
            <w:tcW w:w="47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D2DFA" w:rsidRPr="0016448C" w:rsidRDefault="005D2DFA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D2DFA" w:rsidRPr="0016448C" w:rsidRDefault="005D2DFA" w:rsidP="00CE3A6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D2DFA" w:rsidRPr="0016448C" w:rsidTr="00D504B4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DFA" w:rsidRPr="0016448C" w:rsidRDefault="005D2DFA" w:rsidP="009857D7">
            <w:pPr>
              <w:spacing w:after="0" w:line="23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FA" w:rsidRPr="0016448C" w:rsidRDefault="005D2DFA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Осмысление высокого назначения художника, его миссии пророка. Идея преемственности поколений</w:t>
            </w:r>
          </w:p>
        </w:tc>
        <w:tc>
          <w:tcPr>
            <w:tcW w:w="47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D2DFA" w:rsidRPr="0016448C" w:rsidRDefault="005D2DFA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D2DFA" w:rsidRPr="0016448C" w:rsidRDefault="005D2DFA" w:rsidP="00CE3A6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D2DFA" w:rsidRPr="0016448C" w:rsidTr="00D504B4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DFA" w:rsidRPr="0016448C" w:rsidRDefault="005D2DFA" w:rsidP="009857D7">
            <w:pPr>
              <w:spacing w:after="0" w:line="23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FA" w:rsidRPr="0016448C" w:rsidRDefault="005D2DFA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Поэма «Медный всадник». Проблема личности и государства.</w:t>
            </w:r>
          </w:p>
        </w:tc>
        <w:tc>
          <w:tcPr>
            <w:tcW w:w="4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FA" w:rsidRPr="0016448C" w:rsidRDefault="005D2DFA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DFA" w:rsidRPr="0016448C" w:rsidRDefault="005D2DFA" w:rsidP="00CE3A6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EF574E" w:rsidRPr="0016448C" w:rsidTr="00D504B4">
        <w:trPr>
          <w:trHeight w:val="20"/>
        </w:trPr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74E" w:rsidRPr="0016448C" w:rsidRDefault="00EF574E" w:rsidP="00CE3A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1.2 Михаил Юрьевич Лермонтов</w:t>
            </w:r>
          </w:p>
          <w:p w:rsidR="00EF574E" w:rsidRPr="0016448C" w:rsidRDefault="00EF574E" w:rsidP="00CE3A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74E" w:rsidRPr="0016448C" w:rsidRDefault="00CE3A6D" w:rsidP="009857D7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4E" w:rsidRPr="0016448C" w:rsidRDefault="00EF574E" w:rsidP="009857D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74E" w:rsidRPr="0016448C" w:rsidRDefault="00EF574E" w:rsidP="00CE3A6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D2DFA" w:rsidRPr="0016448C" w:rsidTr="005D2DFA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DFA" w:rsidRPr="0016448C" w:rsidRDefault="005D2DFA" w:rsidP="009857D7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FA" w:rsidRPr="0016448C" w:rsidRDefault="005D2DFA" w:rsidP="009857D7">
            <w:pPr>
              <w:spacing w:after="0" w:line="23" w:lineRule="atLeast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en-US"/>
              </w:rPr>
            </w:pPr>
            <w:r w:rsidRPr="0016448C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>Лекция 3</w:t>
            </w:r>
            <w:r w:rsidRPr="0016448C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en-US"/>
              </w:rPr>
              <w:t xml:space="preserve"> </w:t>
            </w:r>
          </w:p>
          <w:p w:rsidR="005D2DFA" w:rsidRPr="0016448C" w:rsidRDefault="005D2DFA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М.Ю. Лермонтов. Личность и жизненный путь. Темы, мотивы и образы </w:t>
            </w: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lastRenderedPageBreak/>
              <w:t>ранней лирики поэта.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FA" w:rsidRPr="0016448C" w:rsidRDefault="005D2DFA" w:rsidP="009857D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D2DFA" w:rsidRPr="005D2DFA" w:rsidRDefault="005D2DFA" w:rsidP="005D2DFA">
            <w:pPr>
              <w:spacing w:after="0" w:line="23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5D2DF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5D2DF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05 </w:t>
            </w:r>
            <w:proofErr w:type="spellStart"/>
            <w:r w:rsidRPr="005D2DF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5D2DF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06, </w:t>
            </w:r>
            <w:proofErr w:type="spellStart"/>
            <w:r w:rsidRPr="005D2DF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5D2DF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07, </w:t>
            </w:r>
            <w:proofErr w:type="spellStart"/>
            <w:r w:rsidRPr="005D2DF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5D2DF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08, </w:t>
            </w:r>
            <w:proofErr w:type="spellStart"/>
            <w:r w:rsidRPr="005D2DF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5D2DF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10,</w:t>
            </w:r>
          </w:p>
          <w:p w:rsidR="005D2DFA" w:rsidRPr="005D2DFA" w:rsidRDefault="005D2DFA" w:rsidP="005D2DFA">
            <w:pPr>
              <w:spacing w:after="0" w:line="23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D2DF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ЛР 01, ЛР 04, </w:t>
            </w:r>
          </w:p>
          <w:p w:rsidR="005D2DFA" w:rsidRPr="005D2DFA" w:rsidRDefault="005D2DFA" w:rsidP="005D2DFA">
            <w:pPr>
              <w:spacing w:after="0" w:line="23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D2DF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МР 04</w:t>
            </w:r>
          </w:p>
          <w:p w:rsidR="005D2DFA" w:rsidRPr="00310994" w:rsidRDefault="0009700B" w:rsidP="005D2DFA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09700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09700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01, 04, 06, 08</w:t>
            </w:r>
          </w:p>
        </w:tc>
      </w:tr>
      <w:tr w:rsidR="005D2DFA" w:rsidRPr="0016448C" w:rsidTr="005D2DFA">
        <w:trPr>
          <w:trHeight w:val="586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DFA" w:rsidRPr="0016448C" w:rsidRDefault="005D2DFA" w:rsidP="009857D7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FA" w:rsidRPr="0016448C" w:rsidRDefault="005D2DFA" w:rsidP="009857D7">
            <w:pPr>
              <w:spacing w:after="0" w:line="23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Практическое занятие 3</w:t>
            </w: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 Анализ стихотворений Лермонтова «Выхожу один я на дорогу…», «Поэт»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FA" w:rsidRPr="0016448C" w:rsidRDefault="005D2DFA" w:rsidP="009857D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  <w:p w:rsidR="005D2DFA" w:rsidRPr="0016448C" w:rsidRDefault="005D2DFA" w:rsidP="009857D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FA" w:rsidRPr="0016448C" w:rsidRDefault="005D2DFA" w:rsidP="00CE3A6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310994" w:rsidRPr="0016448C" w:rsidTr="00D504B4">
        <w:trPr>
          <w:trHeight w:val="501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994" w:rsidRPr="0016448C" w:rsidRDefault="00310994" w:rsidP="009857D7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16448C" w:rsidRDefault="00310994" w:rsidP="009857D7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 </w:t>
            </w:r>
          </w:p>
          <w:p w:rsidR="00310994" w:rsidRPr="0016448C" w:rsidRDefault="00310994" w:rsidP="009857D7">
            <w:pPr>
              <w:spacing w:after="0" w:line="23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Жанровое и художественное своеобразие творчества Лермонтова петербургского и кавказского периодов.</w:t>
            </w:r>
          </w:p>
        </w:tc>
        <w:tc>
          <w:tcPr>
            <w:tcW w:w="4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994" w:rsidRPr="0016448C" w:rsidRDefault="00310994" w:rsidP="00CE3A6D">
            <w:pPr>
              <w:spacing w:after="0" w:line="23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0994" w:rsidRPr="0016448C" w:rsidRDefault="00310994" w:rsidP="0031099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310994" w:rsidRPr="0016448C" w:rsidTr="00D504B4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994" w:rsidRPr="0016448C" w:rsidRDefault="00310994" w:rsidP="009857D7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16448C" w:rsidRDefault="00310994" w:rsidP="009857D7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6448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Тема одиночества в лирике Лермонтова. Поэт и общество. Трагизм любовной лирики.</w:t>
            </w:r>
          </w:p>
        </w:tc>
        <w:tc>
          <w:tcPr>
            <w:tcW w:w="4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16448C" w:rsidRDefault="00310994" w:rsidP="009857D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994" w:rsidRPr="0016448C" w:rsidRDefault="00310994" w:rsidP="009857D7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EF574E" w:rsidRPr="0016448C" w:rsidTr="00D504B4">
        <w:trPr>
          <w:trHeight w:val="20"/>
        </w:trPr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74E" w:rsidRPr="0016448C" w:rsidRDefault="00EF574E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1.3  Николай Васильевич Гоголь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74E" w:rsidRPr="0016448C" w:rsidRDefault="00EF574E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74E" w:rsidRPr="0016448C" w:rsidRDefault="00EF574E" w:rsidP="009857D7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74E" w:rsidRPr="0016448C" w:rsidRDefault="00EF574E" w:rsidP="009857D7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2DFA" w:rsidRPr="0016448C" w:rsidTr="005D2DFA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DFA" w:rsidRPr="0016448C" w:rsidRDefault="005D2DFA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FA" w:rsidRPr="0016448C" w:rsidRDefault="005D2DFA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en-US"/>
              </w:rPr>
            </w:pPr>
            <w:r w:rsidRPr="0016448C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>Лекция 4</w:t>
            </w:r>
            <w:r w:rsidRPr="0016448C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en-US"/>
              </w:rPr>
              <w:t xml:space="preserve"> </w:t>
            </w:r>
          </w:p>
          <w:p w:rsidR="005D2DFA" w:rsidRPr="0016448C" w:rsidRDefault="005D2DFA" w:rsidP="001638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Н.В. Гоголь. Личность писателя, жизненный и творческий путь.</w:t>
            </w: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«Петербургские повести». </w:t>
            </w: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Повесть «Портрет»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FA" w:rsidRPr="0016448C" w:rsidRDefault="005D2DFA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D2DFA" w:rsidRPr="005D2DFA" w:rsidRDefault="005D2DFA" w:rsidP="005D2DFA">
            <w:pPr>
              <w:spacing w:after="0" w:line="23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5D2DF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5D2DF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05 </w:t>
            </w:r>
            <w:proofErr w:type="spellStart"/>
            <w:r w:rsidRPr="005D2DF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5D2DF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06, </w:t>
            </w:r>
            <w:proofErr w:type="spellStart"/>
            <w:r w:rsidRPr="005D2DF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5D2DF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07, </w:t>
            </w:r>
            <w:proofErr w:type="spellStart"/>
            <w:r w:rsidRPr="005D2DF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5D2DF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08, </w:t>
            </w:r>
            <w:proofErr w:type="spellStart"/>
            <w:r w:rsidRPr="005D2DF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5D2DF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10,</w:t>
            </w:r>
          </w:p>
          <w:p w:rsidR="005D2DFA" w:rsidRPr="005D2DFA" w:rsidRDefault="005D2DFA" w:rsidP="005D2DFA">
            <w:pPr>
              <w:spacing w:after="0" w:line="23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D2DF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ЛР 01, ЛР 04, </w:t>
            </w:r>
          </w:p>
          <w:p w:rsidR="005D2DFA" w:rsidRPr="005D2DFA" w:rsidRDefault="005D2DFA" w:rsidP="005D2DFA">
            <w:pPr>
              <w:spacing w:after="0" w:line="23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D2DF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МР 04</w:t>
            </w:r>
          </w:p>
          <w:p w:rsidR="005D2DFA" w:rsidRPr="0016448C" w:rsidRDefault="0009700B" w:rsidP="005D2DFA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gramStart"/>
            <w:r w:rsidRPr="0009700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09700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01, 04, 06, 08</w:t>
            </w:r>
          </w:p>
        </w:tc>
      </w:tr>
      <w:tr w:rsidR="005D2DFA" w:rsidRPr="0016448C" w:rsidTr="005D2DFA">
        <w:trPr>
          <w:trHeight w:val="561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DFA" w:rsidRPr="0016448C" w:rsidRDefault="005D2DFA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FA" w:rsidRPr="001638C3" w:rsidRDefault="005D2DFA" w:rsidP="001638C3">
            <w:pPr>
              <w:widowControl w:val="0"/>
              <w:spacing w:after="0"/>
              <w:rPr>
                <w:rFonts w:ascii="Times New Roman" w:eastAsia="Calibri" w:hAnsi="Times New Roman" w:cs="Times New Roman"/>
                <w:b/>
                <w:color w:val="FF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pacing w:val="-1"/>
                <w:sz w:val="24"/>
                <w:szCs w:val="24"/>
                <w:lang w:eastAsia="en-US"/>
              </w:rPr>
              <w:t xml:space="preserve">Профессионально </w:t>
            </w:r>
            <w:r w:rsidRPr="001638C3">
              <w:rPr>
                <w:rFonts w:ascii="Times New Roman" w:eastAsia="Calibri" w:hAnsi="Times New Roman" w:cs="Times New Roman"/>
                <w:b/>
                <w:color w:val="FF0000"/>
                <w:spacing w:val="-1"/>
                <w:sz w:val="24"/>
                <w:szCs w:val="24"/>
                <w:lang w:eastAsia="en-US"/>
              </w:rPr>
              <w:t>ориентированное содержание</w:t>
            </w:r>
          </w:p>
          <w:p w:rsidR="005D2DFA" w:rsidRPr="0016448C" w:rsidRDefault="005D2DFA" w:rsidP="001638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38C3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  <w:lang w:eastAsia="en-US"/>
              </w:rPr>
              <w:t xml:space="preserve">Практическое </w:t>
            </w:r>
            <w:r w:rsidRPr="001638C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занятие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4</w:t>
            </w:r>
            <w:r w:rsidRPr="001638C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1638C3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  <w:t>Работа с источниками информации (дополнительная литература, словари, энциклопедии, тексты художественной литературы, электронные источники).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FA" w:rsidRPr="0016448C" w:rsidRDefault="005D2DFA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DFA" w:rsidRPr="0016448C" w:rsidRDefault="005D2DFA" w:rsidP="0031099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EF574E" w:rsidRPr="0016448C" w:rsidTr="00D504B4">
        <w:trPr>
          <w:trHeight w:val="20"/>
        </w:trPr>
        <w:tc>
          <w:tcPr>
            <w:tcW w:w="3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A6D" w:rsidRPr="00FC50B9" w:rsidRDefault="00EF574E" w:rsidP="00FC50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Раздел 2. Особенности развития русской литературы во  2</w:t>
            </w:r>
            <w:r w:rsidR="00FC50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-ой половине XIX века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74E" w:rsidRPr="0063033D" w:rsidRDefault="0063033D" w:rsidP="0063033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33D"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74E" w:rsidRPr="0016448C" w:rsidRDefault="00EF574E" w:rsidP="009857D7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4B9" w:rsidRPr="0016448C" w:rsidTr="00D504B4">
        <w:trPr>
          <w:trHeight w:val="20"/>
        </w:trPr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A6D" w:rsidRPr="0016448C" w:rsidRDefault="00EF574E" w:rsidP="00CE3A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sz w:val="24"/>
                <w:szCs w:val="24"/>
              </w:rPr>
              <w:t>Тема 2.1</w:t>
            </w:r>
          </w:p>
          <w:p w:rsidR="00A644C6" w:rsidRDefault="00EF574E" w:rsidP="00CE3A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Культурно-историческое развитие России середины </w:t>
            </w:r>
          </w:p>
          <w:p w:rsidR="00EF574E" w:rsidRPr="0016448C" w:rsidRDefault="00EF574E" w:rsidP="00CE3A6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sz w:val="24"/>
                <w:szCs w:val="24"/>
              </w:rPr>
              <w:t>XIX в.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74E" w:rsidRPr="0016448C" w:rsidRDefault="00EF574E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74E" w:rsidRPr="0016448C" w:rsidRDefault="00EF574E" w:rsidP="009857D7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74E" w:rsidRPr="0016448C" w:rsidRDefault="00EF574E" w:rsidP="009857D7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F47" w:rsidRPr="0016448C" w:rsidTr="009E7F47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47" w:rsidRPr="0016448C" w:rsidRDefault="009E7F47" w:rsidP="009857D7">
            <w:pPr>
              <w:spacing w:after="0" w:line="23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47" w:rsidRPr="0016448C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en-US"/>
              </w:rPr>
            </w:pPr>
            <w:r w:rsidRPr="0016448C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>Лекция 5</w:t>
            </w:r>
            <w:r w:rsidRPr="0016448C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en-US"/>
              </w:rPr>
              <w:t xml:space="preserve"> </w:t>
            </w:r>
          </w:p>
          <w:p w:rsidR="009E7F47" w:rsidRPr="0016448C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Культурно-историческое развитие России середины </w:t>
            </w:r>
            <w:r w:rsidRPr="001644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XIX века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47" w:rsidRPr="0016448C" w:rsidRDefault="009E7F47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E7F47" w:rsidRPr="009E7F47" w:rsidRDefault="009E7F47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05 </w:t>
            </w:r>
            <w:proofErr w:type="spellStart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06, </w:t>
            </w:r>
            <w:proofErr w:type="spellStart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07, </w:t>
            </w:r>
            <w:proofErr w:type="spellStart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08, </w:t>
            </w:r>
            <w:proofErr w:type="spellStart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10,  </w:t>
            </w:r>
          </w:p>
          <w:p w:rsidR="009E7F47" w:rsidRPr="009E7F47" w:rsidRDefault="009E7F47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ЛР 01, ЛР 04, </w:t>
            </w:r>
          </w:p>
          <w:p w:rsidR="009E7F47" w:rsidRPr="009E7F47" w:rsidRDefault="009E7F47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МР 04, </w:t>
            </w:r>
          </w:p>
          <w:p w:rsidR="009E7F47" w:rsidRPr="0016448C" w:rsidRDefault="0009700B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gramStart"/>
            <w:r w:rsidRPr="0009700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01, 04,</w:t>
            </w:r>
            <w:r w:rsidRPr="0009700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08</w:t>
            </w:r>
          </w:p>
        </w:tc>
      </w:tr>
      <w:tr w:rsidR="009E7F47" w:rsidRPr="0016448C" w:rsidTr="00EC7CEE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47" w:rsidRPr="0016448C" w:rsidRDefault="009E7F47" w:rsidP="009857D7">
            <w:pPr>
              <w:spacing w:after="0" w:line="23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47" w:rsidRPr="0016448C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Укрепление реалистического направления русской живописи. Содружество русских композиторов «Могучая кучка».</w:t>
            </w:r>
          </w:p>
        </w:tc>
        <w:tc>
          <w:tcPr>
            <w:tcW w:w="4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E7F47" w:rsidRPr="0016448C" w:rsidRDefault="009E7F47" w:rsidP="00CE3A6D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7F47" w:rsidRPr="0016448C" w:rsidRDefault="009E7F47" w:rsidP="0031099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9E7F47" w:rsidRPr="0016448C" w:rsidTr="00D504B4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47" w:rsidRPr="0016448C" w:rsidRDefault="009E7F47" w:rsidP="009857D7">
            <w:pPr>
              <w:spacing w:after="0" w:line="23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47" w:rsidRPr="0016448C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Малый театр. Первый публичный музей национального русского искусства – Третьяковская галерея.</w:t>
            </w:r>
          </w:p>
        </w:tc>
        <w:tc>
          <w:tcPr>
            <w:tcW w:w="4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47" w:rsidRPr="0016448C" w:rsidRDefault="009E7F47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47" w:rsidRPr="0016448C" w:rsidRDefault="009E7F47" w:rsidP="0031099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E034B9" w:rsidRPr="0016448C" w:rsidTr="00D504B4">
        <w:trPr>
          <w:trHeight w:val="20"/>
        </w:trPr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E3A6D" w:rsidRPr="0016448C" w:rsidRDefault="00CE3A6D" w:rsidP="00CE3A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2.2</w:t>
            </w:r>
          </w:p>
          <w:p w:rsidR="00CE3A6D" w:rsidRPr="0016448C" w:rsidRDefault="00CE3A6D" w:rsidP="00CE3A6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Александр Николаевич Островский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6D" w:rsidRPr="0016448C" w:rsidRDefault="00CE3A6D" w:rsidP="00E03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6D" w:rsidRPr="0016448C" w:rsidRDefault="00CE3A6D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A6D" w:rsidRPr="0016448C" w:rsidRDefault="00CE3A6D" w:rsidP="009857D7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F47" w:rsidRPr="0016448C" w:rsidTr="009E7F47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7F47" w:rsidRPr="0016448C" w:rsidRDefault="009E7F47" w:rsidP="009857D7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47" w:rsidRPr="0016448C" w:rsidRDefault="009E7F47" w:rsidP="00E03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en-US"/>
              </w:rPr>
            </w:pPr>
            <w:r w:rsidRPr="0016448C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>Лекция 6</w:t>
            </w:r>
            <w:r w:rsidRPr="0016448C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en-US"/>
              </w:rPr>
              <w:t xml:space="preserve"> </w:t>
            </w:r>
          </w:p>
          <w:p w:rsidR="009E7F47" w:rsidRPr="0016448C" w:rsidRDefault="009E7F47" w:rsidP="00E03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А.Н. Островский. Жизненный и творческий путь писателя. Социально-культурная новизна драматургии.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47" w:rsidRPr="0016448C" w:rsidRDefault="009E7F47" w:rsidP="00E034B9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E7F47" w:rsidRPr="009E7F47" w:rsidRDefault="009E7F47" w:rsidP="009E7F47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7F47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9E7F47">
              <w:rPr>
                <w:rFonts w:ascii="Times New Roman" w:hAnsi="Times New Roman" w:cs="Times New Roman"/>
                <w:sz w:val="24"/>
                <w:szCs w:val="24"/>
              </w:rPr>
              <w:t xml:space="preserve"> 05 </w:t>
            </w:r>
            <w:proofErr w:type="spellStart"/>
            <w:r w:rsidRPr="009E7F47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9E7F47">
              <w:rPr>
                <w:rFonts w:ascii="Times New Roman" w:hAnsi="Times New Roman" w:cs="Times New Roman"/>
                <w:sz w:val="24"/>
                <w:szCs w:val="24"/>
              </w:rPr>
              <w:t xml:space="preserve"> 06, </w:t>
            </w:r>
            <w:proofErr w:type="spellStart"/>
            <w:r w:rsidRPr="009E7F47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9E7F47">
              <w:rPr>
                <w:rFonts w:ascii="Times New Roman" w:hAnsi="Times New Roman" w:cs="Times New Roman"/>
                <w:sz w:val="24"/>
                <w:szCs w:val="24"/>
              </w:rPr>
              <w:t xml:space="preserve"> 07, </w:t>
            </w:r>
            <w:proofErr w:type="spellStart"/>
            <w:r w:rsidRPr="009E7F47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9E7F47">
              <w:rPr>
                <w:rFonts w:ascii="Times New Roman" w:hAnsi="Times New Roman" w:cs="Times New Roman"/>
                <w:sz w:val="24"/>
                <w:szCs w:val="24"/>
              </w:rPr>
              <w:t xml:space="preserve"> 08, </w:t>
            </w:r>
            <w:proofErr w:type="spellStart"/>
            <w:r w:rsidRPr="009E7F47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9E7F47">
              <w:rPr>
                <w:rFonts w:ascii="Times New Roman" w:hAnsi="Times New Roman" w:cs="Times New Roman"/>
                <w:sz w:val="24"/>
                <w:szCs w:val="24"/>
              </w:rPr>
              <w:t xml:space="preserve"> 10,  </w:t>
            </w:r>
          </w:p>
          <w:p w:rsidR="009E7F47" w:rsidRPr="009E7F47" w:rsidRDefault="009E7F47" w:rsidP="009E7F47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E7F47">
              <w:rPr>
                <w:rFonts w:ascii="Times New Roman" w:hAnsi="Times New Roman" w:cs="Times New Roman"/>
                <w:sz w:val="24"/>
                <w:szCs w:val="24"/>
              </w:rPr>
              <w:t xml:space="preserve">ЛР 01, ЛР 04, </w:t>
            </w:r>
          </w:p>
          <w:p w:rsidR="009E7F47" w:rsidRPr="009E7F47" w:rsidRDefault="009E7F47" w:rsidP="009E7F47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E7F47">
              <w:rPr>
                <w:rFonts w:ascii="Times New Roman" w:hAnsi="Times New Roman" w:cs="Times New Roman"/>
                <w:sz w:val="24"/>
                <w:szCs w:val="24"/>
              </w:rPr>
              <w:t xml:space="preserve">МР 04, </w:t>
            </w:r>
          </w:p>
          <w:p w:rsidR="009E7F47" w:rsidRPr="009E7F47" w:rsidRDefault="0009700B" w:rsidP="009E7F47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970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09700B">
              <w:rPr>
                <w:rFonts w:ascii="Times New Roman" w:hAnsi="Times New Roman" w:cs="Times New Roman"/>
                <w:sz w:val="24"/>
                <w:szCs w:val="24"/>
              </w:rPr>
              <w:t xml:space="preserve"> 01, 04, 06, 08</w:t>
            </w:r>
          </w:p>
        </w:tc>
      </w:tr>
      <w:tr w:rsidR="009E7F47" w:rsidRPr="0016448C" w:rsidTr="00EC7CEE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7F47" w:rsidRPr="0016448C" w:rsidRDefault="009E7F47" w:rsidP="009857D7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47" w:rsidRPr="0016448C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en-US"/>
              </w:rPr>
            </w:pPr>
            <w:r w:rsidRPr="0016448C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>Лекция 7</w:t>
            </w:r>
            <w:r w:rsidRPr="0016448C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en-US"/>
              </w:rPr>
              <w:t xml:space="preserve"> </w:t>
            </w:r>
          </w:p>
          <w:p w:rsidR="009E7F47" w:rsidRPr="0016448C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lastRenderedPageBreak/>
              <w:t>Драма «Гроза». Творческая история драмы. Жанровое своеобразие. Художественные особенности.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47" w:rsidRPr="0016448C" w:rsidRDefault="009E7F47" w:rsidP="00E034B9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E7F47" w:rsidRPr="009E7F47" w:rsidRDefault="009E7F47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E7F47" w:rsidRPr="0016448C" w:rsidTr="00EC7CEE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7F47" w:rsidRPr="0016448C" w:rsidRDefault="009E7F47" w:rsidP="009857D7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47" w:rsidRPr="0016448C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Практическое занятие 5</w:t>
            </w: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</w:p>
          <w:p w:rsidR="009E7F47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Образ Катерины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–</w:t>
            </w: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воплощение лучших качеств натуры. Калинов и его обитатели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.</w:t>
            </w:r>
          </w:p>
          <w:p w:rsidR="009E7F47" w:rsidRPr="0016448C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47" w:rsidRPr="0016448C" w:rsidRDefault="009E7F47" w:rsidP="00E034B9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47" w:rsidRPr="009E7F47" w:rsidRDefault="009E7F47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034B9" w:rsidRPr="0016448C" w:rsidTr="009E7F47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A6D" w:rsidRPr="0016448C" w:rsidRDefault="00CE3A6D" w:rsidP="009857D7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4B9" w:rsidRPr="0016448C" w:rsidRDefault="00CE3A6D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</w:p>
          <w:p w:rsidR="00CE3A6D" w:rsidRPr="0016448C" w:rsidRDefault="00CE3A6D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Тема «горячего сердца» и «темного царства» в творчестве Островского.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A6D" w:rsidRPr="0016448C" w:rsidRDefault="00CE3A6D" w:rsidP="00E034B9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A6D" w:rsidRPr="009E7F47" w:rsidRDefault="00CE3A6D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034B9" w:rsidRPr="0016448C" w:rsidTr="009E7F47">
        <w:trPr>
          <w:trHeight w:val="20"/>
        </w:trPr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034B9" w:rsidRPr="0016448C" w:rsidRDefault="00E034B9" w:rsidP="00E034B9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2.3</w:t>
            </w:r>
          </w:p>
          <w:p w:rsidR="00E034B9" w:rsidRPr="0016448C" w:rsidRDefault="00E034B9" w:rsidP="00E034B9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Иван Александрович Гончаров</w:t>
            </w:r>
          </w:p>
          <w:p w:rsidR="00E034B9" w:rsidRPr="0016448C" w:rsidRDefault="00E034B9" w:rsidP="00E034B9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034B9" w:rsidRPr="0016448C" w:rsidRDefault="00E034B9" w:rsidP="00E034B9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034B9" w:rsidRPr="0016448C" w:rsidRDefault="00E034B9" w:rsidP="00E034B9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4B9" w:rsidRPr="0016448C" w:rsidRDefault="00E034B9" w:rsidP="009857D7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4B9" w:rsidRPr="0016448C" w:rsidRDefault="00E034B9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4B9" w:rsidRPr="009E7F47" w:rsidRDefault="00E034B9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E7F47" w:rsidRPr="0016448C" w:rsidTr="00EC7CEE">
        <w:trPr>
          <w:trHeight w:val="20"/>
        </w:trPr>
        <w:tc>
          <w:tcPr>
            <w:tcW w:w="9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7F47" w:rsidRPr="0016448C" w:rsidRDefault="009E7F47" w:rsidP="009857D7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47" w:rsidRPr="0016448C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en-US"/>
              </w:rPr>
            </w:pPr>
            <w:r w:rsidRPr="0016448C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>Лекция 8</w:t>
            </w:r>
            <w:r w:rsidRPr="0016448C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en-US"/>
              </w:rPr>
              <w:t xml:space="preserve"> </w:t>
            </w:r>
          </w:p>
          <w:p w:rsidR="009E7F47" w:rsidRPr="0016448C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И.А. Гончаров. Жизненный путь и творческая биография</w:t>
            </w: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. «</w:t>
            </w: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Обломов». Творческая история романа.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47" w:rsidRPr="0016448C" w:rsidRDefault="009E7F47" w:rsidP="00E034B9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E7F47" w:rsidRPr="009E7F47" w:rsidRDefault="009E7F47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05 </w:t>
            </w:r>
            <w:proofErr w:type="spellStart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06, </w:t>
            </w:r>
            <w:proofErr w:type="spellStart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07, </w:t>
            </w:r>
            <w:proofErr w:type="spellStart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08, </w:t>
            </w:r>
            <w:proofErr w:type="spellStart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10,  </w:t>
            </w:r>
          </w:p>
          <w:p w:rsidR="009E7F47" w:rsidRPr="009E7F47" w:rsidRDefault="009E7F47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ЛР 01, ЛР 04, </w:t>
            </w:r>
          </w:p>
          <w:p w:rsidR="009E7F47" w:rsidRPr="009E7F47" w:rsidRDefault="009E7F47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МР 04, </w:t>
            </w:r>
          </w:p>
          <w:p w:rsidR="009E7F47" w:rsidRPr="009E7F47" w:rsidRDefault="0009700B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09700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09700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01, 04, 06, 08</w:t>
            </w:r>
          </w:p>
        </w:tc>
      </w:tr>
      <w:tr w:rsidR="009E7F47" w:rsidRPr="0016448C" w:rsidTr="00EC7CEE">
        <w:trPr>
          <w:trHeight w:val="20"/>
        </w:trPr>
        <w:tc>
          <w:tcPr>
            <w:tcW w:w="9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7F47" w:rsidRPr="0016448C" w:rsidRDefault="009E7F47" w:rsidP="009857D7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47" w:rsidRPr="0016448C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Практическое занятие 6</w:t>
            </w:r>
          </w:p>
          <w:p w:rsidR="009E7F47" w:rsidRPr="0016448C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Штольц</w:t>
            </w:r>
            <w:proofErr w:type="spellEnd"/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и Обломов. Прошлое и будущее России. Проблемы любви в романе.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47" w:rsidRPr="0016448C" w:rsidRDefault="009E7F47" w:rsidP="00E034B9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47" w:rsidRPr="009E7F47" w:rsidRDefault="009E7F47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034B9" w:rsidRPr="0016448C" w:rsidTr="009E7F47">
        <w:trPr>
          <w:trHeight w:val="20"/>
        </w:trPr>
        <w:tc>
          <w:tcPr>
            <w:tcW w:w="9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4B9" w:rsidRPr="0016448C" w:rsidRDefault="00E034B9" w:rsidP="009857D7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4B9" w:rsidRPr="0016448C" w:rsidRDefault="00E034B9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</w:p>
          <w:p w:rsidR="00E034B9" w:rsidRPr="0016448C" w:rsidRDefault="00E034B9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Своеобразие сюжета и жанра произведения. Проблема русского национального характера</w:t>
            </w: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4B9" w:rsidRPr="0016448C" w:rsidRDefault="00E034B9" w:rsidP="00E034B9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4B9" w:rsidRPr="009E7F47" w:rsidRDefault="00E034B9" w:rsidP="009E7F47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4B9" w:rsidRPr="0016448C" w:rsidTr="009E7F47">
        <w:trPr>
          <w:trHeight w:val="270"/>
        </w:trPr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034B9" w:rsidRPr="0016448C" w:rsidRDefault="00E034B9" w:rsidP="00E034B9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2.4 </w:t>
            </w:r>
          </w:p>
          <w:p w:rsidR="00E034B9" w:rsidRPr="0016448C" w:rsidRDefault="00E034B9" w:rsidP="00E034B9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Иван Сергеевич Тургенев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4B9" w:rsidRPr="0016448C" w:rsidRDefault="00E034B9" w:rsidP="009857D7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4B9" w:rsidRPr="0016448C" w:rsidRDefault="00E034B9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4B9" w:rsidRPr="009E7F47" w:rsidRDefault="00E034B9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E7F47" w:rsidRPr="0016448C" w:rsidTr="009E7F47">
        <w:trPr>
          <w:trHeight w:val="20"/>
        </w:trPr>
        <w:tc>
          <w:tcPr>
            <w:tcW w:w="9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7F47" w:rsidRPr="0016448C" w:rsidRDefault="009E7F47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47" w:rsidRPr="0016448C" w:rsidRDefault="009E7F47" w:rsidP="00E03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</w:pPr>
            <w:r w:rsidRPr="0016448C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 xml:space="preserve">Лекция 9 </w:t>
            </w:r>
          </w:p>
          <w:p w:rsidR="009E7F47" w:rsidRPr="0016448C" w:rsidRDefault="009E7F47" w:rsidP="00E03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И.С. Тургенев</w:t>
            </w: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. </w:t>
            </w: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Жизнь и творческий путь. Психологизм творчества.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47" w:rsidRPr="0016448C" w:rsidRDefault="009E7F47" w:rsidP="00E034B9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E7F47" w:rsidRPr="009E7F47" w:rsidRDefault="009E7F47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05 </w:t>
            </w:r>
            <w:proofErr w:type="spellStart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06, </w:t>
            </w:r>
            <w:proofErr w:type="spellStart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07, </w:t>
            </w:r>
            <w:proofErr w:type="spellStart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08, </w:t>
            </w:r>
            <w:proofErr w:type="spellStart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10,  </w:t>
            </w:r>
          </w:p>
          <w:p w:rsidR="009E7F47" w:rsidRPr="009E7F47" w:rsidRDefault="009E7F47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ЛР 01, ЛР 04, </w:t>
            </w:r>
          </w:p>
          <w:p w:rsidR="009E7F47" w:rsidRPr="009E7F47" w:rsidRDefault="009E7F47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МР 04, </w:t>
            </w:r>
          </w:p>
          <w:p w:rsidR="009E7F47" w:rsidRPr="009E7F47" w:rsidRDefault="0009700B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09700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09700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01, 04, 06, 08</w:t>
            </w:r>
          </w:p>
        </w:tc>
      </w:tr>
      <w:tr w:rsidR="009E7F47" w:rsidRPr="0016448C" w:rsidTr="009E7F47">
        <w:trPr>
          <w:trHeight w:val="20"/>
        </w:trPr>
        <w:tc>
          <w:tcPr>
            <w:tcW w:w="9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7F47" w:rsidRPr="0016448C" w:rsidRDefault="009E7F47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47" w:rsidRPr="0016448C" w:rsidRDefault="009E7F47" w:rsidP="00E03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</w:pPr>
            <w:r w:rsidRPr="0016448C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>Лекция 10</w:t>
            </w:r>
          </w:p>
          <w:p w:rsidR="009E7F47" w:rsidRPr="0016448C" w:rsidRDefault="009E7F47" w:rsidP="00E03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Тема любви в творчестве Тургенева.</w:t>
            </w:r>
            <w:proofErr w:type="gramStart"/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 .</w:t>
            </w:r>
            <w:proofErr w:type="gramEnd"/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47" w:rsidRPr="0016448C" w:rsidRDefault="009E7F47" w:rsidP="00E034B9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E7F47" w:rsidRPr="009E7F47" w:rsidRDefault="009E7F47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E7F47" w:rsidRPr="0016448C" w:rsidTr="009E7F47">
        <w:trPr>
          <w:trHeight w:val="20"/>
        </w:trPr>
        <w:tc>
          <w:tcPr>
            <w:tcW w:w="9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7F47" w:rsidRPr="0016448C" w:rsidRDefault="009E7F47" w:rsidP="009857D7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47" w:rsidRPr="0016448C" w:rsidRDefault="009E7F47" w:rsidP="00E03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</w:pPr>
            <w:r w:rsidRPr="0016448C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>Лекция 11</w:t>
            </w:r>
          </w:p>
          <w:p w:rsidR="009E7F47" w:rsidRPr="0016448C" w:rsidRDefault="009E7F47" w:rsidP="00E03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Своеобразие художественной манеры Тургенева-романиста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47" w:rsidRPr="0016448C" w:rsidRDefault="009E7F47" w:rsidP="00E034B9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E7F47" w:rsidRPr="009E7F47" w:rsidRDefault="009E7F47" w:rsidP="009E7F47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F47" w:rsidRPr="0016448C" w:rsidTr="00EC7CEE">
        <w:trPr>
          <w:trHeight w:val="20"/>
        </w:trPr>
        <w:tc>
          <w:tcPr>
            <w:tcW w:w="9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7F47" w:rsidRPr="0016448C" w:rsidRDefault="009E7F47" w:rsidP="009857D7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47" w:rsidRPr="0016448C" w:rsidRDefault="009E7F47" w:rsidP="00E03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</w:pPr>
            <w:r w:rsidRPr="0016448C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>Лекция 12</w:t>
            </w:r>
          </w:p>
          <w:p w:rsidR="009E7F47" w:rsidRPr="0016448C" w:rsidRDefault="009E7F47" w:rsidP="00E03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Роман «Отцы и дети». Смысл названия. Проблематика. Особенности композиции.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47" w:rsidRPr="0016448C" w:rsidRDefault="009E7F47" w:rsidP="00E034B9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E7F47" w:rsidRPr="009E7F47" w:rsidRDefault="009E7F47" w:rsidP="009E7F47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F47" w:rsidRPr="0016448C" w:rsidTr="00EC7CEE">
        <w:trPr>
          <w:trHeight w:val="20"/>
        </w:trPr>
        <w:tc>
          <w:tcPr>
            <w:tcW w:w="9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7F47" w:rsidRPr="0016448C" w:rsidRDefault="009E7F47" w:rsidP="009857D7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47" w:rsidRPr="001638C3" w:rsidRDefault="009E7F47" w:rsidP="001638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 xml:space="preserve">Профессионально </w:t>
            </w:r>
            <w:r w:rsidRPr="001638C3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>ориентированное содержание</w:t>
            </w:r>
          </w:p>
          <w:p w:rsidR="009E7F47" w:rsidRPr="0016448C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Практическое занятие 7</w:t>
            </w:r>
          </w:p>
          <w:p w:rsidR="009E7F47" w:rsidRPr="0016448C" w:rsidRDefault="009E7F47" w:rsidP="001638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Базаров в системе образов романа. Базаров и Кирсановы. Базаров и Одинцова.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Описание дворянского столового этикета как способ характеристики героев. 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47" w:rsidRPr="0016448C" w:rsidRDefault="009E7F47" w:rsidP="00E034B9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47" w:rsidRPr="009E7F47" w:rsidRDefault="009E7F47" w:rsidP="009E7F47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93E" w:rsidRPr="0016448C" w:rsidTr="009E7F47">
        <w:trPr>
          <w:trHeight w:val="20"/>
        </w:trPr>
        <w:tc>
          <w:tcPr>
            <w:tcW w:w="9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793E" w:rsidRPr="0016448C" w:rsidRDefault="00F5793E" w:rsidP="009857D7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93E" w:rsidRPr="0016448C" w:rsidRDefault="00F5793E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</w:p>
          <w:p w:rsidR="00F5793E" w:rsidRPr="0016448C" w:rsidRDefault="00F5793E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Нигилизм Базарова и пародия на нигилизм в романе (Ситников и </w:t>
            </w:r>
            <w:proofErr w:type="spellStart"/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Кукшина</w:t>
            </w:r>
            <w:proofErr w:type="spellEnd"/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4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5793E" w:rsidRPr="0016448C" w:rsidRDefault="00F5793E" w:rsidP="00E034B9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5793E" w:rsidRPr="009E7F47" w:rsidRDefault="00F5793E" w:rsidP="009E7F47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93E" w:rsidRPr="0016448C" w:rsidTr="009E7F47">
        <w:trPr>
          <w:trHeight w:val="20"/>
        </w:trPr>
        <w:tc>
          <w:tcPr>
            <w:tcW w:w="937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793E" w:rsidRPr="0016448C" w:rsidRDefault="00F5793E" w:rsidP="009857D7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93E" w:rsidRPr="0016448C" w:rsidRDefault="00F5793E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Взгляды Базарова на искусство, природу, общество.</w:t>
            </w:r>
          </w:p>
        </w:tc>
        <w:tc>
          <w:tcPr>
            <w:tcW w:w="4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93E" w:rsidRPr="0016448C" w:rsidRDefault="00F5793E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3E" w:rsidRPr="009E7F47" w:rsidRDefault="00F5793E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034B9" w:rsidRPr="0016448C" w:rsidTr="009E7F47">
        <w:trPr>
          <w:trHeight w:val="20"/>
        </w:trPr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034B9" w:rsidRPr="0016448C" w:rsidRDefault="00E034B9" w:rsidP="00E034B9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2.5</w:t>
            </w:r>
          </w:p>
          <w:p w:rsidR="00E034B9" w:rsidRPr="0016448C" w:rsidRDefault="00E034B9" w:rsidP="00E034B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Николай Гаврилович Чернышевский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4B9" w:rsidRPr="0016448C" w:rsidRDefault="00E034B9" w:rsidP="009857D7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4B9" w:rsidRPr="0016448C" w:rsidRDefault="00E034B9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034B9" w:rsidRPr="009E7F47" w:rsidRDefault="00E034B9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E7F47" w:rsidRPr="0016448C" w:rsidTr="00EC7CEE">
        <w:trPr>
          <w:trHeight w:val="20"/>
        </w:trPr>
        <w:tc>
          <w:tcPr>
            <w:tcW w:w="9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7F47" w:rsidRPr="0016448C" w:rsidRDefault="009E7F47" w:rsidP="009857D7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47" w:rsidRPr="0016448C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</w:pPr>
            <w:r w:rsidRPr="0016448C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>Лекция 13</w:t>
            </w:r>
          </w:p>
          <w:p w:rsidR="009E7F47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Краткий очерк жизни и творчества Н.Г. Чернышевского. Эстетические взгляды Чернышевского  и их отражение в романе «Что делать?»</w:t>
            </w:r>
          </w:p>
          <w:p w:rsidR="009E7F47" w:rsidRPr="0016448C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47" w:rsidRPr="0016448C" w:rsidRDefault="009E7F47" w:rsidP="00E034B9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E7F47" w:rsidRPr="009E7F47" w:rsidRDefault="009E7F47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05 </w:t>
            </w:r>
            <w:proofErr w:type="spellStart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06, </w:t>
            </w:r>
            <w:proofErr w:type="spellStart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07, </w:t>
            </w:r>
            <w:proofErr w:type="spellStart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08, </w:t>
            </w:r>
            <w:proofErr w:type="spellStart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10,  </w:t>
            </w:r>
          </w:p>
          <w:p w:rsidR="009E7F47" w:rsidRPr="009E7F47" w:rsidRDefault="009E7F47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ЛР 01, ЛР 04, </w:t>
            </w:r>
          </w:p>
          <w:p w:rsidR="009E7F47" w:rsidRPr="009E7F47" w:rsidRDefault="009E7F47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МР 04, </w:t>
            </w:r>
          </w:p>
          <w:p w:rsidR="009E7F47" w:rsidRPr="009E7F47" w:rsidRDefault="0009700B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09700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09700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01, 04,  08</w:t>
            </w:r>
          </w:p>
        </w:tc>
      </w:tr>
      <w:tr w:rsidR="009E7F47" w:rsidRPr="0016448C" w:rsidTr="00EC7CEE">
        <w:trPr>
          <w:trHeight w:val="20"/>
        </w:trPr>
        <w:tc>
          <w:tcPr>
            <w:tcW w:w="9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7F47" w:rsidRPr="0016448C" w:rsidRDefault="009E7F47" w:rsidP="009857D7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47" w:rsidRPr="0016448C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Практическое занятие 8</w:t>
            </w:r>
          </w:p>
          <w:p w:rsidR="009E7F47" w:rsidRPr="0016448C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«Женский вопрос» в романе. Образы «новых» людей романе. Теория разумного эгоизма.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47" w:rsidRPr="0016448C" w:rsidRDefault="009E7F47" w:rsidP="00E034B9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47" w:rsidRPr="009E7F47" w:rsidRDefault="009E7F47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57B16" w:rsidRPr="0016448C" w:rsidTr="009E7F47">
        <w:trPr>
          <w:trHeight w:val="20"/>
        </w:trPr>
        <w:tc>
          <w:tcPr>
            <w:tcW w:w="9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7B16" w:rsidRPr="0016448C" w:rsidRDefault="00857B16" w:rsidP="009857D7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B16" w:rsidRPr="0016448C" w:rsidRDefault="00857B16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</w:p>
          <w:p w:rsidR="00857B16" w:rsidRPr="0016448C" w:rsidRDefault="00857B16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Особенности жанра и композиции романа. Утопические идеи в романе. Нравственные и идеологические проблемы.</w:t>
            </w:r>
          </w:p>
        </w:tc>
        <w:tc>
          <w:tcPr>
            <w:tcW w:w="4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57B16" w:rsidRPr="0016448C" w:rsidRDefault="00857B16" w:rsidP="00E034B9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57B16" w:rsidRPr="009E7F47" w:rsidRDefault="00857B16" w:rsidP="009E7F47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7B16" w:rsidRPr="0016448C" w:rsidTr="009E7F47">
        <w:trPr>
          <w:trHeight w:val="20"/>
        </w:trPr>
        <w:tc>
          <w:tcPr>
            <w:tcW w:w="937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57B16" w:rsidRPr="0016448C" w:rsidRDefault="00857B16" w:rsidP="009857D7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B16" w:rsidRPr="0016448C" w:rsidRDefault="00857B16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Образ «особенного» человека Рахметова. Роль снов Веры Павловны.</w:t>
            </w:r>
          </w:p>
        </w:tc>
        <w:tc>
          <w:tcPr>
            <w:tcW w:w="4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B16" w:rsidRPr="0016448C" w:rsidRDefault="00857B16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B16" w:rsidRPr="009E7F47" w:rsidRDefault="00857B16" w:rsidP="009E7F47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4B9" w:rsidRPr="0016448C" w:rsidTr="009E7F47">
        <w:trPr>
          <w:trHeight w:val="20"/>
        </w:trPr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26D" w:rsidRPr="0016448C" w:rsidRDefault="00E034B9" w:rsidP="007E7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2.6</w:t>
            </w:r>
          </w:p>
          <w:p w:rsidR="00E034B9" w:rsidRPr="0016448C" w:rsidRDefault="00E034B9" w:rsidP="007E7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Николай Семенович Лесков</w:t>
            </w:r>
          </w:p>
          <w:p w:rsidR="00E034B9" w:rsidRPr="0016448C" w:rsidRDefault="00E034B9" w:rsidP="009857D7">
            <w:pPr>
              <w:spacing w:after="0" w:line="23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E034B9" w:rsidRPr="0016448C" w:rsidRDefault="00E034B9" w:rsidP="009857D7">
            <w:pPr>
              <w:spacing w:after="0" w:line="23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4B9" w:rsidRPr="0016448C" w:rsidRDefault="00E034B9" w:rsidP="009857D7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4B9" w:rsidRPr="0016448C" w:rsidRDefault="00E034B9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4B9" w:rsidRPr="009E7F47" w:rsidRDefault="00E034B9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E7F47" w:rsidRPr="0016448C" w:rsidTr="00EC7CEE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47" w:rsidRPr="0016448C" w:rsidRDefault="009E7F47" w:rsidP="009857D7">
            <w:pPr>
              <w:spacing w:after="0" w:line="23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47" w:rsidRPr="0016448C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</w:pPr>
            <w:r w:rsidRPr="0016448C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>Лекция 14</w:t>
            </w:r>
          </w:p>
          <w:p w:rsidR="009E7F47" w:rsidRPr="0016448C" w:rsidRDefault="009E7F47" w:rsidP="001638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Н.С. Лесков. Сведения из биографии.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Повесть «Очарованный странник».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Художественный мир, о</w:t>
            </w: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собенности композиции и жанра.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47" w:rsidRPr="0016448C" w:rsidRDefault="009E7F47" w:rsidP="00E034B9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E7F47" w:rsidRPr="009E7F47" w:rsidRDefault="009E7F47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05 </w:t>
            </w:r>
            <w:proofErr w:type="spellStart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06, </w:t>
            </w:r>
            <w:proofErr w:type="spellStart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07, </w:t>
            </w:r>
            <w:proofErr w:type="spellStart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08, </w:t>
            </w:r>
            <w:proofErr w:type="spellStart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10,  </w:t>
            </w:r>
          </w:p>
          <w:p w:rsidR="009E7F47" w:rsidRPr="009E7F47" w:rsidRDefault="009E7F47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ЛР 01, ЛР 04, </w:t>
            </w:r>
          </w:p>
          <w:p w:rsidR="009E7F47" w:rsidRPr="009E7F47" w:rsidRDefault="009E7F47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МР 04, </w:t>
            </w:r>
          </w:p>
          <w:p w:rsidR="009E7F47" w:rsidRPr="009E7F47" w:rsidRDefault="0009700B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09700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09700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01, 04, 06, 08</w:t>
            </w:r>
          </w:p>
        </w:tc>
      </w:tr>
      <w:tr w:rsidR="009E7F47" w:rsidRPr="0016448C" w:rsidTr="00EC7CEE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47" w:rsidRPr="0016448C" w:rsidRDefault="009E7F47" w:rsidP="009857D7">
            <w:pPr>
              <w:spacing w:after="0" w:line="23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47" w:rsidRPr="001638C3" w:rsidRDefault="009E7F47" w:rsidP="001638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 xml:space="preserve">Профессионально </w:t>
            </w:r>
            <w:r w:rsidRPr="001638C3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>ориентированное содержание</w:t>
            </w:r>
          </w:p>
          <w:p w:rsidR="009E7F47" w:rsidRPr="0016448C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Практическое занятие 9</w:t>
            </w:r>
          </w:p>
          <w:p w:rsidR="009E7F47" w:rsidRPr="0016448C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38C3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Анализ историк</w:t>
            </w:r>
            <w:proofErr w:type="gramStart"/>
            <w:r w:rsidRPr="001638C3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о-</w:t>
            </w:r>
            <w:proofErr w:type="gramEnd"/>
            <w:r w:rsidRPr="001638C3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и теоретико-литературного контекста художественного произведения и применение его результатов для решения профессиональных задач профессий и специальностей естественно-научного профиля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47" w:rsidRPr="0016448C" w:rsidRDefault="009E7F47" w:rsidP="00E034B9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47" w:rsidRPr="009E7F47" w:rsidRDefault="009E7F47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034B9" w:rsidRPr="0016448C" w:rsidTr="009E7F47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4B9" w:rsidRPr="0016448C" w:rsidRDefault="00E034B9" w:rsidP="009857D7">
            <w:pPr>
              <w:spacing w:after="0" w:line="23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4B9" w:rsidRPr="0016448C" w:rsidRDefault="00E034B9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</w:p>
          <w:p w:rsidR="00A644C6" w:rsidRPr="0016448C" w:rsidRDefault="00E034B9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Образ Ивана </w:t>
            </w:r>
            <w:proofErr w:type="spellStart"/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Флягина</w:t>
            </w:r>
            <w:proofErr w:type="spellEnd"/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4B9" w:rsidRPr="0016448C" w:rsidRDefault="00E034B9" w:rsidP="00E034B9">
            <w:pPr>
              <w:spacing w:after="0" w:line="23" w:lineRule="atLeast"/>
              <w:ind w:right="-165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4B9" w:rsidRPr="009E7F47" w:rsidRDefault="00E034B9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E726D" w:rsidRPr="0016448C" w:rsidTr="009E7F47">
        <w:trPr>
          <w:trHeight w:val="20"/>
        </w:trPr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726D" w:rsidRPr="0016448C" w:rsidRDefault="007E726D" w:rsidP="007E7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2.7 </w:t>
            </w:r>
          </w:p>
          <w:p w:rsidR="007E726D" w:rsidRPr="0016448C" w:rsidRDefault="007E726D" w:rsidP="007E726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Михаил </w:t>
            </w:r>
            <w:proofErr w:type="spellStart"/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Евграфович</w:t>
            </w:r>
            <w:proofErr w:type="spellEnd"/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Салтыков-Щедрин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26D" w:rsidRPr="0016448C" w:rsidRDefault="007E726D" w:rsidP="00D1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26D" w:rsidRPr="0016448C" w:rsidRDefault="007E726D" w:rsidP="00E034B9">
            <w:pPr>
              <w:spacing w:after="0" w:line="23" w:lineRule="atLeast"/>
              <w:ind w:right="-165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26D" w:rsidRPr="009E7F47" w:rsidRDefault="007E726D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E7F47" w:rsidRPr="0016448C" w:rsidTr="00EC7CEE">
        <w:trPr>
          <w:trHeight w:val="20"/>
        </w:trPr>
        <w:tc>
          <w:tcPr>
            <w:tcW w:w="9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7F47" w:rsidRPr="0016448C" w:rsidRDefault="009E7F47" w:rsidP="009857D7">
            <w:pPr>
              <w:spacing w:after="0" w:line="23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47" w:rsidRPr="0016448C" w:rsidRDefault="009E7F47" w:rsidP="00D1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</w:pPr>
            <w:r w:rsidRPr="0016448C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>Лекция 15</w:t>
            </w:r>
          </w:p>
          <w:p w:rsidR="009E7F47" w:rsidRPr="0016448C" w:rsidRDefault="009E7F47" w:rsidP="00D1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Жизненный  и творческий путь М.Е. Салтыкова-Щедрина. Мировоззрение писателя. 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47" w:rsidRPr="0016448C" w:rsidRDefault="009E7F47" w:rsidP="007E726D">
            <w:pPr>
              <w:spacing w:after="0" w:line="23" w:lineRule="atLeast"/>
              <w:ind w:right="-16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7F47" w:rsidRPr="009E7F47" w:rsidRDefault="009E7F47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05 </w:t>
            </w:r>
            <w:proofErr w:type="spellStart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06, </w:t>
            </w:r>
            <w:proofErr w:type="spellStart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07, </w:t>
            </w:r>
            <w:proofErr w:type="spellStart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08, </w:t>
            </w:r>
            <w:proofErr w:type="spellStart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10,  </w:t>
            </w:r>
          </w:p>
          <w:p w:rsidR="009E7F47" w:rsidRPr="009E7F47" w:rsidRDefault="009E7F47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ЛР 01, ЛР 04, </w:t>
            </w:r>
          </w:p>
          <w:p w:rsidR="009E7F47" w:rsidRPr="009E7F47" w:rsidRDefault="009E7F47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МР 04, </w:t>
            </w:r>
          </w:p>
          <w:p w:rsidR="009E7F47" w:rsidRPr="009E7F47" w:rsidRDefault="0009700B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09700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01, 04,</w:t>
            </w:r>
            <w:r w:rsidRPr="0009700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08</w:t>
            </w:r>
          </w:p>
        </w:tc>
      </w:tr>
      <w:tr w:rsidR="009E7F47" w:rsidRPr="0016448C" w:rsidTr="00EC7CEE">
        <w:trPr>
          <w:trHeight w:val="20"/>
        </w:trPr>
        <w:tc>
          <w:tcPr>
            <w:tcW w:w="9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7F47" w:rsidRPr="0016448C" w:rsidRDefault="009E7F47" w:rsidP="009857D7">
            <w:pPr>
              <w:spacing w:after="0" w:line="23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47" w:rsidRPr="0016448C" w:rsidRDefault="009E7F47" w:rsidP="00D1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Практическое занятие 10</w:t>
            </w:r>
          </w:p>
          <w:p w:rsidR="009E7F47" w:rsidRPr="0016448C" w:rsidRDefault="009E7F47" w:rsidP="00D1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Жанровое своеобразие, тематика и проблематика сказок.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47" w:rsidRPr="0016448C" w:rsidRDefault="009E7F47" w:rsidP="007E726D">
            <w:pPr>
              <w:spacing w:after="0" w:line="23" w:lineRule="atLeast"/>
              <w:ind w:right="-16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7F47" w:rsidRPr="009E7F47" w:rsidRDefault="009E7F47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E7F47" w:rsidRPr="0016448C" w:rsidTr="00EC7CEE">
        <w:trPr>
          <w:trHeight w:val="20"/>
        </w:trPr>
        <w:tc>
          <w:tcPr>
            <w:tcW w:w="9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7F47" w:rsidRPr="0016448C" w:rsidRDefault="009E7F47" w:rsidP="009857D7">
            <w:pPr>
              <w:spacing w:after="0" w:line="23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47" w:rsidRPr="0016448C" w:rsidRDefault="009E7F47" w:rsidP="00D1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</w:p>
          <w:p w:rsidR="009E7F47" w:rsidRPr="0016448C" w:rsidRDefault="009E7F47" w:rsidP="00D1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Замысел, история создания «Истории одного города».</w:t>
            </w:r>
          </w:p>
        </w:tc>
        <w:tc>
          <w:tcPr>
            <w:tcW w:w="4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7F47" w:rsidRPr="0016448C" w:rsidRDefault="009E7F47" w:rsidP="00E034B9">
            <w:pPr>
              <w:spacing w:after="0" w:line="23" w:lineRule="atLeast"/>
              <w:ind w:right="-165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7F47" w:rsidRPr="009E7F47" w:rsidRDefault="009E7F47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E7F47" w:rsidRPr="0016448C" w:rsidTr="009E7F47">
        <w:trPr>
          <w:trHeight w:val="20"/>
        </w:trPr>
        <w:tc>
          <w:tcPr>
            <w:tcW w:w="9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47" w:rsidRPr="0016448C" w:rsidRDefault="009E7F47" w:rsidP="009857D7">
            <w:pPr>
              <w:spacing w:after="0" w:line="23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47" w:rsidRPr="0016448C" w:rsidRDefault="009E7F47" w:rsidP="00D1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Своеобразие жанра, композиции «Истории одного города». Образы градоначальников.</w:t>
            </w:r>
          </w:p>
        </w:tc>
        <w:tc>
          <w:tcPr>
            <w:tcW w:w="4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47" w:rsidRPr="0016448C" w:rsidRDefault="009E7F47" w:rsidP="007E726D">
            <w:pPr>
              <w:spacing w:after="0" w:line="23" w:lineRule="atLeast"/>
              <w:ind w:right="-165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47" w:rsidRPr="009E7F47" w:rsidRDefault="009E7F47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E726D" w:rsidRPr="0016448C" w:rsidTr="009E7F47">
        <w:trPr>
          <w:trHeight w:val="20"/>
        </w:trPr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57" w:rsidRPr="0016448C" w:rsidRDefault="007E726D" w:rsidP="007E7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2.8 </w:t>
            </w:r>
          </w:p>
          <w:p w:rsidR="007E726D" w:rsidRPr="0016448C" w:rsidRDefault="007E726D" w:rsidP="007E7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Федор Михайлович Достоевский 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26D" w:rsidRPr="0016448C" w:rsidRDefault="007E726D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6D" w:rsidRPr="0016448C" w:rsidRDefault="007E726D" w:rsidP="009857D7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6D" w:rsidRPr="009E7F47" w:rsidRDefault="007E726D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E7F47" w:rsidRPr="0016448C" w:rsidTr="009E7F47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47" w:rsidRPr="0016448C" w:rsidRDefault="009E7F47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47" w:rsidRPr="0016448C" w:rsidRDefault="009E7F47" w:rsidP="00D1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</w:pPr>
            <w:r w:rsidRPr="0016448C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>Лекция 16</w:t>
            </w:r>
          </w:p>
          <w:p w:rsidR="009E7F47" w:rsidRPr="0016448C" w:rsidRDefault="009E7F47" w:rsidP="00D1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Ф.М. Достоевский. Сведения из жизни писателя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47" w:rsidRPr="00665218" w:rsidRDefault="009E7F47" w:rsidP="00665218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521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E7F47" w:rsidRPr="009E7F47" w:rsidRDefault="009E7F47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05 </w:t>
            </w:r>
            <w:proofErr w:type="spellStart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06, </w:t>
            </w:r>
            <w:proofErr w:type="spellStart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07, </w:t>
            </w:r>
            <w:proofErr w:type="spellStart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08, </w:t>
            </w:r>
            <w:proofErr w:type="spellStart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10,  </w:t>
            </w:r>
          </w:p>
          <w:p w:rsidR="009E7F47" w:rsidRPr="009E7F47" w:rsidRDefault="009E7F47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ЛР 01, ЛР 04, </w:t>
            </w:r>
          </w:p>
          <w:p w:rsidR="009E7F47" w:rsidRPr="009E7F47" w:rsidRDefault="009E7F47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МР 04, </w:t>
            </w:r>
          </w:p>
          <w:p w:rsidR="009E7F47" w:rsidRPr="009E7F47" w:rsidRDefault="009E7F47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9E7F47" w:rsidRPr="009E7F47" w:rsidRDefault="0009700B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09700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09700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01, 04, 06, 08</w:t>
            </w:r>
          </w:p>
        </w:tc>
      </w:tr>
      <w:tr w:rsidR="009E7F47" w:rsidRPr="0016448C" w:rsidTr="009E7F47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47" w:rsidRPr="0016448C" w:rsidRDefault="009E7F47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47" w:rsidRPr="0016448C" w:rsidRDefault="009E7F47" w:rsidP="00D1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</w:pPr>
            <w:r w:rsidRPr="0016448C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>Лекция 17</w:t>
            </w:r>
          </w:p>
          <w:p w:rsidR="009E7F47" w:rsidRPr="0016448C" w:rsidRDefault="009E7F47" w:rsidP="00D1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Роман «Преступление и наказание». Своеобразие жанра.   Особенности сюжета. 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47" w:rsidRPr="00665218" w:rsidRDefault="009E7F47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6521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E7F47" w:rsidRPr="009E7F47" w:rsidRDefault="009E7F47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E7F47" w:rsidRPr="0016448C" w:rsidTr="009E7F47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47" w:rsidRPr="0016448C" w:rsidRDefault="009E7F47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47" w:rsidRPr="0016448C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</w:pPr>
            <w:r w:rsidRPr="0016448C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>Лекция 18</w:t>
            </w:r>
          </w:p>
          <w:p w:rsidR="009E7F47" w:rsidRPr="0016448C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Социальная и нравственно - философская проблематика романа.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47" w:rsidRPr="00665218" w:rsidRDefault="009E7F47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6521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E7F47" w:rsidRPr="009E7F47" w:rsidRDefault="009E7F47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E7F47" w:rsidRPr="0016448C" w:rsidTr="00EC7CEE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47" w:rsidRPr="0016448C" w:rsidRDefault="009E7F47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47" w:rsidRPr="0016448C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</w:pPr>
            <w:r w:rsidRPr="0016448C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>Лекция 19</w:t>
            </w:r>
          </w:p>
          <w:p w:rsidR="009E7F47" w:rsidRPr="0016448C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proofErr w:type="gramStart"/>
            <w:r w:rsidRPr="001644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Проблема «Сильной» личности и «толпы», «твари дрожащей» и «имеющих право» и ее опровержение в романе.</w:t>
            </w:r>
            <w:proofErr w:type="gramEnd"/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47" w:rsidRPr="00665218" w:rsidRDefault="009E7F47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6521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E7F47" w:rsidRPr="009E7F47" w:rsidRDefault="009E7F47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E7F47" w:rsidRPr="0016448C" w:rsidTr="00EC7CEE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47" w:rsidRPr="0016448C" w:rsidRDefault="009E7F47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47" w:rsidRPr="0016448C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Практическое занятие 11</w:t>
            </w:r>
          </w:p>
          <w:p w:rsidR="009E7F47" w:rsidRPr="0016448C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Отображение русской действительности.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47" w:rsidRPr="00665218" w:rsidRDefault="009E7F47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6521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E7F47" w:rsidRPr="009E7F47" w:rsidRDefault="009E7F47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E7F47" w:rsidRPr="0016448C" w:rsidTr="009E7F47">
        <w:trPr>
          <w:trHeight w:val="828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47" w:rsidRPr="0016448C" w:rsidRDefault="009E7F47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47" w:rsidRPr="0016448C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Практическое занятие 12</w:t>
            </w:r>
          </w:p>
          <w:p w:rsidR="009E7F47" w:rsidRPr="0016448C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Социальные и философские основы бунта Раскольникова, Смысл теории Раскольникова.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47" w:rsidRPr="00665218" w:rsidRDefault="009E7F47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6521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47" w:rsidRPr="009E7F47" w:rsidRDefault="009E7F47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57B16" w:rsidRPr="0016448C" w:rsidTr="009E7F47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B16" w:rsidRPr="0016448C" w:rsidRDefault="00857B16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B16" w:rsidRPr="0016448C" w:rsidRDefault="00857B16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</w:p>
          <w:p w:rsidR="00857B16" w:rsidRPr="0016448C" w:rsidRDefault="00857B16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Сны Раскольникова в раскрытии его характера и общей композиции романа.</w:t>
            </w:r>
          </w:p>
        </w:tc>
        <w:tc>
          <w:tcPr>
            <w:tcW w:w="4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57B16" w:rsidRPr="0016448C" w:rsidRDefault="00857B16" w:rsidP="007E726D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lastRenderedPageBreak/>
              <w:t>2</w:t>
            </w:r>
          </w:p>
          <w:p w:rsidR="00857B16" w:rsidRPr="0016448C" w:rsidRDefault="00857B16" w:rsidP="007E726D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857B16" w:rsidRPr="009E7F47" w:rsidRDefault="00857B16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57B16" w:rsidRPr="0016448C" w:rsidTr="009E7F47">
        <w:trPr>
          <w:trHeight w:val="331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B16" w:rsidRPr="0016448C" w:rsidRDefault="00857B16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B16" w:rsidRPr="0016448C" w:rsidRDefault="00857B16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Страдание и очищение в романе. Символическое зн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ачение образа «вечной Сонечки».</w:t>
            </w:r>
          </w:p>
        </w:tc>
        <w:tc>
          <w:tcPr>
            <w:tcW w:w="4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B16" w:rsidRPr="0016448C" w:rsidRDefault="00857B16" w:rsidP="007E726D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B16" w:rsidRPr="009E7F47" w:rsidRDefault="00857B16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E726D" w:rsidRPr="0016448C" w:rsidTr="009E7F47">
        <w:trPr>
          <w:trHeight w:val="412"/>
        </w:trPr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26D" w:rsidRPr="0016448C" w:rsidRDefault="007E726D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E726D" w:rsidRPr="0016448C" w:rsidRDefault="007E726D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55E57" w:rsidRPr="0016448C" w:rsidRDefault="007E726D" w:rsidP="00155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2.9</w:t>
            </w:r>
          </w:p>
          <w:p w:rsidR="007E726D" w:rsidRPr="0016448C" w:rsidRDefault="007E726D" w:rsidP="00155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Лев</w:t>
            </w:r>
          </w:p>
          <w:p w:rsidR="00155E57" w:rsidRPr="0016448C" w:rsidRDefault="00155E57" w:rsidP="00155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Николаевич </w:t>
            </w:r>
          </w:p>
          <w:p w:rsidR="007E726D" w:rsidRPr="0016448C" w:rsidRDefault="00155E57" w:rsidP="00155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Толстой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26D" w:rsidRPr="0016448C" w:rsidRDefault="007E726D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6D" w:rsidRPr="0016448C" w:rsidRDefault="007E726D" w:rsidP="009857D7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6D" w:rsidRPr="009E7F47" w:rsidRDefault="007E726D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617C3" w:rsidRPr="0016448C" w:rsidTr="009E7F47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7C3" w:rsidRPr="0016448C" w:rsidRDefault="002617C3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7C3" w:rsidRPr="0016448C" w:rsidRDefault="002617C3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</w:pPr>
            <w:r w:rsidRPr="0016448C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>Лекция 20</w:t>
            </w:r>
          </w:p>
          <w:p w:rsidR="002617C3" w:rsidRPr="0016448C" w:rsidRDefault="002617C3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Л.Н. Толстой. Жизненный путь и творческая биография. Духовные искания писателя.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C3" w:rsidRPr="0016448C" w:rsidRDefault="002617C3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2617C3" w:rsidRPr="009E7F47" w:rsidRDefault="002617C3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05 </w:t>
            </w:r>
            <w:proofErr w:type="spellStart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06, </w:t>
            </w:r>
            <w:proofErr w:type="spellStart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07, </w:t>
            </w:r>
            <w:proofErr w:type="spellStart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08, </w:t>
            </w:r>
            <w:proofErr w:type="spellStart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10,  </w:t>
            </w:r>
          </w:p>
          <w:p w:rsidR="002617C3" w:rsidRPr="009E7F47" w:rsidRDefault="002617C3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ЛР 01, ЛР 04, </w:t>
            </w:r>
          </w:p>
          <w:p w:rsidR="002617C3" w:rsidRPr="009E7F47" w:rsidRDefault="002617C3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МР 04, </w:t>
            </w:r>
          </w:p>
          <w:p w:rsidR="0009700B" w:rsidRDefault="0009700B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2617C3" w:rsidRDefault="0009700B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09700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09700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01, 04, 06, 08</w:t>
            </w:r>
          </w:p>
          <w:p w:rsidR="002617C3" w:rsidRDefault="002617C3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2617C3" w:rsidRDefault="002617C3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2617C3" w:rsidRDefault="002617C3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2617C3" w:rsidRDefault="002617C3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2617C3" w:rsidRDefault="002617C3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2617C3" w:rsidRDefault="002617C3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2617C3" w:rsidRDefault="002617C3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2617C3" w:rsidRDefault="002617C3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2617C3" w:rsidRDefault="002617C3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2617C3" w:rsidRDefault="002617C3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2617C3" w:rsidRDefault="002617C3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2617C3" w:rsidRDefault="002617C3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2617C3" w:rsidRDefault="002617C3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2617C3" w:rsidRDefault="002617C3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2617C3" w:rsidRDefault="002617C3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2617C3" w:rsidRDefault="002617C3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2617C3" w:rsidRDefault="002617C3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2617C3" w:rsidRDefault="002617C3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2617C3" w:rsidRDefault="002617C3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2617C3" w:rsidRPr="009E7F47" w:rsidRDefault="002617C3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617C3" w:rsidRPr="0016448C" w:rsidTr="009E7F47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7C3" w:rsidRPr="0016448C" w:rsidRDefault="002617C3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7C3" w:rsidRPr="005D7E3D" w:rsidRDefault="002617C3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</w:pPr>
            <w:r w:rsidRPr="0016448C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>Лекция 21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 xml:space="preserve"> </w:t>
            </w:r>
            <w:r w:rsidRPr="001644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Роман-эпопея «Война и мир». Жанровое своеобразие романа. Особенности  композиционной структуры.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C3" w:rsidRPr="0016448C" w:rsidRDefault="002617C3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617C3" w:rsidRPr="009E7F47" w:rsidRDefault="002617C3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617C3" w:rsidRPr="0016448C" w:rsidTr="009E7F47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7C3" w:rsidRPr="0016448C" w:rsidRDefault="002617C3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7C3" w:rsidRPr="0016448C" w:rsidRDefault="002617C3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</w:pPr>
            <w:r w:rsidRPr="0016448C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>Лекция 22</w:t>
            </w:r>
          </w:p>
          <w:p w:rsidR="002617C3" w:rsidRPr="0016448C" w:rsidRDefault="002617C3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Художественные принципы Толстого в изображении русской действительности: следование правде, психологизм, 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C3" w:rsidRPr="0016448C" w:rsidRDefault="002617C3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617C3" w:rsidRPr="009E7F47" w:rsidRDefault="002617C3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617C3" w:rsidRPr="0016448C" w:rsidTr="009E7F47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7C3" w:rsidRPr="0016448C" w:rsidRDefault="002617C3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7C3" w:rsidRPr="005D7E3D" w:rsidRDefault="002617C3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</w:pPr>
            <w:r w:rsidRPr="0016448C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>Лекция 23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 xml:space="preserve"> </w:t>
            </w:r>
            <w:r w:rsidRPr="001644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«Диалектика души» Толстого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C3" w:rsidRPr="0016448C" w:rsidRDefault="002617C3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617C3" w:rsidRPr="009E7F47" w:rsidRDefault="002617C3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617C3" w:rsidRPr="0016448C" w:rsidTr="009E7F47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7C3" w:rsidRPr="0016448C" w:rsidRDefault="002617C3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7C3" w:rsidRPr="0016448C" w:rsidRDefault="002617C3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</w:pPr>
            <w:r w:rsidRPr="0016448C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>Лекция 24</w:t>
            </w:r>
          </w:p>
          <w:p w:rsidR="002617C3" w:rsidRPr="0016448C" w:rsidRDefault="002617C3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Соединение в романе идеи </w:t>
            </w:r>
            <w:proofErr w:type="gramStart"/>
            <w:r w:rsidRPr="001644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личного</w:t>
            </w:r>
            <w:proofErr w:type="gramEnd"/>
            <w:r w:rsidRPr="001644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всеобщего. Символическое значение понятий «война» и «мир».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C3" w:rsidRPr="0016448C" w:rsidRDefault="002617C3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617C3" w:rsidRPr="009E7F47" w:rsidRDefault="002617C3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617C3" w:rsidRPr="0016448C" w:rsidTr="00EC7CEE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7C3" w:rsidRPr="0016448C" w:rsidRDefault="002617C3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7C3" w:rsidRPr="005D7E3D" w:rsidRDefault="002617C3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</w:pPr>
            <w:r w:rsidRPr="0016448C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>Лекция 25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 xml:space="preserve"> </w:t>
            </w:r>
            <w:r w:rsidRPr="001644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Авторский идеал семьи в романе.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7C3" w:rsidRPr="0016448C" w:rsidRDefault="002617C3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17C3" w:rsidRPr="009E7F47" w:rsidRDefault="002617C3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617C3" w:rsidRPr="0016448C" w:rsidTr="00EC7CEE">
        <w:trPr>
          <w:trHeight w:val="426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7C3" w:rsidRPr="0016448C" w:rsidRDefault="002617C3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C3" w:rsidRPr="0016448C" w:rsidRDefault="002617C3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Практическое занятие</w:t>
            </w:r>
            <w:r w:rsidRPr="0016448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13</w:t>
            </w:r>
          </w:p>
          <w:p w:rsidR="002617C3" w:rsidRPr="0016448C" w:rsidRDefault="002617C3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Духовные искания Андрея Болконского, Пьера Безухова,  Наташи Ростовой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7C3" w:rsidRPr="0016448C" w:rsidRDefault="002617C3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617C3" w:rsidRPr="009E7F47" w:rsidRDefault="002617C3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617C3" w:rsidRPr="0016448C" w:rsidTr="009E7F47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7C3" w:rsidRPr="0016448C" w:rsidRDefault="002617C3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7C3" w:rsidRPr="0016448C" w:rsidRDefault="002617C3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Практическое занятие</w:t>
            </w:r>
            <w:r w:rsidRPr="0016448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14</w:t>
            </w:r>
          </w:p>
          <w:p w:rsidR="002617C3" w:rsidRPr="0016448C" w:rsidRDefault="002617C3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Бородинская битва - величайшее проявление русского патриотизма, кульминационный момент романа.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C3" w:rsidRPr="0016448C" w:rsidRDefault="002617C3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617C3" w:rsidRPr="009E7F47" w:rsidRDefault="002617C3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617C3" w:rsidRPr="0016448C" w:rsidTr="00EC7CEE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7C3" w:rsidRPr="0016448C" w:rsidRDefault="002617C3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7C3" w:rsidRPr="0016448C" w:rsidRDefault="002617C3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Практическое занятие</w:t>
            </w:r>
            <w:r w:rsidRPr="0016448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15</w:t>
            </w:r>
          </w:p>
          <w:p w:rsidR="002617C3" w:rsidRPr="0016448C" w:rsidRDefault="002617C3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Народный полководец Кутузов. Кутузов и Наполеон в авторской оценке.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7C3" w:rsidRPr="0016448C" w:rsidRDefault="002617C3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17C3" w:rsidRPr="009E7F47" w:rsidRDefault="002617C3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617C3" w:rsidRPr="0016448C" w:rsidTr="00EC7CEE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7C3" w:rsidRPr="0016448C" w:rsidRDefault="002617C3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7C3" w:rsidRPr="0016448C" w:rsidRDefault="002617C3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 </w:t>
            </w:r>
            <w:r w:rsidRPr="001644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Светское общество в изображении Толстого, осуждение его </w:t>
            </w:r>
            <w:proofErr w:type="spellStart"/>
            <w:r w:rsidRPr="001644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бездуховности</w:t>
            </w:r>
            <w:proofErr w:type="spellEnd"/>
            <w:r w:rsidRPr="001644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</w:t>
            </w:r>
            <w:proofErr w:type="spellStart"/>
            <w:r w:rsidRPr="001644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лжепатриотизма</w:t>
            </w:r>
            <w:proofErr w:type="spellEnd"/>
            <w:r w:rsidRPr="001644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617C3" w:rsidRPr="0016448C" w:rsidRDefault="002617C3" w:rsidP="000E6D2F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617C3" w:rsidRPr="009E7F47" w:rsidRDefault="002617C3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617C3" w:rsidRPr="0016448C" w:rsidTr="009E7F47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7C3" w:rsidRPr="0016448C" w:rsidRDefault="002617C3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7C3" w:rsidRPr="0016448C" w:rsidRDefault="002617C3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Правдивое изображение войны и русских солдат – художественное открытие Толстого.</w:t>
            </w:r>
          </w:p>
        </w:tc>
        <w:tc>
          <w:tcPr>
            <w:tcW w:w="47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617C3" w:rsidRPr="0016448C" w:rsidRDefault="002617C3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617C3" w:rsidRPr="009E7F47" w:rsidRDefault="002617C3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617C3" w:rsidRPr="0016448C" w:rsidTr="009E7F47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7C3" w:rsidRPr="0016448C" w:rsidRDefault="002617C3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7C3" w:rsidRPr="0016448C" w:rsidRDefault="002617C3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«Дубина народной войны», партизанская война в романе.  Образы Тихона </w:t>
            </w:r>
            <w:r w:rsidRPr="001644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Щербатого и Платона Каратаева.</w:t>
            </w:r>
          </w:p>
        </w:tc>
        <w:tc>
          <w:tcPr>
            <w:tcW w:w="47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617C3" w:rsidRPr="0016448C" w:rsidRDefault="002617C3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617C3" w:rsidRPr="009E7F47" w:rsidRDefault="002617C3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617C3" w:rsidRPr="0016448C" w:rsidTr="009E7F47">
        <w:trPr>
          <w:trHeight w:val="377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7C3" w:rsidRPr="0016448C" w:rsidRDefault="002617C3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7C3" w:rsidRPr="0016448C" w:rsidRDefault="002617C3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Отражение перелома во взглядах писателя.</w:t>
            </w:r>
          </w:p>
        </w:tc>
        <w:tc>
          <w:tcPr>
            <w:tcW w:w="47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617C3" w:rsidRPr="0016448C" w:rsidRDefault="002617C3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617C3" w:rsidRPr="009E7F47" w:rsidRDefault="002617C3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617C3" w:rsidRPr="0016448C" w:rsidTr="009E7F47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7C3" w:rsidRPr="0016448C" w:rsidRDefault="002617C3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7C3" w:rsidRPr="0016448C" w:rsidRDefault="002617C3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«Севастопольские рассказы».</w:t>
            </w:r>
          </w:p>
        </w:tc>
        <w:tc>
          <w:tcPr>
            <w:tcW w:w="47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617C3" w:rsidRPr="0016448C" w:rsidRDefault="002617C3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617C3" w:rsidRPr="009E7F47" w:rsidRDefault="002617C3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617C3" w:rsidRPr="0016448C" w:rsidTr="009E7F47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7C3" w:rsidRPr="0016448C" w:rsidRDefault="002617C3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7C3" w:rsidRPr="0016448C" w:rsidRDefault="002617C3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 xml:space="preserve">Краткий обзор творчества позднего периода, </w:t>
            </w: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16448C">
              <w:rPr>
                <w:rFonts w:ascii="Times New Roman" w:hAnsi="Times New Roman" w:cs="Times New Roman"/>
                <w:sz w:val="24"/>
                <w:szCs w:val="24"/>
              </w:rPr>
              <w:t>Крейцерова</w:t>
            </w:r>
            <w:proofErr w:type="spellEnd"/>
            <w:r w:rsidRPr="0016448C">
              <w:rPr>
                <w:rFonts w:ascii="Times New Roman" w:hAnsi="Times New Roman" w:cs="Times New Roman"/>
                <w:sz w:val="24"/>
                <w:szCs w:val="24"/>
              </w:rPr>
              <w:t xml:space="preserve"> соната», </w:t>
            </w: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>«Хаджи-Мурат».</w:t>
            </w:r>
          </w:p>
        </w:tc>
        <w:tc>
          <w:tcPr>
            <w:tcW w:w="47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617C3" w:rsidRPr="0016448C" w:rsidRDefault="002617C3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617C3" w:rsidRPr="009E7F47" w:rsidRDefault="002617C3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617C3" w:rsidRPr="0016448C" w:rsidTr="009E7F47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7C3" w:rsidRPr="0016448C" w:rsidRDefault="002617C3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7C3" w:rsidRPr="0016448C" w:rsidRDefault="002617C3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>Мировое значение творчества Л. Н. Толстого.</w:t>
            </w:r>
          </w:p>
        </w:tc>
        <w:tc>
          <w:tcPr>
            <w:tcW w:w="4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C3" w:rsidRPr="0016448C" w:rsidRDefault="002617C3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C3" w:rsidRPr="009E7F47" w:rsidRDefault="002617C3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E726D" w:rsidRPr="0016448C" w:rsidTr="009E7F47">
        <w:trPr>
          <w:trHeight w:val="20"/>
        </w:trPr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D2F" w:rsidRPr="0016448C" w:rsidRDefault="000E6D2F" w:rsidP="000E6D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</w:t>
            </w:r>
            <w:r w:rsidR="007E726D"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10.</w:t>
            </w:r>
          </w:p>
          <w:p w:rsidR="007E726D" w:rsidRPr="0016448C" w:rsidRDefault="007E726D" w:rsidP="000E6D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Антон</w:t>
            </w:r>
          </w:p>
          <w:p w:rsidR="007E726D" w:rsidRPr="0016448C" w:rsidRDefault="007E726D" w:rsidP="000E6D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Павлович Чехов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26D" w:rsidRPr="0016448C" w:rsidRDefault="000E6D2F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6D" w:rsidRPr="0016448C" w:rsidRDefault="007E726D" w:rsidP="009857D7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26D" w:rsidRPr="009E7F47" w:rsidRDefault="007E726D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E7F47" w:rsidRPr="0016448C" w:rsidTr="009E7F47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47" w:rsidRPr="0016448C" w:rsidRDefault="009E7F47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47" w:rsidRPr="0016448C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</w:pPr>
            <w:r w:rsidRPr="0016448C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>Лекция 26</w:t>
            </w:r>
          </w:p>
          <w:p w:rsidR="009E7F47" w:rsidRPr="0016448C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А.П. Чехов. Сведения из биографии. Художественное совершенство рассказов.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47" w:rsidRPr="0016448C" w:rsidRDefault="009E7F47" w:rsidP="000E6D2F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E7F47" w:rsidRPr="009E7F47" w:rsidRDefault="009E7F47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05 </w:t>
            </w:r>
            <w:proofErr w:type="spellStart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06, </w:t>
            </w:r>
            <w:proofErr w:type="spellStart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07, </w:t>
            </w:r>
            <w:proofErr w:type="spellStart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08, </w:t>
            </w:r>
            <w:proofErr w:type="spellStart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10,  </w:t>
            </w:r>
          </w:p>
          <w:p w:rsidR="009E7F47" w:rsidRPr="009E7F47" w:rsidRDefault="009E7F47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ЛР 01, ЛР 04, </w:t>
            </w:r>
          </w:p>
          <w:p w:rsidR="009E7F47" w:rsidRPr="009E7F47" w:rsidRDefault="009E7F47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МР 04, </w:t>
            </w:r>
          </w:p>
          <w:p w:rsidR="0009700B" w:rsidRDefault="0009700B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9E7F47" w:rsidRPr="009E7F47" w:rsidRDefault="0009700B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09700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09700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01, 04, 06, 08</w:t>
            </w:r>
          </w:p>
        </w:tc>
      </w:tr>
      <w:tr w:rsidR="009E7F47" w:rsidRPr="0016448C" w:rsidTr="00EC7CEE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47" w:rsidRPr="0016448C" w:rsidRDefault="009E7F47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47" w:rsidRPr="0016448C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</w:pPr>
            <w:r w:rsidRPr="0016448C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>Лекция 27</w:t>
            </w:r>
          </w:p>
          <w:p w:rsidR="009E7F47" w:rsidRPr="0016448C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Драматургия Чехова. Комедия «Вишневый сад». История создания, жанр.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47" w:rsidRPr="0016448C" w:rsidRDefault="009E7F47" w:rsidP="000E6D2F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E7F47" w:rsidRPr="009E7F47" w:rsidRDefault="009E7F47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E7F47" w:rsidRPr="0016448C" w:rsidTr="00EC7CEE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47" w:rsidRPr="0016448C" w:rsidRDefault="009E7F47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47" w:rsidRPr="0016448C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Практическое занятие 16</w:t>
            </w:r>
          </w:p>
          <w:p w:rsidR="009E7F47" w:rsidRPr="0016448C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Юмористические рассказы. Пародийность ранних рассказов.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47" w:rsidRPr="0016448C" w:rsidRDefault="009E7F47" w:rsidP="000E6D2F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E7F47" w:rsidRPr="009E7F47" w:rsidRDefault="009E7F47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E7F47" w:rsidRPr="0016448C" w:rsidTr="009E7F47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47" w:rsidRPr="0016448C" w:rsidRDefault="009E7F47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47" w:rsidRPr="0016448C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Практическое занятие 17</w:t>
            </w:r>
          </w:p>
          <w:p w:rsidR="009E7F47" w:rsidRPr="0016448C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Герои рассказов Чехова. Рассказ «</w:t>
            </w:r>
            <w:proofErr w:type="spellStart"/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Ионыч</w:t>
            </w:r>
            <w:proofErr w:type="spellEnd"/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47" w:rsidRPr="0016448C" w:rsidRDefault="009E7F47" w:rsidP="000E6D2F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7F47" w:rsidRPr="009E7F47" w:rsidRDefault="009E7F47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E7F47" w:rsidRPr="0016448C" w:rsidTr="009E7F47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47" w:rsidRPr="0016448C" w:rsidRDefault="009E7F47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47" w:rsidRPr="0016448C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Практическое занятие 18</w:t>
            </w:r>
          </w:p>
          <w:p w:rsidR="009E7F47" w:rsidRPr="0016448C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Разрушение дворянских гнезд в пьесе.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47" w:rsidRPr="0016448C" w:rsidRDefault="009E7F47" w:rsidP="000E6D2F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47" w:rsidRPr="009E7F47" w:rsidRDefault="009E7F47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E6D2F" w:rsidRPr="0016448C" w:rsidTr="009E7F47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D2F" w:rsidRPr="0016448C" w:rsidRDefault="000E6D2F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D2F" w:rsidRPr="0016448C" w:rsidRDefault="000E6D2F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</w:p>
          <w:p w:rsidR="000E6D2F" w:rsidRPr="0016448C" w:rsidRDefault="000E6D2F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Новаторство Чехова в поисках новых форм. Новый тип рассказа.</w:t>
            </w:r>
          </w:p>
        </w:tc>
        <w:tc>
          <w:tcPr>
            <w:tcW w:w="4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E6D2F" w:rsidRPr="0016448C" w:rsidRDefault="000E6D2F" w:rsidP="000E6D2F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D2F" w:rsidRPr="009E7F47" w:rsidRDefault="000E6D2F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E6D2F" w:rsidRPr="0016448C" w:rsidTr="009E7F47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D2F" w:rsidRPr="0016448C" w:rsidRDefault="000E6D2F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AD7" w:rsidRPr="005D7E3D" w:rsidRDefault="000E6D2F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Сочетание </w:t>
            </w:r>
            <w:proofErr w:type="gramStart"/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комического</w:t>
            </w:r>
            <w:proofErr w:type="gramEnd"/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и драматического.</w:t>
            </w:r>
          </w:p>
        </w:tc>
        <w:tc>
          <w:tcPr>
            <w:tcW w:w="4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D2F" w:rsidRPr="0016448C" w:rsidRDefault="000E6D2F" w:rsidP="000E6D2F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D2F" w:rsidRPr="009E7F47" w:rsidRDefault="000E6D2F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E726D" w:rsidRPr="0016448C" w:rsidTr="009E7F47">
        <w:trPr>
          <w:trHeight w:val="283"/>
        </w:trPr>
        <w:tc>
          <w:tcPr>
            <w:tcW w:w="3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D2F" w:rsidRPr="0016448C" w:rsidRDefault="005639A7" w:rsidP="005639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Раздел 3 Поэзия 2-ой половины XIX века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6D" w:rsidRPr="0016448C" w:rsidRDefault="0063033D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26D" w:rsidRPr="009E7F47" w:rsidRDefault="007E726D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272F9" w:rsidRPr="0016448C" w:rsidTr="009E7F47">
        <w:trPr>
          <w:trHeight w:val="20"/>
        </w:trPr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72F9" w:rsidRPr="0016448C" w:rsidRDefault="003272F9" w:rsidP="00327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3.1 </w:t>
            </w:r>
          </w:p>
          <w:p w:rsidR="003272F9" w:rsidRPr="0016448C" w:rsidRDefault="003272F9" w:rsidP="00327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sz w:val="24"/>
                <w:szCs w:val="24"/>
              </w:rPr>
              <w:t>Обзор русской поэзии 2-ой половины</w:t>
            </w:r>
            <w:r w:rsidRPr="001644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XIX века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F9" w:rsidRPr="0016448C" w:rsidRDefault="003272F9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2F9" w:rsidRPr="0016448C" w:rsidRDefault="003272F9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2F9" w:rsidRPr="009E7F47" w:rsidRDefault="003272F9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E7F47" w:rsidRPr="0016448C" w:rsidTr="00EC7CEE">
        <w:trPr>
          <w:trHeight w:val="20"/>
        </w:trPr>
        <w:tc>
          <w:tcPr>
            <w:tcW w:w="9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47" w:rsidRPr="0016448C" w:rsidRDefault="009E7F47" w:rsidP="00327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47" w:rsidRPr="0016448C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</w:pPr>
            <w:r w:rsidRPr="0016448C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>Лекция 28</w:t>
            </w:r>
          </w:p>
          <w:p w:rsidR="009E7F47" w:rsidRPr="0016448C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Обзор русской поэзии 2-ой половины XIX века. Идейная борьба направления «чистого искусства» и гражданской литературы.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47" w:rsidRPr="0016448C" w:rsidRDefault="009E7F47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7F47" w:rsidRPr="009E7F47" w:rsidRDefault="009E7F47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06, </w:t>
            </w:r>
            <w:proofErr w:type="spellStart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07, </w:t>
            </w:r>
            <w:proofErr w:type="spellStart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08, </w:t>
            </w:r>
          </w:p>
          <w:p w:rsidR="009E7F47" w:rsidRPr="009E7F47" w:rsidRDefault="009E7F47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ЛР 01, ЛР 04, </w:t>
            </w:r>
          </w:p>
          <w:p w:rsidR="009E7F47" w:rsidRPr="009E7F47" w:rsidRDefault="009E7F47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МР 04, </w:t>
            </w:r>
          </w:p>
          <w:p w:rsidR="00B86B1C" w:rsidRDefault="00B86B1C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9E7F47" w:rsidRDefault="00B86B1C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B86B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01, 04,</w:t>
            </w:r>
            <w:r w:rsidRPr="00B86B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08</w:t>
            </w:r>
          </w:p>
          <w:p w:rsidR="00B86B1C" w:rsidRPr="00B86B1C" w:rsidRDefault="00B86B1C" w:rsidP="00B86B1C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B86B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ПРб</w:t>
            </w:r>
            <w:proofErr w:type="spellEnd"/>
            <w:r w:rsidRPr="00B86B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06, </w:t>
            </w:r>
            <w:proofErr w:type="spellStart"/>
            <w:r w:rsidRPr="00B86B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B86B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07, </w:t>
            </w:r>
            <w:proofErr w:type="spellStart"/>
            <w:r w:rsidRPr="00B86B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B86B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08, </w:t>
            </w:r>
          </w:p>
          <w:p w:rsidR="00B86B1C" w:rsidRPr="00B86B1C" w:rsidRDefault="00B86B1C" w:rsidP="00B86B1C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86B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ЛР 01, ЛР 04, </w:t>
            </w:r>
          </w:p>
          <w:p w:rsidR="00B86B1C" w:rsidRPr="00B86B1C" w:rsidRDefault="00B86B1C" w:rsidP="00B86B1C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86B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МР 04, </w:t>
            </w:r>
          </w:p>
          <w:p w:rsidR="00B86B1C" w:rsidRPr="00B86B1C" w:rsidRDefault="00B86B1C" w:rsidP="00B86B1C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86B1C" w:rsidRPr="00B86B1C" w:rsidRDefault="00B86B1C" w:rsidP="00B86B1C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B86B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B86B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01, 04,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06, </w:t>
            </w:r>
            <w:r w:rsidRPr="00B86B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08</w:t>
            </w:r>
          </w:p>
          <w:p w:rsidR="00B86B1C" w:rsidRPr="009E7F47" w:rsidRDefault="00B86B1C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E7F47" w:rsidRPr="0016448C" w:rsidTr="00EC7CEE">
        <w:trPr>
          <w:trHeight w:val="20"/>
        </w:trPr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7F47" w:rsidRPr="0016448C" w:rsidRDefault="009E7F47" w:rsidP="00327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3.2 </w:t>
            </w:r>
          </w:p>
          <w:p w:rsidR="009E7F47" w:rsidRPr="0016448C" w:rsidRDefault="009E7F47" w:rsidP="00327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Федор Иванович Тютчев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47" w:rsidRPr="0016448C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47" w:rsidRPr="0016448C" w:rsidRDefault="009E7F47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7F47" w:rsidRPr="009E7F47" w:rsidRDefault="009E7F47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E7F47" w:rsidRPr="0016448C" w:rsidTr="00EC7CEE">
        <w:trPr>
          <w:trHeight w:val="20"/>
        </w:trPr>
        <w:tc>
          <w:tcPr>
            <w:tcW w:w="9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7F47" w:rsidRPr="0016448C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47" w:rsidRPr="0016448C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</w:pPr>
            <w:r w:rsidRPr="0016448C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>Лекция  29</w:t>
            </w:r>
          </w:p>
          <w:p w:rsidR="009E7F47" w:rsidRPr="00B86B1C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Жизненный и творческий путь Ф.И.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Тютчева.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47" w:rsidRPr="0016448C" w:rsidRDefault="009E7F47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7F47" w:rsidRPr="009E7F47" w:rsidRDefault="009E7F47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E7F47" w:rsidRPr="0016448C" w:rsidTr="00EC7CEE">
        <w:trPr>
          <w:trHeight w:val="20"/>
        </w:trPr>
        <w:tc>
          <w:tcPr>
            <w:tcW w:w="9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47" w:rsidRPr="0016448C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47" w:rsidRPr="00D27AD7" w:rsidRDefault="009E7F47" w:rsidP="00D27A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 xml:space="preserve">Профессионально </w:t>
            </w:r>
            <w:r w:rsidRPr="00D27AD7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>ориентированное содержание</w:t>
            </w:r>
          </w:p>
          <w:p w:rsidR="009E7F47" w:rsidRPr="0016448C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Практическое занятие 19</w:t>
            </w:r>
          </w:p>
          <w:p w:rsidR="009E7F47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Философская, общественно-политическая и любовная лирика.</w:t>
            </w:r>
          </w:p>
          <w:p w:rsidR="009E7F47" w:rsidRPr="0016448C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27AD7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  <w:t xml:space="preserve">Выявление в лирических текстах изобразительно-выразительных средств языка и применение понимания образной системы для решения профессиональных задач специальностей </w:t>
            </w:r>
            <w:proofErr w:type="gramStart"/>
            <w:r w:rsidRPr="00D27AD7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  <w:t>естественно-научного</w:t>
            </w:r>
            <w:proofErr w:type="gramEnd"/>
            <w:r w:rsidRPr="00D27AD7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  <w:t xml:space="preserve"> профиля</w:t>
            </w: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47" w:rsidRPr="0016448C" w:rsidRDefault="009E7F47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7F47" w:rsidRPr="009E7F47" w:rsidRDefault="009E7F47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E7F47" w:rsidRPr="0016448C" w:rsidTr="00EC7CEE">
        <w:trPr>
          <w:trHeight w:val="20"/>
        </w:trPr>
        <w:tc>
          <w:tcPr>
            <w:tcW w:w="93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7F47" w:rsidRPr="0016448C" w:rsidRDefault="009E7F47" w:rsidP="00327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Тема 3.3 </w:t>
            </w:r>
          </w:p>
          <w:p w:rsidR="009E7F47" w:rsidRPr="0016448C" w:rsidRDefault="009E7F47" w:rsidP="00327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Афанасий Афанасьевич Фет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47" w:rsidRPr="0016448C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47" w:rsidRPr="0016448C" w:rsidRDefault="009E7F47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7F47" w:rsidRPr="009E7F47" w:rsidRDefault="009E7F47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E7F47" w:rsidRPr="0016448C" w:rsidTr="00EC7CEE">
        <w:trPr>
          <w:trHeight w:val="20"/>
        </w:trPr>
        <w:tc>
          <w:tcPr>
            <w:tcW w:w="9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7F47" w:rsidRPr="0016448C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47" w:rsidRPr="0063033D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</w:pPr>
            <w:r w:rsidRPr="00734F3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 xml:space="preserve">Лекция </w:t>
            </w:r>
            <w:r w:rsidRPr="0063033D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>30</w:t>
            </w:r>
          </w:p>
          <w:p w:rsidR="009E7F47" w:rsidRPr="0016448C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Жизненный и творческий путь А.А.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Фета.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47" w:rsidRPr="0016448C" w:rsidRDefault="009E7F47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7F47" w:rsidRPr="009E7F47" w:rsidRDefault="009E7F47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E7F47" w:rsidRPr="0016448C" w:rsidTr="00EC7CEE">
        <w:trPr>
          <w:trHeight w:val="20"/>
        </w:trPr>
        <w:tc>
          <w:tcPr>
            <w:tcW w:w="9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7F47" w:rsidRPr="0016448C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47" w:rsidRPr="00D27AD7" w:rsidRDefault="009E7F47" w:rsidP="00D27A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 xml:space="preserve">Профессионально </w:t>
            </w:r>
            <w:r w:rsidRPr="00D27AD7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>ориентированное содержание</w:t>
            </w:r>
          </w:p>
          <w:p w:rsidR="009E7F47" w:rsidRPr="00E70FD7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Практическое заняти</w:t>
            </w:r>
            <w:r w:rsidRPr="00E70FD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е 20</w:t>
            </w:r>
          </w:p>
          <w:p w:rsidR="009E7F47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Эстетические взгляды поэта и художественные особенности лирики.</w:t>
            </w:r>
          </w:p>
          <w:p w:rsidR="009E7F47" w:rsidRPr="0016448C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27AD7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  <w:t xml:space="preserve">Выявление в лирических текстах изобразительно-выразительных средств языка и применение понимания образной системы для решения профессиональных задач специальностей </w:t>
            </w:r>
            <w:proofErr w:type="gramStart"/>
            <w:r w:rsidRPr="00D27AD7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  <w:t>естественно-научного</w:t>
            </w:r>
            <w:proofErr w:type="gramEnd"/>
            <w:r w:rsidRPr="00D27AD7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  <w:t xml:space="preserve"> профиля</w:t>
            </w: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47" w:rsidRPr="0016448C" w:rsidRDefault="009E7F47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47" w:rsidRPr="009E7F47" w:rsidRDefault="009E7F47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272F9" w:rsidRPr="0016448C" w:rsidTr="009E7F47">
        <w:trPr>
          <w:trHeight w:val="20"/>
        </w:trPr>
        <w:tc>
          <w:tcPr>
            <w:tcW w:w="9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F9" w:rsidRPr="0016448C" w:rsidRDefault="003272F9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F9" w:rsidRPr="0016448C" w:rsidRDefault="003272F9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работа. </w:t>
            </w:r>
          </w:p>
          <w:p w:rsidR="003272F9" w:rsidRPr="005639A7" w:rsidRDefault="003272F9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Темы, мотивы и художественное своеобразие</w:t>
            </w: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39A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лирики</w:t>
            </w:r>
            <w:r w:rsidR="00D27AD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F9" w:rsidRPr="0016448C" w:rsidRDefault="003272F9" w:rsidP="003272F9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F9" w:rsidRPr="009E7F47" w:rsidRDefault="003272F9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504B4" w:rsidRPr="0016448C" w:rsidTr="009E7F47">
        <w:trPr>
          <w:trHeight w:val="20"/>
        </w:trPr>
        <w:tc>
          <w:tcPr>
            <w:tcW w:w="366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4B4" w:rsidRPr="00D504B4" w:rsidRDefault="00D504B4" w:rsidP="00D504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</w:pPr>
            <w:r w:rsidRPr="00D504B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en-US" w:eastAsia="en-US"/>
              </w:rPr>
              <w:t xml:space="preserve">II </w:t>
            </w:r>
            <w:r w:rsidRPr="00D504B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>семестр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B4" w:rsidRPr="0016448C" w:rsidRDefault="00D504B4" w:rsidP="003272F9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B4" w:rsidRPr="009E7F47" w:rsidRDefault="00D504B4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E726D" w:rsidRPr="0016448C" w:rsidTr="009E7F47">
        <w:trPr>
          <w:trHeight w:val="20"/>
        </w:trPr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26D" w:rsidRPr="0016448C" w:rsidRDefault="007E726D" w:rsidP="001644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3.4 Алексей Константинович Толстой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26D" w:rsidRPr="0016448C" w:rsidRDefault="003272F9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6D" w:rsidRPr="0016448C" w:rsidRDefault="007E726D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26D" w:rsidRPr="009E7F47" w:rsidRDefault="007E726D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E7F47" w:rsidRPr="0016448C" w:rsidTr="00EC7CEE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47" w:rsidRPr="0016448C" w:rsidRDefault="009E7F47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47" w:rsidRPr="00B10080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</w:pPr>
            <w:r w:rsidRPr="00734F3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 xml:space="preserve">Лекция </w:t>
            </w:r>
            <w:r w:rsidRPr="00B1008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>31</w:t>
            </w:r>
          </w:p>
          <w:p w:rsidR="009E7F47" w:rsidRPr="0016448C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Жизненный и творческий путь А.К. Толстого Идейно-тематические и художественные особенности лирики.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47" w:rsidRPr="0016448C" w:rsidRDefault="009E7F47" w:rsidP="0016448C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7F47" w:rsidRPr="009E7F47" w:rsidRDefault="009E7F47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06, </w:t>
            </w:r>
            <w:proofErr w:type="spellStart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07, </w:t>
            </w:r>
            <w:proofErr w:type="spellStart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08, </w:t>
            </w:r>
          </w:p>
          <w:p w:rsidR="009E7F47" w:rsidRPr="009E7F47" w:rsidRDefault="009E7F47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ЛР 01, ЛР 04, </w:t>
            </w:r>
          </w:p>
          <w:p w:rsidR="009E7F47" w:rsidRPr="009E7F47" w:rsidRDefault="009E7F47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МР 04, </w:t>
            </w:r>
          </w:p>
          <w:p w:rsidR="00B86B1C" w:rsidRPr="00B86B1C" w:rsidRDefault="00B86B1C" w:rsidP="00B86B1C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B86B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B86B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01, 04, 06, 08</w:t>
            </w:r>
          </w:p>
          <w:p w:rsidR="009E7F47" w:rsidRDefault="009E7F47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86B1C" w:rsidRDefault="00B86B1C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86B1C" w:rsidRDefault="00B86B1C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86B1C" w:rsidRDefault="00B86B1C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86B1C" w:rsidRDefault="00B86B1C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86B1C" w:rsidRPr="009E7F47" w:rsidRDefault="00B86B1C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E7F47" w:rsidRPr="0016448C" w:rsidTr="00EC7CEE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47" w:rsidRPr="0016448C" w:rsidRDefault="009E7F47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47" w:rsidRPr="0016448C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Практическое занятие 21</w:t>
            </w:r>
          </w:p>
          <w:p w:rsidR="009E7F47" w:rsidRPr="0016448C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Анализ стихотворений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47" w:rsidRPr="0016448C" w:rsidRDefault="009E7F47" w:rsidP="0016448C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E7F47" w:rsidRPr="009E7F47" w:rsidRDefault="009E7F47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E7F47" w:rsidRPr="0016448C" w:rsidTr="00EC7CEE">
        <w:trPr>
          <w:trHeight w:val="20"/>
        </w:trPr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47" w:rsidRPr="0016448C" w:rsidRDefault="009E7F47" w:rsidP="001644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3.5 </w:t>
            </w:r>
          </w:p>
          <w:p w:rsidR="009E7F47" w:rsidRPr="0016448C" w:rsidRDefault="009E7F47" w:rsidP="001644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Николай Алексеевич Некрасов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47" w:rsidRPr="0016448C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47" w:rsidRPr="0016448C" w:rsidRDefault="009E7F47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7F47" w:rsidRPr="009E7F47" w:rsidRDefault="009E7F47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E7F47" w:rsidRPr="0016448C" w:rsidTr="00EC7CEE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47" w:rsidRPr="0016448C" w:rsidRDefault="009E7F47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47" w:rsidRPr="00D46AFB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</w:pPr>
            <w:r w:rsidRPr="00734F3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 xml:space="preserve">Лекция </w:t>
            </w:r>
            <w:r w:rsidRPr="00D46AFB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>32</w:t>
            </w:r>
          </w:p>
          <w:p w:rsidR="009E7F47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Жизненный и творческий путь  Н.А.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Некрасова. </w:t>
            </w:r>
          </w:p>
          <w:p w:rsidR="009E7F47" w:rsidRPr="0016448C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Гражданская позиция поэта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47" w:rsidRPr="0016448C" w:rsidRDefault="009E7F47" w:rsidP="0016448C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E7F47" w:rsidRPr="009E7F47" w:rsidRDefault="009E7F47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E7F47" w:rsidRPr="0016448C" w:rsidTr="00EC7CEE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47" w:rsidRPr="0016448C" w:rsidRDefault="009E7F47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47" w:rsidRPr="00B10080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</w:pPr>
            <w:r w:rsidRPr="00734F3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 xml:space="preserve">Лекция </w:t>
            </w:r>
            <w:r w:rsidRPr="00B1008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>33</w:t>
            </w:r>
          </w:p>
          <w:p w:rsidR="009E7F47" w:rsidRPr="0016448C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lastRenderedPageBreak/>
              <w:t>Поэма «Кому на Руси хорошо». Замысел поэмы, жанр, композиция. Сюжет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47" w:rsidRPr="0016448C" w:rsidRDefault="009E7F47" w:rsidP="0016448C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7F47" w:rsidRPr="009E7F47" w:rsidRDefault="009E7F47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E7F47" w:rsidRPr="0016448C" w:rsidTr="00EC7CEE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47" w:rsidRPr="0016448C" w:rsidRDefault="009E7F47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47" w:rsidRPr="00E70FD7" w:rsidRDefault="009E7F47" w:rsidP="00E70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Практическое заняти</w:t>
            </w:r>
            <w:r w:rsidRPr="00E70FD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22</w:t>
            </w:r>
          </w:p>
          <w:p w:rsidR="009E7F47" w:rsidRPr="0016448C" w:rsidRDefault="009E7F47" w:rsidP="009857D7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>Жанровое своеобразие лирики Некрасова. Любовная лирика Н. А. Некрасова.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47" w:rsidRPr="0016448C" w:rsidRDefault="009E7F47" w:rsidP="0016448C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47" w:rsidRPr="009E7F47" w:rsidRDefault="009E7F47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E726D" w:rsidRPr="0016448C" w:rsidTr="009E7F47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26D" w:rsidRPr="0016448C" w:rsidRDefault="007E726D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48C" w:rsidRPr="0016448C" w:rsidRDefault="0016448C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Самостоятельная работа</w:t>
            </w:r>
          </w:p>
          <w:p w:rsidR="007E726D" w:rsidRPr="0016448C" w:rsidRDefault="0016448C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Многообразие крестьянских типов. Проблема счастья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6D" w:rsidRPr="0016448C" w:rsidRDefault="007E726D" w:rsidP="0016448C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26D" w:rsidRPr="009E7F47" w:rsidRDefault="007E726D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6448C" w:rsidRPr="0016448C" w:rsidTr="009E7F47">
        <w:trPr>
          <w:trHeight w:val="718"/>
        </w:trPr>
        <w:tc>
          <w:tcPr>
            <w:tcW w:w="3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48C" w:rsidRPr="0016448C" w:rsidRDefault="0016448C" w:rsidP="001644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Литература XX века</w:t>
            </w:r>
          </w:p>
          <w:p w:rsidR="0016448C" w:rsidRPr="0016448C" w:rsidRDefault="0016448C" w:rsidP="001644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Раздел 4. Особенности развития литературы и других видов искусства в начале </w:t>
            </w: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en-US"/>
              </w:rPr>
              <w:t>XX</w:t>
            </w: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века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8C" w:rsidRPr="0063033D" w:rsidRDefault="0063033D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3033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8C" w:rsidRPr="009E7F47" w:rsidRDefault="0016448C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6448C" w:rsidRPr="0016448C" w:rsidTr="009E7F47">
        <w:trPr>
          <w:trHeight w:val="20"/>
        </w:trPr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48C" w:rsidRPr="0016448C" w:rsidRDefault="0016448C" w:rsidP="001644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4.1</w:t>
            </w:r>
          </w:p>
          <w:p w:rsidR="0016448C" w:rsidRPr="0016448C" w:rsidRDefault="0016448C" w:rsidP="001644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Серебряный век как культурно-историческая эпоха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48C" w:rsidRPr="0016448C" w:rsidRDefault="0016448C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8C" w:rsidRPr="0016448C" w:rsidRDefault="0016448C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8C" w:rsidRPr="009E7F47" w:rsidRDefault="0016448C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E7F47" w:rsidRPr="0016448C" w:rsidTr="00EC7CEE">
        <w:trPr>
          <w:trHeight w:val="20"/>
        </w:trPr>
        <w:tc>
          <w:tcPr>
            <w:tcW w:w="9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47" w:rsidRPr="0016448C" w:rsidRDefault="009E7F47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47" w:rsidRPr="00B10080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</w:pPr>
            <w:r w:rsidRPr="00734F3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 xml:space="preserve">Лекция </w:t>
            </w:r>
            <w:r w:rsidRPr="00B1008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>34</w:t>
            </w:r>
          </w:p>
          <w:p w:rsidR="009E7F47" w:rsidRPr="0016448C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Особенности развития литературы и других видов искусства в начале </w:t>
            </w:r>
            <w:r w:rsidRPr="001644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XX века. Серебряный век как культурно-историческая эпоха.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47" w:rsidRPr="0016448C" w:rsidRDefault="009E7F47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7F47" w:rsidRPr="009E7F47" w:rsidRDefault="009E7F47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06, </w:t>
            </w:r>
            <w:proofErr w:type="spellStart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07, </w:t>
            </w:r>
            <w:proofErr w:type="spellStart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08, </w:t>
            </w:r>
            <w:proofErr w:type="spellStart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09,</w:t>
            </w:r>
          </w:p>
          <w:p w:rsidR="009E7F47" w:rsidRPr="009E7F47" w:rsidRDefault="009E7F47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ЛР 01, ЛР 04, </w:t>
            </w:r>
          </w:p>
          <w:p w:rsidR="009E7F47" w:rsidRPr="009E7F47" w:rsidRDefault="009E7F47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МР 04, </w:t>
            </w:r>
          </w:p>
          <w:p w:rsidR="009E7F47" w:rsidRPr="009E7F47" w:rsidRDefault="009E7F47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86B1C" w:rsidRPr="00B86B1C" w:rsidRDefault="00B86B1C" w:rsidP="00B86B1C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B86B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B86B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01, 04, 06, 08</w:t>
            </w:r>
          </w:p>
          <w:p w:rsidR="009E7F47" w:rsidRDefault="009E7F47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86B1C" w:rsidRDefault="00B86B1C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86B1C" w:rsidRDefault="00B86B1C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86B1C" w:rsidRDefault="00B86B1C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86B1C" w:rsidRDefault="00B86B1C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86B1C" w:rsidRDefault="00B86B1C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86B1C" w:rsidRDefault="00B86B1C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86B1C" w:rsidRDefault="00B86B1C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86B1C" w:rsidRDefault="00B86B1C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86B1C" w:rsidRDefault="00B86B1C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86B1C" w:rsidRDefault="00B86B1C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86B1C" w:rsidRDefault="00B86B1C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86B1C" w:rsidRDefault="00B86B1C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86B1C" w:rsidRDefault="00B86B1C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86B1C" w:rsidRDefault="00B86B1C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86B1C" w:rsidRPr="009E7F47" w:rsidRDefault="00B86B1C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E7F47" w:rsidRPr="0016448C" w:rsidTr="00EC7CEE">
        <w:trPr>
          <w:trHeight w:val="20"/>
        </w:trPr>
        <w:tc>
          <w:tcPr>
            <w:tcW w:w="93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7F47" w:rsidRPr="0016448C" w:rsidRDefault="009E7F47" w:rsidP="001644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4.2 </w:t>
            </w:r>
          </w:p>
          <w:p w:rsidR="009E7F47" w:rsidRPr="0016448C" w:rsidRDefault="009E7F47" w:rsidP="001644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Иван Алексеевич Бунин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47" w:rsidRPr="0016448C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47" w:rsidRPr="0016448C" w:rsidRDefault="009E7F47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7F47" w:rsidRPr="009E7F47" w:rsidRDefault="009E7F47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E7F47" w:rsidRPr="0016448C" w:rsidTr="00EC7CEE">
        <w:trPr>
          <w:trHeight w:val="20"/>
        </w:trPr>
        <w:tc>
          <w:tcPr>
            <w:tcW w:w="9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7F47" w:rsidRPr="0016448C" w:rsidRDefault="009E7F47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47" w:rsidRPr="00B10080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</w:pPr>
            <w:r w:rsidRPr="00734F3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 xml:space="preserve">Лекция </w:t>
            </w:r>
            <w:r w:rsidRPr="00B1008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>35</w:t>
            </w:r>
          </w:p>
          <w:p w:rsidR="009E7F47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И.А. Бунин. Сведения из биографии. Лирика И.А.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Бунина. </w:t>
            </w:r>
          </w:p>
          <w:p w:rsidR="009E7F47" w:rsidRPr="0016448C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Своеобразие поэтического мира. Проза Бунина. «Живопись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словом» – </w:t>
            </w: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характерная особенность стиля.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47" w:rsidRPr="0016448C" w:rsidRDefault="009E7F47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7F47" w:rsidRPr="009E7F47" w:rsidRDefault="009E7F47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E7F47" w:rsidRPr="0016448C" w:rsidTr="00EC7CEE">
        <w:trPr>
          <w:trHeight w:val="20"/>
        </w:trPr>
        <w:tc>
          <w:tcPr>
            <w:tcW w:w="9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47" w:rsidRPr="0016448C" w:rsidRDefault="009E7F47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47" w:rsidRPr="0016448C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Практическое занятие 23 </w:t>
            </w:r>
          </w:p>
          <w:p w:rsidR="009E7F47" w:rsidRPr="0016448C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Общая характеристика цикла рассказов «Темные аллеи». Тема любви.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47" w:rsidRPr="0016448C" w:rsidRDefault="009E7F47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7F47" w:rsidRPr="009E7F47" w:rsidRDefault="009E7F47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E7F47" w:rsidRPr="0016448C" w:rsidTr="00EC7CEE">
        <w:trPr>
          <w:trHeight w:val="223"/>
        </w:trPr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47" w:rsidRPr="0016448C" w:rsidRDefault="009E7F47" w:rsidP="001644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4.3 </w:t>
            </w:r>
          </w:p>
          <w:p w:rsidR="009E7F47" w:rsidRPr="0016448C" w:rsidRDefault="009E7F47" w:rsidP="001644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Александр Иванович Куприн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47" w:rsidRPr="0016448C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47" w:rsidRPr="0016448C" w:rsidRDefault="009E7F47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7F47" w:rsidRPr="009E7F47" w:rsidRDefault="009E7F47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E7F47" w:rsidRPr="0016448C" w:rsidTr="00EC7CEE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47" w:rsidRPr="0016448C" w:rsidRDefault="009E7F47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47" w:rsidRPr="00B10080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</w:pPr>
            <w:r w:rsidRPr="0055261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 xml:space="preserve">Лекция </w:t>
            </w:r>
            <w:r w:rsidRPr="00B1008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>36</w:t>
            </w:r>
          </w:p>
          <w:p w:rsidR="009E7F47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А.И.</w:t>
            </w:r>
            <w:r w:rsidRPr="00734F34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Куприн Сведения из биографии. </w:t>
            </w:r>
          </w:p>
          <w:p w:rsidR="009E7F47" w:rsidRPr="0016448C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Нравственные и социальные проблемы в рассказах.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47" w:rsidRPr="002B08BB" w:rsidRDefault="009E7F47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B08B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E7F47" w:rsidRPr="009E7F47" w:rsidRDefault="009E7F47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E7F47" w:rsidRPr="0016448C" w:rsidTr="00EC7CEE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47" w:rsidRPr="0016448C" w:rsidRDefault="009E7F47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47" w:rsidRPr="00E70FD7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70FD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Практическое занятие 24</w:t>
            </w:r>
          </w:p>
          <w:p w:rsidR="009E7F47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Повесть «Гранатовый браслет». </w:t>
            </w:r>
          </w:p>
          <w:p w:rsidR="009E7F47" w:rsidRPr="0016448C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Смысл названия повести, спор о сильной  и бескорыстной любви.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47" w:rsidRPr="002B08BB" w:rsidRDefault="009E7F47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B08B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7F47" w:rsidRPr="009E7F47" w:rsidRDefault="009E7F47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E7F47" w:rsidRPr="0016448C" w:rsidTr="00EC7CEE">
        <w:trPr>
          <w:trHeight w:val="20"/>
        </w:trPr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47" w:rsidRPr="0016448C" w:rsidRDefault="009E7F47" w:rsidP="001644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4.4 </w:t>
            </w:r>
          </w:p>
          <w:p w:rsidR="009E7F47" w:rsidRPr="0016448C" w:rsidRDefault="009E7F47" w:rsidP="001644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Обзор русской поэзии конца 19-начала 20 </w:t>
            </w: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века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47" w:rsidRPr="0016448C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47" w:rsidRPr="0016448C" w:rsidRDefault="009E7F47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7F47" w:rsidRPr="009E7F47" w:rsidRDefault="009E7F47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E7F47" w:rsidRPr="0016448C" w:rsidTr="00EC7CEE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47" w:rsidRPr="0016448C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47" w:rsidRPr="00B10080" w:rsidRDefault="009E7F47" w:rsidP="001644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</w:pPr>
            <w:r w:rsidRPr="0055261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 xml:space="preserve">Лекция </w:t>
            </w:r>
            <w:r w:rsidRPr="00B1008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>37</w:t>
            </w:r>
          </w:p>
          <w:p w:rsidR="009E7F47" w:rsidRDefault="009E7F47" w:rsidP="001644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 xml:space="preserve">Серебряный век как своеобразный «русский ренессанс». </w:t>
            </w:r>
          </w:p>
          <w:p w:rsidR="009E7F47" w:rsidRPr="0016448C" w:rsidRDefault="009E7F47" w:rsidP="001644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Литературные течения поэзии русского модернизма: символизм, акмеизм, футуризм (общая характеристика направлений).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47" w:rsidRPr="0016448C" w:rsidRDefault="009E7F47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7F47" w:rsidRPr="009E7F47" w:rsidRDefault="009E7F47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E7F47" w:rsidRPr="0016448C" w:rsidTr="00EC7CEE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47" w:rsidRPr="0016448C" w:rsidRDefault="009E7F47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47" w:rsidRPr="0016448C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</w:p>
          <w:p w:rsidR="009E7F47" w:rsidRPr="005D7E3D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>Обзор русской поэзии и поэзии народов России конца XIX— начала XX века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47" w:rsidRPr="0016448C" w:rsidRDefault="009E7F47" w:rsidP="0016448C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E7F47" w:rsidRPr="009E7F47" w:rsidRDefault="009E7F47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E7F47" w:rsidRPr="0016448C" w:rsidTr="00EC7CEE">
        <w:trPr>
          <w:trHeight w:val="20"/>
        </w:trPr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47" w:rsidRPr="0016448C" w:rsidRDefault="009E7F47" w:rsidP="001644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4.5 </w:t>
            </w:r>
          </w:p>
          <w:p w:rsidR="009E7F47" w:rsidRPr="0016448C" w:rsidRDefault="009E7F47" w:rsidP="001644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Максим Горький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47" w:rsidRPr="0016448C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47" w:rsidRPr="0016448C" w:rsidRDefault="009E7F47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7F47" w:rsidRPr="009E7F47" w:rsidRDefault="009E7F47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E7F47" w:rsidRPr="0016448C" w:rsidTr="00EC7CEE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47" w:rsidRPr="0016448C" w:rsidRDefault="009E7F47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47" w:rsidRPr="00C654F2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</w:pPr>
            <w:r w:rsidRPr="0055261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 xml:space="preserve">Лекция </w:t>
            </w:r>
            <w:r w:rsidRPr="00C654F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 xml:space="preserve">38 </w:t>
            </w:r>
          </w:p>
          <w:p w:rsidR="009E7F47" w:rsidRPr="0016448C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из биографии. М. Горького как ранний образец социалистического реализма. </w:t>
            </w:r>
            <w:proofErr w:type="gramStart"/>
            <w:r w:rsidRPr="0016448C">
              <w:rPr>
                <w:rFonts w:ascii="Times New Roman" w:hAnsi="Times New Roman" w:cs="Times New Roman"/>
                <w:sz w:val="24"/>
                <w:szCs w:val="24"/>
              </w:rPr>
              <w:t>Правда</w:t>
            </w:r>
            <w:proofErr w:type="gramEnd"/>
            <w:r w:rsidRPr="0016448C">
              <w:rPr>
                <w:rFonts w:ascii="Times New Roman" w:hAnsi="Times New Roman" w:cs="Times New Roman"/>
                <w:sz w:val="24"/>
                <w:szCs w:val="24"/>
              </w:rPr>
              <w:t xml:space="preserve"> жизни в рассказах Горького.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47" w:rsidRPr="0016448C" w:rsidRDefault="009E7F47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7F47" w:rsidRPr="009E7F47" w:rsidRDefault="009E7F47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E7F47" w:rsidRPr="0016448C" w:rsidTr="00EC7CEE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47" w:rsidRPr="0016448C" w:rsidRDefault="009E7F47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47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70FD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Практическое занятие</w:t>
            </w: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E70FD7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  <w:p w:rsidR="009E7F47" w:rsidRPr="0016448C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>Пьеса «На дне». Изображение правды жизни в пьесе и ее философский смысл.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47" w:rsidRPr="0016448C" w:rsidRDefault="009E7F47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7F47" w:rsidRPr="009E7F47" w:rsidRDefault="009E7F47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E7F47" w:rsidRPr="0016448C" w:rsidTr="00EC7CEE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47" w:rsidRPr="0016448C" w:rsidRDefault="009E7F47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47" w:rsidRPr="0016448C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Самостоятельная работа</w:t>
            </w:r>
            <w:r w:rsidRPr="001644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>Герои пьесы. Спор о назначении человека. Авторская позиция и способы ее выражения.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47" w:rsidRPr="0016448C" w:rsidRDefault="009E7F47" w:rsidP="0016448C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E7F47" w:rsidRPr="009E7F47" w:rsidRDefault="009E7F47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E7F47" w:rsidRPr="0016448C" w:rsidTr="00EC7CEE">
        <w:trPr>
          <w:trHeight w:val="20"/>
        </w:trPr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47" w:rsidRDefault="009E7F47" w:rsidP="001644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4.6 </w:t>
            </w:r>
          </w:p>
          <w:p w:rsidR="009E7F47" w:rsidRPr="0016448C" w:rsidRDefault="009E7F47" w:rsidP="001644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Александр Александрович Блок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47" w:rsidRPr="0016448C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47" w:rsidRPr="0016448C" w:rsidRDefault="009E7F47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7F47" w:rsidRPr="009E7F47" w:rsidRDefault="009E7F47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E7F47" w:rsidRPr="0016448C" w:rsidTr="00EC7CEE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47" w:rsidRPr="0016448C" w:rsidRDefault="009E7F47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47" w:rsidRPr="00552616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</w:pPr>
            <w:r w:rsidRPr="0055261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>Лекция 39</w:t>
            </w:r>
          </w:p>
          <w:p w:rsidR="009E7F47" w:rsidRPr="0016448C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 xml:space="preserve">А.А.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Блок. </w:t>
            </w: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из биографии Природа социальных противоречий в изображении поэта. 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47" w:rsidRPr="0016448C" w:rsidRDefault="009E7F47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E7F47" w:rsidRPr="009E7F47" w:rsidRDefault="009E7F47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E7F47" w:rsidRPr="0016448C" w:rsidTr="00EC7CEE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47" w:rsidRPr="0016448C" w:rsidRDefault="009E7F47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47" w:rsidRPr="00552616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</w:pPr>
            <w:r w:rsidRPr="0055261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>Лекция 40</w:t>
            </w:r>
          </w:p>
          <w:p w:rsidR="009E7F47" w:rsidRPr="0016448C" w:rsidRDefault="009E7F47" w:rsidP="00D27A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родины и </w:t>
            </w: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>исторического прошлого в лирике Блока. Поэма «Двенадцать» Сложность восприятия автором социального характера революции.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47" w:rsidRPr="0016448C" w:rsidRDefault="009E7F47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7F47" w:rsidRPr="009E7F47" w:rsidRDefault="009E7F47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E7F47" w:rsidRPr="0016448C" w:rsidTr="00EC7CEE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47" w:rsidRPr="0016448C" w:rsidRDefault="009E7F47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47" w:rsidRPr="00D27AD7" w:rsidRDefault="009E7F47" w:rsidP="00D27A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</w:pPr>
            <w:r w:rsidRPr="00D27AD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>Профессионально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 xml:space="preserve"> </w:t>
            </w:r>
            <w:r w:rsidRPr="00D27AD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>ориентированное содержание</w:t>
            </w:r>
          </w:p>
          <w:p w:rsidR="009E7F47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Практическое </w:t>
            </w:r>
            <w:r w:rsidRPr="00E70FD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занятие 26</w:t>
            </w:r>
          </w:p>
          <w:p w:rsidR="009E7F47" w:rsidRPr="0016448C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27AD7">
              <w:rPr>
                <w:rFonts w:ascii="Times New Roman" w:eastAsia="Calibri" w:hAnsi="Times New Roman" w:cs="Times New Roman"/>
                <w:bCs/>
                <w:spacing w:val="-4"/>
                <w:sz w:val="24"/>
                <w:szCs w:val="24"/>
                <w:lang w:eastAsia="en-US"/>
              </w:rPr>
              <w:t xml:space="preserve">Реализация представлений о системе стилей художественной литературы разных эпох, литературных направлениях, индивидуальном авторском стиле </w:t>
            </w:r>
            <w:r w:rsidRPr="00D27AD7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 xml:space="preserve">в решении профессиональных задачах специальностей </w:t>
            </w:r>
            <w:proofErr w:type="gramStart"/>
            <w:r w:rsidRPr="00D27AD7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естественно-научного</w:t>
            </w:r>
            <w:proofErr w:type="gramEnd"/>
            <w:r w:rsidRPr="00D27AD7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 xml:space="preserve"> профиля.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47" w:rsidRPr="0016448C" w:rsidRDefault="009E7F47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7F47" w:rsidRPr="009E7F47" w:rsidRDefault="009E7F47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E7F47" w:rsidRPr="0016448C" w:rsidTr="00EC7CEE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47" w:rsidRPr="0016448C" w:rsidRDefault="009E7F47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47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</w:p>
          <w:p w:rsidR="009E7F47" w:rsidRPr="0016448C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Сюжет поэмы и её герои. Неоднозначность финала и образ Христа в поэме.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47" w:rsidRPr="0016448C" w:rsidRDefault="009E7F47" w:rsidP="0016448C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47" w:rsidRPr="009E7F47" w:rsidRDefault="009E7F47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6448C" w:rsidRPr="0016448C" w:rsidTr="009E7F47">
        <w:trPr>
          <w:trHeight w:val="487"/>
        </w:trPr>
        <w:tc>
          <w:tcPr>
            <w:tcW w:w="3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48C" w:rsidRPr="0016448C" w:rsidRDefault="0016448C" w:rsidP="001644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Раздел 5. </w:t>
            </w: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Особенности развития литературы 1920-х годов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8C" w:rsidRPr="0063033D" w:rsidRDefault="0063033D" w:rsidP="0063033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3033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8C" w:rsidRPr="009E7F47" w:rsidRDefault="0016448C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E726D" w:rsidRPr="0016448C" w:rsidTr="009E7F47">
        <w:trPr>
          <w:trHeight w:val="20"/>
        </w:trPr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AFB" w:rsidRDefault="007E726D" w:rsidP="00D46A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5.1</w:t>
            </w:r>
          </w:p>
          <w:p w:rsidR="007E726D" w:rsidRPr="0016448C" w:rsidRDefault="007E726D" w:rsidP="00D46A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sz w:val="24"/>
                <w:szCs w:val="24"/>
              </w:rPr>
              <w:t>Особенности развития литературы</w:t>
            </w:r>
          </w:p>
          <w:p w:rsidR="007E726D" w:rsidRPr="0016448C" w:rsidRDefault="007E726D" w:rsidP="00D46A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sz w:val="24"/>
                <w:szCs w:val="24"/>
              </w:rPr>
              <w:t>1920-х годов</w:t>
            </w:r>
          </w:p>
          <w:p w:rsidR="007E726D" w:rsidRPr="0016448C" w:rsidRDefault="007E726D" w:rsidP="00D46A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726D" w:rsidRPr="0016448C" w:rsidRDefault="007E726D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26D" w:rsidRPr="0016448C" w:rsidRDefault="007E726D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6D" w:rsidRPr="0016448C" w:rsidRDefault="007E726D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26D" w:rsidRPr="009E7F47" w:rsidRDefault="007E726D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E7F47" w:rsidRPr="0016448C" w:rsidTr="00EC7CEE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47" w:rsidRPr="0016448C" w:rsidRDefault="009E7F47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47" w:rsidRPr="00B10080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</w:pPr>
            <w:r w:rsidRPr="0055261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 xml:space="preserve">Лекция </w:t>
            </w:r>
            <w:r w:rsidRPr="00B1008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>41</w:t>
            </w:r>
          </w:p>
          <w:p w:rsidR="009E7F47" w:rsidRPr="0016448C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 xml:space="preserve">Противоречивость развития культуры в 1920-е годы. 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47" w:rsidRPr="002B08BB" w:rsidRDefault="009E7F47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B08B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E7F47" w:rsidRPr="009E7F47" w:rsidRDefault="009E7F47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05 </w:t>
            </w:r>
            <w:proofErr w:type="spellStart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06, </w:t>
            </w:r>
            <w:proofErr w:type="spellStart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07, </w:t>
            </w:r>
            <w:proofErr w:type="spellStart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08, </w:t>
            </w:r>
            <w:proofErr w:type="spellStart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10,</w:t>
            </w:r>
          </w:p>
          <w:p w:rsidR="009E7F47" w:rsidRPr="009E7F47" w:rsidRDefault="009E7F47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ЛР 01, ЛР 04, </w:t>
            </w:r>
          </w:p>
          <w:p w:rsidR="009E7F47" w:rsidRPr="009E7F47" w:rsidRDefault="009E7F47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7F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МР 04, МР 08, </w:t>
            </w:r>
          </w:p>
          <w:p w:rsidR="00B86B1C" w:rsidRDefault="00B86B1C" w:rsidP="00B86B1C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86B1C" w:rsidRDefault="00B86B1C" w:rsidP="00B86B1C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B86B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B86B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01, 04, 06, 08</w:t>
            </w:r>
          </w:p>
          <w:p w:rsidR="00B86B1C" w:rsidRDefault="00B86B1C" w:rsidP="00B86B1C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86B1C" w:rsidRDefault="00B86B1C" w:rsidP="00B86B1C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86B1C" w:rsidRDefault="00B86B1C" w:rsidP="00B86B1C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86B1C" w:rsidRDefault="00B86B1C" w:rsidP="00B86B1C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86B1C" w:rsidRDefault="00B86B1C" w:rsidP="00B86B1C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86B1C" w:rsidRDefault="00B86B1C" w:rsidP="00B86B1C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86B1C" w:rsidRDefault="00B86B1C" w:rsidP="00B86B1C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86B1C" w:rsidRDefault="00B86B1C" w:rsidP="00B86B1C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86B1C" w:rsidRDefault="00B86B1C" w:rsidP="00B86B1C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86B1C" w:rsidRDefault="00B86B1C" w:rsidP="00B86B1C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86B1C" w:rsidRDefault="00B86B1C" w:rsidP="00B86B1C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86B1C" w:rsidRDefault="00B86B1C" w:rsidP="00B86B1C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86B1C" w:rsidRDefault="00B86B1C" w:rsidP="00B86B1C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86B1C" w:rsidRDefault="00B86B1C" w:rsidP="00B86B1C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86B1C" w:rsidRDefault="00B86B1C" w:rsidP="00B86B1C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86B1C" w:rsidRDefault="00B86B1C" w:rsidP="00B86B1C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86B1C" w:rsidRDefault="00B86B1C" w:rsidP="00B86B1C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86B1C" w:rsidRDefault="00B86B1C" w:rsidP="00B86B1C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86B1C" w:rsidRDefault="00B86B1C" w:rsidP="00B86B1C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86B1C" w:rsidRDefault="00B86B1C" w:rsidP="00B86B1C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86B1C" w:rsidRPr="00B86B1C" w:rsidRDefault="00B86B1C" w:rsidP="00B86B1C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9E7F47" w:rsidRPr="009E7F47" w:rsidRDefault="009E7F47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E7F47" w:rsidRPr="0016448C" w:rsidTr="00EC7CEE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47" w:rsidRPr="0016448C" w:rsidRDefault="009E7F47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47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</w:p>
          <w:p w:rsidR="009E7F47" w:rsidRPr="0016448C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>Литературный процесс 1920-х годов. Литературные группировки и журналы</w:t>
            </w:r>
          </w:p>
        </w:tc>
        <w:tc>
          <w:tcPr>
            <w:tcW w:w="4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E7F47" w:rsidRPr="0016448C" w:rsidRDefault="009E7F47" w:rsidP="00D17433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7F47" w:rsidRPr="009E7F47" w:rsidRDefault="009E7F47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E7F47" w:rsidRPr="0016448C" w:rsidTr="00EC7CEE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47" w:rsidRPr="0016448C" w:rsidRDefault="009E7F47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47" w:rsidRPr="0016448C" w:rsidRDefault="009E7F47" w:rsidP="009954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>Тема России и революции в творчестве поэтов разных поколений и мировоззрений (А.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>Блок, 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>Белый, 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>Волошин, 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>Ахматова, 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>Цветаева, О.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 xml:space="preserve">Мандельштам, В. Ходасевич, В. </w:t>
            </w:r>
            <w:proofErr w:type="spellStart"/>
            <w:r w:rsidRPr="0016448C">
              <w:rPr>
                <w:rFonts w:ascii="Times New Roman" w:hAnsi="Times New Roman" w:cs="Times New Roman"/>
                <w:sz w:val="24"/>
                <w:szCs w:val="24"/>
              </w:rPr>
              <w:t>Луговской</w:t>
            </w:r>
            <w:proofErr w:type="spellEnd"/>
            <w:r w:rsidRPr="0016448C">
              <w:rPr>
                <w:rFonts w:ascii="Times New Roman" w:hAnsi="Times New Roman" w:cs="Times New Roman"/>
                <w:sz w:val="24"/>
                <w:szCs w:val="24"/>
              </w:rPr>
              <w:t>, Н. Тихонов, Э. Багрицкий, М. Светлов и др.).</w:t>
            </w:r>
          </w:p>
        </w:tc>
        <w:tc>
          <w:tcPr>
            <w:tcW w:w="4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47" w:rsidRPr="0016448C" w:rsidRDefault="009E7F47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7F47" w:rsidRPr="009E7F47" w:rsidRDefault="009E7F47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E7F47" w:rsidRPr="0016448C" w:rsidTr="00EC7CEE">
        <w:trPr>
          <w:trHeight w:val="424"/>
        </w:trPr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47" w:rsidRDefault="009E7F47" w:rsidP="00D1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5.2</w:t>
            </w:r>
          </w:p>
          <w:p w:rsidR="009E7F47" w:rsidRPr="0016448C" w:rsidRDefault="009E7F47" w:rsidP="00D1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Владимир Владимирович Маяковский</w:t>
            </w:r>
          </w:p>
          <w:p w:rsidR="009E7F47" w:rsidRPr="0016448C" w:rsidRDefault="009E7F47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47" w:rsidRPr="0016448C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47" w:rsidRPr="0016448C" w:rsidRDefault="009E7F47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7F47" w:rsidRPr="009E7F47" w:rsidRDefault="009E7F47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E7F47" w:rsidRPr="0016448C" w:rsidTr="00EC7CEE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47" w:rsidRPr="0016448C" w:rsidRDefault="009E7F47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47" w:rsidRPr="00B10080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</w:pPr>
            <w:r w:rsidRPr="0055261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 xml:space="preserve">Лекция </w:t>
            </w:r>
            <w:r w:rsidRPr="00B1008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>42</w:t>
            </w:r>
          </w:p>
          <w:p w:rsidR="009E7F47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>Сведения из биографии. Поэтическая новизна ранней лирики: необычное содержание, гиперболичность и пластика образов, яркость метафор, контрасты и противоречия</w:t>
            </w:r>
          </w:p>
          <w:p w:rsidR="009E7F47" w:rsidRPr="0016448C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47" w:rsidRPr="00D17433" w:rsidRDefault="009E7F47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1743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E7F47" w:rsidRPr="009E7F47" w:rsidRDefault="009E7F47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E7F47" w:rsidRPr="0016448C" w:rsidTr="00EC7CEE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47" w:rsidRPr="0016448C" w:rsidRDefault="009E7F47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47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Практическое </w:t>
            </w:r>
            <w:r w:rsidRPr="00E70FD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занятие 27</w:t>
            </w:r>
          </w:p>
          <w:p w:rsidR="009E7F47" w:rsidRPr="0016448C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>Характер и личность автора в стихах о любви. Сатира Маяковского. Обличение мещанства и «новообращенных».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47" w:rsidRPr="00D17433" w:rsidRDefault="009E7F47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1743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7F47" w:rsidRPr="009E7F47" w:rsidRDefault="009E7F47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E7F47" w:rsidRPr="0016448C" w:rsidTr="00EC7CEE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47" w:rsidRPr="0016448C" w:rsidRDefault="009E7F47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47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</w:p>
          <w:p w:rsidR="009E7F47" w:rsidRPr="0016448C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>Тема поэта и поэзии. Новаторство поэзии Маяковского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47" w:rsidRPr="0016448C" w:rsidRDefault="009E7F47" w:rsidP="00D17433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7F47" w:rsidRPr="009E7F47" w:rsidRDefault="009E7F47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E7F47" w:rsidRPr="0016448C" w:rsidTr="00EC7CEE">
        <w:trPr>
          <w:trHeight w:val="20"/>
        </w:trPr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47" w:rsidRDefault="009E7F47" w:rsidP="00D1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5.3</w:t>
            </w:r>
          </w:p>
          <w:p w:rsidR="009E7F47" w:rsidRPr="0016448C" w:rsidRDefault="009E7F47" w:rsidP="00D1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Сергей Александрович Есенин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47" w:rsidRPr="0016448C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47" w:rsidRPr="0016448C" w:rsidRDefault="009E7F47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7F47" w:rsidRPr="009E7F47" w:rsidRDefault="009E7F47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E7F47" w:rsidRPr="0016448C" w:rsidTr="00EC7CEE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47" w:rsidRPr="0016448C" w:rsidRDefault="009E7F47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47" w:rsidRPr="00B10080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</w:pPr>
            <w:r w:rsidRPr="0055261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 xml:space="preserve">Лекция </w:t>
            </w:r>
            <w:r w:rsidRPr="00B1008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>43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 xml:space="preserve"> </w:t>
            </w: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>Сведения из биографии. Поэтизация русской природы, русской деревни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47" w:rsidRPr="00D17433" w:rsidRDefault="009E7F47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1743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E7F47" w:rsidRPr="009E7F47" w:rsidRDefault="009E7F47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E7F47" w:rsidRPr="0016448C" w:rsidTr="00EC7CEE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47" w:rsidRPr="0016448C" w:rsidRDefault="009E7F47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47" w:rsidRPr="00E70FD7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70FD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Практическое занятие 28</w:t>
            </w:r>
          </w:p>
          <w:p w:rsidR="009E7F47" w:rsidRPr="0016448C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Развитие</w:t>
            </w: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 xml:space="preserve"> темы родины как выражение любви к России. «Гой ты, Русь моя родная!», «Спит ковыль. Равнина дорогая</w:t>
            </w:r>
            <w:proofErr w:type="gramStart"/>
            <w:r w:rsidRPr="0016448C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47" w:rsidRPr="00D17433" w:rsidRDefault="009E7F47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1743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E7F47" w:rsidRPr="009E7F47" w:rsidRDefault="009E7F47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E7F47" w:rsidRPr="0016448C" w:rsidTr="00EC7CEE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47" w:rsidRPr="0016448C" w:rsidRDefault="009E7F47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47" w:rsidRPr="00E70FD7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FD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Практическое занятие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70FD7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  <w:p w:rsidR="009E7F47" w:rsidRPr="0016448C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>Анализ стих. «Собаке Качалова», «Шаганэ, ты моя, Шаганэ.».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47" w:rsidRPr="00D17433" w:rsidRDefault="009E7F47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1743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7F47" w:rsidRPr="009E7F47" w:rsidRDefault="009E7F47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E7F47" w:rsidRPr="0016448C" w:rsidTr="00EC7CEE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47" w:rsidRPr="0016448C" w:rsidRDefault="009E7F47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47" w:rsidRPr="0016448C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Художественное своеобразие творчества Есенина: глубокий лиризм, необычайная образность, </w:t>
            </w:r>
            <w:proofErr w:type="spellStart"/>
            <w:r w:rsidRPr="0016448C">
              <w:rPr>
                <w:rFonts w:ascii="Times New Roman" w:hAnsi="Times New Roman" w:cs="Times New Roman"/>
                <w:sz w:val="24"/>
                <w:szCs w:val="24"/>
              </w:rPr>
              <w:t>зрительность</w:t>
            </w:r>
            <w:proofErr w:type="spellEnd"/>
            <w:r w:rsidRPr="0016448C">
              <w:rPr>
                <w:rFonts w:ascii="Times New Roman" w:hAnsi="Times New Roman" w:cs="Times New Roman"/>
                <w:sz w:val="24"/>
                <w:szCs w:val="24"/>
              </w:rPr>
              <w:t xml:space="preserve"> впечатлений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47" w:rsidRPr="0016448C" w:rsidRDefault="009E7F47" w:rsidP="00D17433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7F47" w:rsidRPr="009E7F47" w:rsidRDefault="009E7F47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E7F47" w:rsidRPr="0016448C" w:rsidTr="00EC7CEE">
        <w:trPr>
          <w:trHeight w:val="20"/>
        </w:trPr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47" w:rsidRDefault="009E7F47" w:rsidP="00D1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5.4</w:t>
            </w:r>
          </w:p>
          <w:p w:rsidR="009E7F47" w:rsidRPr="0016448C" w:rsidRDefault="009E7F47" w:rsidP="00D1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Александр Александрович Фадеев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47" w:rsidRPr="0016448C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47" w:rsidRPr="0016448C" w:rsidRDefault="009E7F47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7F47" w:rsidRPr="009E7F47" w:rsidRDefault="009E7F47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E7F47" w:rsidRPr="0016448C" w:rsidTr="00EC7CEE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47" w:rsidRPr="0016448C" w:rsidRDefault="009E7F47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47" w:rsidRPr="00552616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</w:pPr>
            <w:r w:rsidRPr="0055261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 xml:space="preserve">Лекция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>44</w:t>
            </w:r>
          </w:p>
          <w:p w:rsidR="009E7F47" w:rsidRPr="0016448C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>Сведения из биографии. Роман «Разгром». Гуманистическая направленность романа. Долг и преданность идее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47" w:rsidRPr="00D17433" w:rsidRDefault="009E7F47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1743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E7F47" w:rsidRPr="009E7F47" w:rsidRDefault="009E7F47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E7F47" w:rsidRPr="0016448C" w:rsidTr="00EC7CEE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47" w:rsidRPr="0016448C" w:rsidRDefault="009E7F47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47" w:rsidRPr="00E70FD7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70FD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Практическое занятие 30</w:t>
            </w:r>
          </w:p>
          <w:p w:rsidR="009E7F47" w:rsidRPr="0016448C" w:rsidRDefault="009E7F4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>Проблема человека и революции. Новаторский характер романа. Психологическая глубина изображения характеров. Революционная романтика. Полемика вокруг романа.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47" w:rsidRPr="00D17433" w:rsidRDefault="009E7F47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1743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47" w:rsidRPr="009E7F47" w:rsidRDefault="009E7F47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6448C" w:rsidRPr="0016448C" w:rsidTr="009E7F47">
        <w:trPr>
          <w:trHeight w:val="343"/>
        </w:trPr>
        <w:tc>
          <w:tcPr>
            <w:tcW w:w="3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26D" w:rsidRPr="0016448C" w:rsidRDefault="007E726D" w:rsidP="00D1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6.Особенности развития литературы 1930 – начала 1940-х годов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6D" w:rsidRPr="0016448C" w:rsidRDefault="00310994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8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26D" w:rsidRPr="009E7F47" w:rsidRDefault="007E726D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17433" w:rsidRPr="0016448C" w:rsidTr="009E7F47">
        <w:trPr>
          <w:trHeight w:val="20"/>
        </w:trPr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7433" w:rsidRDefault="00D17433" w:rsidP="00D1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6.1</w:t>
            </w:r>
          </w:p>
          <w:p w:rsidR="00D17433" w:rsidRPr="0016448C" w:rsidRDefault="00D17433" w:rsidP="00D1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Литература 30-х 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6448C">
              <w:rPr>
                <w:rFonts w:ascii="Times New Roman" w:hAnsi="Times New Roman" w:cs="Times New Roman"/>
                <w:b/>
                <w:sz w:val="24"/>
                <w:szCs w:val="24"/>
              </w:rPr>
              <w:t>начала 40-х годов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433" w:rsidRPr="0016448C" w:rsidRDefault="00D17433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33" w:rsidRPr="0016448C" w:rsidRDefault="00D17433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33" w:rsidRPr="009E7F47" w:rsidRDefault="00D17433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32130" w:rsidRPr="0016448C" w:rsidTr="00EC7CEE">
        <w:trPr>
          <w:trHeight w:val="20"/>
        </w:trPr>
        <w:tc>
          <w:tcPr>
            <w:tcW w:w="9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2130" w:rsidRPr="0016448C" w:rsidRDefault="00B32130" w:rsidP="009857D7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130" w:rsidRPr="00552616" w:rsidRDefault="00B32130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</w:pPr>
            <w:r w:rsidRPr="0055261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>Лекция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 xml:space="preserve"> 45</w:t>
            </w:r>
          </w:p>
          <w:p w:rsidR="00B32130" w:rsidRPr="0016448C" w:rsidRDefault="00B32130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>Отражение индустриализации и коллективизации; поэтизация социалистического идеала в творчестве Н. Остр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овского, Л. Леонова, В. Катаева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30" w:rsidRPr="00D17433" w:rsidRDefault="00B32130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1743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130" w:rsidRPr="00B32130" w:rsidRDefault="00B32130" w:rsidP="00B32130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B321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B321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05 </w:t>
            </w:r>
            <w:proofErr w:type="spellStart"/>
            <w:r w:rsidRPr="00B321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B321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06, </w:t>
            </w:r>
            <w:proofErr w:type="spellStart"/>
            <w:r w:rsidRPr="00B321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B321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07, </w:t>
            </w:r>
            <w:proofErr w:type="spellStart"/>
            <w:r w:rsidRPr="00B321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B321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08, </w:t>
            </w:r>
            <w:proofErr w:type="spellStart"/>
            <w:r w:rsidRPr="00B321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B321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10,  </w:t>
            </w:r>
          </w:p>
          <w:p w:rsidR="00B32130" w:rsidRPr="00B32130" w:rsidRDefault="00B32130" w:rsidP="00B32130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321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ЛР 01, ЛР 04, </w:t>
            </w:r>
          </w:p>
          <w:p w:rsidR="00B32130" w:rsidRPr="00B32130" w:rsidRDefault="00B32130" w:rsidP="00B32130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321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МР 04, МР 09 </w:t>
            </w:r>
          </w:p>
          <w:p w:rsidR="00B86B1C" w:rsidRDefault="00B86B1C" w:rsidP="00B86B1C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86B1C" w:rsidRPr="00B86B1C" w:rsidRDefault="00B86B1C" w:rsidP="00B86B1C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B86B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B86B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01, 04, 08</w:t>
            </w:r>
          </w:p>
          <w:p w:rsidR="00B32130" w:rsidRPr="009E7F47" w:rsidRDefault="00B32130" w:rsidP="00B32130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32130" w:rsidRPr="0016448C" w:rsidTr="00EC7CEE">
        <w:trPr>
          <w:trHeight w:val="20"/>
        </w:trPr>
        <w:tc>
          <w:tcPr>
            <w:tcW w:w="9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2130" w:rsidRPr="0016448C" w:rsidRDefault="00B32130" w:rsidP="009857D7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130" w:rsidRDefault="00B32130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Практическое</w:t>
            </w:r>
            <w:r w:rsidRPr="00E70FD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занятие 31</w:t>
            </w:r>
          </w:p>
          <w:p w:rsidR="00B32130" w:rsidRPr="0016448C" w:rsidRDefault="00B32130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>Сатирическое обличение нового быта (М. Зощенко, И. Ильф и Е. Петров, М. Булгаков).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30" w:rsidRPr="00D17433" w:rsidRDefault="00B32130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1743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32130" w:rsidRPr="009E7F47" w:rsidRDefault="00B32130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32130" w:rsidRPr="0016448C" w:rsidTr="00EC7CEE">
        <w:trPr>
          <w:trHeight w:val="20"/>
        </w:trPr>
        <w:tc>
          <w:tcPr>
            <w:tcW w:w="9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130" w:rsidRPr="0016448C" w:rsidRDefault="00B32130" w:rsidP="009857D7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130" w:rsidRPr="0016448C" w:rsidRDefault="00B32130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>Становление новой культуры в 1930-е годы. Поворот к патриотизму в середине 1930-х годов (в культуре, искусстве и литературе). Первый съезд советских писателей и его значение. Социалистический реализм как новый художественный метод.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130" w:rsidRPr="0016448C" w:rsidRDefault="00B32130" w:rsidP="00D17433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130" w:rsidRPr="009E7F47" w:rsidRDefault="00B32130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E726D" w:rsidRPr="0016448C" w:rsidTr="009E7F47">
        <w:trPr>
          <w:trHeight w:val="307"/>
        </w:trPr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433" w:rsidRDefault="007E726D" w:rsidP="00D1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6.2</w:t>
            </w:r>
          </w:p>
          <w:p w:rsidR="007E726D" w:rsidRPr="0016448C" w:rsidRDefault="007E726D" w:rsidP="00D1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Марина Ивановна Цветаева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26D" w:rsidRPr="0016448C" w:rsidRDefault="007E726D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6D" w:rsidRPr="0016448C" w:rsidRDefault="007E726D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26D" w:rsidRPr="009E7F47" w:rsidRDefault="007E726D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32130" w:rsidRPr="0016448C" w:rsidTr="00EC7CEE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130" w:rsidRPr="0016448C" w:rsidRDefault="00B32130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130" w:rsidRPr="00B10080" w:rsidRDefault="00B32130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55261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>Лекция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 xml:space="preserve"> 46</w:t>
            </w:r>
            <w:r w:rsidRPr="001644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</w:p>
          <w:p w:rsidR="00B32130" w:rsidRPr="0016448C" w:rsidRDefault="00B32130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из биографии. Идейно-тематические особенности поэзии М. И. </w:t>
            </w:r>
            <w:r w:rsidRPr="001644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Цветаевой, конфликт быта и бытия, времени и вечности. Художественные особенности поэзии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30" w:rsidRPr="00D17433" w:rsidRDefault="00B32130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1743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130" w:rsidRPr="00B32130" w:rsidRDefault="00B32130" w:rsidP="00B32130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B321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B321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05 </w:t>
            </w:r>
            <w:proofErr w:type="spellStart"/>
            <w:r w:rsidRPr="00B321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B321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06, </w:t>
            </w:r>
            <w:proofErr w:type="spellStart"/>
            <w:r w:rsidRPr="00B321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B321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07, </w:t>
            </w:r>
            <w:proofErr w:type="spellStart"/>
            <w:r w:rsidRPr="00B321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B321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08, </w:t>
            </w:r>
            <w:proofErr w:type="spellStart"/>
            <w:r w:rsidRPr="00B321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B321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10,  </w:t>
            </w:r>
          </w:p>
          <w:p w:rsidR="00B32130" w:rsidRPr="00B32130" w:rsidRDefault="00B32130" w:rsidP="00B32130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321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ЛР 01, ЛР 04, </w:t>
            </w:r>
          </w:p>
          <w:p w:rsidR="00B32130" w:rsidRPr="00B32130" w:rsidRDefault="00B32130" w:rsidP="00B32130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321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МР 04, МР 09 </w:t>
            </w:r>
          </w:p>
          <w:p w:rsidR="00B86B1C" w:rsidRDefault="00B86B1C" w:rsidP="00B86B1C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86B1C" w:rsidRPr="00B86B1C" w:rsidRDefault="00B86B1C" w:rsidP="00B86B1C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B86B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B86B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01, 04, 08</w:t>
            </w:r>
          </w:p>
          <w:p w:rsidR="00B32130" w:rsidRPr="009E7F47" w:rsidRDefault="00B32130" w:rsidP="00B32130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32130" w:rsidRPr="0016448C" w:rsidTr="00EC7CEE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130" w:rsidRPr="0016448C" w:rsidRDefault="00B32130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130" w:rsidRDefault="00B32130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Практическое </w:t>
            </w:r>
            <w:r w:rsidRPr="00064BF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занятие 32</w:t>
            </w:r>
          </w:p>
          <w:p w:rsidR="00B32130" w:rsidRPr="0016448C" w:rsidRDefault="00B32130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>Своеобразие поэтического стиля. Стихотворения: «М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оим стихам, написанным так рано», </w:t>
            </w: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 xml:space="preserve">«Генералам 12 года», «Кто создан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 камня, кто создан из глины»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30" w:rsidRPr="00D17433" w:rsidRDefault="00B32130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1743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32130" w:rsidRPr="009E7F47" w:rsidRDefault="00B32130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32130" w:rsidRPr="0016448C" w:rsidTr="00EC7CEE">
        <w:trPr>
          <w:trHeight w:val="20"/>
        </w:trPr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130" w:rsidRDefault="00B32130" w:rsidP="00D1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6.3</w:t>
            </w:r>
          </w:p>
          <w:p w:rsidR="00B32130" w:rsidRPr="0016448C" w:rsidRDefault="00B32130" w:rsidP="00D1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Осип </w:t>
            </w:r>
            <w:proofErr w:type="spellStart"/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Эмильевич</w:t>
            </w:r>
            <w:proofErr w:type="spellEnd"/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Мандельштам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130" w:rsidRPr="0016448C" w:rsidRDefault="00B32130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30" w:rsidRPr="0016448C" w:rsidRDefault="00B32130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130" w:rsidRPr="009E7F47" w:rsidRDefault="00B32130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32130" w:rsidRPr="0016448C" w:rsidTr="00EC7CEE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130" w:rsidRPr="0016448C" w:rsidRDefault="00B32130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130" w:rsidRPr="00552616" w:rsidRDefault="00B32130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</w:pPr>
            <w:r w:rsidRPr="0055261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 xml:space="preserve">Лекция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>47</w:t>
            </w:r>
          </w:p>
          <w:p w:rsidR="00B32130" w:rsidRPr="0016448C" w:rsidRDefault="00B32130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из биографии О. Э. Мандельштама. Идейно-тематические и художественные особенности поэзии </w:t>
            </w:r>
            <w:proofErr w:type="spellStart"/>
            <w:r w:rsidRPr="0016448C">
              <w:rPr>
                <w:rFonts w:ascii="Times New Roman" w:hAnsi="Times New Roman" w:cs="Times New Roman"/>
                <w:sz w:val="24"/>
                <w:szCs w:val="24"/>
              </w:rPr>
              <w:t>О.Э.Мандельштама</w:t>
            </w:r>
            <w:proofErr w:type="spellEnd"/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30" w:rsidRPr="00D17433" w:rsidRDefault="00B32130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1743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32130" w:rsidRPr="009E7F47" w:rsidRDefault="00B32130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32130" w:rsidRPr="0016448C" w:rsidTr="00EC7CEE">
        <w:trPr>
          <w:trHeight w:val="20"/>
        </w:trPr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130" w:rsidRDefault="00B32130" w:rsidP="00D1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6.4</w:t>
            </w:r>
          </w:p>
          <w:p w:rsidR="00B32130" w:rsidRPr="0016448C" w:rsidRDefault="00B32130" w:rsidP="00D1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Андрей Платонов (Андрей Платонович Климентов)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130" w:rsidRPr="0016448C" w:rsidRDefault="00B32130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30" w:rsidRPr="0016448C" w:rsidRDefault="00B32130" w:rsidP="009857D7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130" w:rsidRPr="009E7F47" w:rsidRDefault="00B32130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32130" w:rsidRPr="0016448C" w:rsidTr="00EC7CEE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130" w:rsidRPr="0016448C" w:rsidRDefault="00B32130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130" w:rsidRPr="00552616" w:rsidRDefault="00B32130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</w:pPr>
            <w:r w:rsidRPr="0055261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 xml:space="preserve">Лекция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>48</w:t>
            </w:r>
          </w:p>
          <w:p w:rsidR="00B32130" w:rsidRPr="0016448C" w:rsidRDefault="00B32130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из биографии. Поиски положительного героя писателем. Традиции русской сатиры в творчестве писателя. 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30" w:rsidRPr="00D17433" w:rsidRDefault="00B32130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1743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32130" w:rsidRPr="009E7F47" w:rsidRDefault="00B32130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32130" w:rsidRPr="0016448C" w:rsidTr="00EC7CEE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130" w:rsidRPr="0016448C" w:rsidRDefault="00B32130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130" w:rsidRPr="00DB19F2" w:rsidRDefault="00B32130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64BF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Практическое занятие</w:t>
            </w:r>
            <w:r w:rsidRPr="00064B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>Рассказ «В прекрасном и яростном мире».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30" w:rsidRPr="00D17433" w:rsidRDefault="00B32130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1743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32130" w:rsidRPr="009E7F47" w:rsidRDefault="00B32130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32130" w:rsidRPr="0016448C" w:rsidTr="00EC7CEE">
        <w:trPr>
          <w:trHeight w:val="20"/>
        </w:trPr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130" w:rsidRDefault="00B32130" w:rsidP="00D1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6.5</w:t>
            </w:r>
          </w:p>
          <w:p w:rsidR="00B32130" w:rsidRPr="0016448C" w:rsidRDefault="00B32130" w:rsidP="00D1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Исаак Эммануилович Бабель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130" w:rsidRPr="0016448C" w:rsidRDefault="00B32130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30" w:rsidRPr="0016448C" w:rsidRDefault="00B32130" w:rsidP="00D17433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130" w:rsidRPr="009E7F47" w:rsidRDefault="00B32130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32130" w:rsidRPr="0016448C" w:rsidTr="00EC7CEE">
        <w:trPr>
          <w:trHeight w:val="27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130" w:rsidRPr="0016448C" w:rsidRDefault="00B32130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130" w:rsidRPr="00552616" w:rsidRDefault="00B32130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</w:pPr>
            <w:r w:rsidRPr="0055261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 xml:space="preserve">Лекция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>49</w:t>
            </w:r>
          </w:p>
          <w:p w:rsidR="00B32130" w:rsidRPr="0016448C" w:rsidRDefault="00B32130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>Сведения из биографии Бабеля. Проблематика и особенности поэтики прозы Бабеля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30" w:rsidRPr="00D17433" w:rsidRDefault="00B32130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1743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130" w:rsidRPr="009E7F47" w:rsidRDefault="00B32130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32130" w:rsidRPr="0016448C" w:rsidTr="00EC7CEE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130" w:rsidRPr="0016448C" w:rsidRDefault="00B32130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130" w:rsidRPr="00064BF1" w:rsidRDefault="00B32130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64BF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Практическое занятие 34</w:t>
            </w:r>
          </w:p>
          <w:p w:rsidR="00B32130" w:rsidRPr="0016448C" w:rsidRDefault="00B32130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 xml:space="preserve">Изображение событий Гражданской войны в книге рассказов «Конармия». 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30" w:rsidRPr="00D17433" w:rsidRDefault="00B32130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1743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32130" w:rsidRPr="009E7F47" w:rsidRDefault="00B32130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32130" w:rsidRPr="0016448C" w:rsidTr="00EC7CEE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130" w:rsidRPr="0016448C" w:rsidRDefault="00B32130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130" w:rsidRDefault="00B32130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</w:p>
          <w:p w:rsidR="00B32130" w:rsidRPr="0016448C" w:rsidRDefault="00B32130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>Сочетание трагического и комического, прекрасного и безобразного в рассказах Бабеля.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30" w:rsidRPr="0016448C" w:rsidRDefault="00B32130" w:rsidP="00D17433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130" w:rsidRPr="009E7F47" w:rsidRDefault="00B32130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E726D" w:rsidRPr="0016448C" w:rsidTr="009E7F47">
        <w:trPr>
          <w:trHeight w:val="20"/>
        </w:trPr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433" w:rsidRDefault="007E726D" w:rsidP="00D1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6.6.</w:t>
            </w:r>
          </w:p>
          <w:p w:rsidR="007E726D" w:rsidRPr="0016448C" w:rsidRDefault="007E726D" w:rsidP="00D1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Михаил Афанасьевич Булгаков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26D" w:rsidRPr="0016448C" w:rsidRDefault="007E726D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6D" w:rsidRPr="0016448C" w:rsidRDefault="007E726D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26D" w:rsidRPr="009E7F47" w:rsidRDefault="007E726D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32130" w:rsidRPr="0016448C" w:rsidTr="00EC7CEE">
        <w:trPr>
          <w:trHeight w:val="552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130" w:rsidRPr="0016448C" w:rsidRDefault="00B32130" w:rsidP="00D17433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130" w:rsidRPr="00DB19F2" w:rsidRDefault="00B32130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</w:pPr>
            <w:r w:rsidRPr="0055261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 xml:space="preserve">Лекция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 xml:space="preserve">50 </w:t>
            </w: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>Краткий обзор жизни и творчества</w:t>
            </w:r>
          </w:p>
          <w:p w:rsidR="00B32130" w:rsidRPr="0016448C" w:rsidRDefault="00B32130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>Роман «Мастер и Маргарита». Своеобразие жанра. Многоплановость романа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30" w:rsidRPr="00D17433" w:rsidRDefault="00B32130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1743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2130" w:rsidRPr="00B32130" w:rsidRDefault="00B32130" w:rsidP="00B32130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B321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B321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05 </w:t>
            </w:r>
            <w:proofErr w:type="spellStart"/>
            <w:r w:rsidRPr="00B321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B321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06, </w:t>
            </w:r>
            <w:proofErr w:type="spellStart"/>
            <w:r w:rsidRPr="00B321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B321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07, </w:t>
            </w:r>
            <w:proofErr w:type="spellStart"/>
            <w:r w:rsidRPr="00B321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B321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08, </w:t>
            </w:r>
            <w:proofErr w:type="spellStart"/>
            <w:r w:rsidRPr="00B321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B321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10,  </w:t>
            </w:r>
          </w:p>
          <w:p w:rsidR="00B32130" w:rsidRPr="00B32130" w:rsidRDefault="00B32130" w:rsidP="00B32130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321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ЛР 01, ЛР 04, </w:t>
            </w:r>
          </w:p>
          <w:p w:rsidR="00B32130" w:rsidRPr="00B32130" w:rsidRDefault="00B32130" w:rsidP="00B32130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321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МР 04, МР 09 </w:t>
            </w:r>
          </w:p>
          <w:p w:rsidR="00B86B1C" w:rsidRPr="00B86B1C" w:rsidRDefault="00B86B1C" w:rsidP="00B86B1C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B86B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ОК</w:t>
            </w:r>
            <w:proofErr w:type="gramEnd"/>
            <w:r w:rsidRPr="00B86B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01, 04, 08</w:t>
            </w:r>
          </w:p>
          <w:p w:rsidR="00B32130" w:rsidRPr="009E7F47" w:rsidRDefault="00B32130" w:rsidP="00B32130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32130" w:rsidRPr="0016448C" w:rsidTr="00EC7CEE">
        <w:trPr>
          <w:trHeight w:val="252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130" w:rsidRPr="0016448C" w:rsidRDefault="00B32130" w:rsidP="00D17433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130" w:rsidRDefault="00B32130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5261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 xml:space="preserve">Лекция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 xml:space="preserve">51 </w:t>
            </w: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 xml:space="preserve">Система образов. </w:t>
            </w:r>
            <w:proofErr w:type="spellStart"/>
            <w:r w:rsidRPr="0016448C">
              <w:rPr>
                <w:rFonts w:ascii="Times New Roman" w:hAnsi="Times New Roman" w:cs="Times New Roman"/>
                <w:sz w:val="24"/>
                <w:szCs w:val="24"/>
              </w:rPr>
              <w:t>Ершалаимские</w:t>
            </w:r>
            <w:proofErr w:type="spellEnd"/>
            <w:r w:rsidRPr="0016448C">
              <w:rPr>
                <w:rFonts w:ascii="Times New Roman" w:hAnsi="Times New Roman" w:cs="Times New Roman"/>
                <w:sz w:val="24"/>
                <w:szCs w:val="24"/>
              </w:rPr>
              <w:t xml:space="preserve"> главы.</w:t>
            </w:r>
          </w:p>
          <w:p w:rsidR="00B32130" w:rsidRPr="00FC50B9" w:rsidRDefault="00B32130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30" w:rsidRPr="00D17433" w:rsidRDefault="00B32130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1743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130" w:rsidRPr="009E7F47" w:rsidRDefault="00B32130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32130" w:rsidRPr="0016448C" w:rsidTr="00EC7CEE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130" w:rsidRPr="0016448C" w:rsidRDefault="00B32130" w:rsidP="00D17433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130" w:rsidRPr="00064BF1" w:rsidRDefault="00B32130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64BF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Практическое занятие 35</w:t>
            </w:r>
          </w:p>
          <w:p w:rsidR="00B32130" w:rsidRPr="00DB19F2" w:rsidRDefault="00B32130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proofErr w:type="spellStart"/>
            <w:r w:rsidRPr="0016448C">
              <w:rPr>
                <w:rFonts w:ascii="Times New Roman" w:hAnsi="Times New Roman" w:cs="Times New Roman"/>
                <w:sz w:val="24"/>
                <w:szCs w:val="24"/>
              </w:rPr>
              <w:t>Воланд</w:t>
            </w:r>
            <w:proofErr w:type="spellEnd"/>
            <w:r w:rsidRPr="0016448C">
              <w:rPr>
                <w:rFonts w:ascii="Times New Roman" w:hAnsi="Times New Roman" w:cs="Times New Roman"/>
                <w:sz w:val="24"/>
                <w:szCs w:val="24"/>
              </w:rPr>
              <w:t xml:space="preserve"> и его окружение. </w:t>
            </w:r>
            <w:proofErr w:type="gramStart"/>
            <w:r w:rsidRPr="0016448C">
              <w:rPr>
                <w:rFonts w:ascii="Times New Roman" w:hAnsi="Times New Roman" w:cs="Times New Roman"/>
                <w:sz w:val="24"/>
                <w:szCs w:val="24"/>
              </w:rPr>
              <w:t>Фантастическое</w:t>
            </w:r>
            <w:proofErr w:type="gramEnd"/>
            <w:r w:rsidRPr="0016448C">
              <w:rPr>
                <w:rFonts w:ascii="Times New Roman" w:hAnsi="Times New Roman" w:cs="Times New Roman"/>
                <w:sz w:val="24"/>
                <w:szCs w:val="24"/>
              </w:rPr>
              <w:t xml:space="preserve"> и реалистическое в романе.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30" w:rsidRPr="00D17433" w:rsidRDefault="00B32130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1743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130" w:rsidRPr="009E7F47" w:rsidRDefault="00B32130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51B44" w:rsidRPr="0016448C" w:rsidTr="009E7F47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B44" w:rsidRPr="0016448C" w:rsidRDefault="00451B44" w:rsidP="00D17433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B44" w:rsidRDefault="00451B44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Самостоятельная работа</w:t>
            </w:r>
            <w:r w:rsidRPr="001644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</w:p>
          <w:p w:rsidR="00451B44" w:rsidRPr="0016448C" w:rsidRDefault="00451B44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 xml:space="preserve">Москва 1930-х годов. Тайны психологии человека: страх </w:t>
            </w:r>
            <w:proofErr w:type="gramStart"/>
            <w:r w:rsidRPr="0016448C">
              <w:rPr>
                <w:rFonts w:ascii="Times New Roman" w:hAnsi="Times New Roman" w:cs="Times New Roman"/>
                <w:sz w:val="24"/>
                <w:szCs w:val="24"/>
              </w:rPr>
              <w:t>сильных</w:t>
            </w:r>
            <w:proofErr w:type="gramEnd"/>
            <w:r w:rsidRPr="0016448C">
              <w:rPr>
                <w:rFonts w:ascii="Times New Roman" w:hAnsi="Times New Roman" w:cs="Times New Roman"/>
                <w:sz w:val="24"/>
                <w:szCs w:val="24"/>
              </w:rPr>
              <w:t xml:space="preserve"> мира перед правдой жизни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1B44" w:rsidRPr="0016448C" w:rsidRDefault="00451B44" w:rsidP="00D17433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1B44" w:rsidRPr="009E7F47" w:rsidRDefault="00451B44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51B44" w:rsidRPr="0016448C" w:rsidTr="009E7F47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B44" w:rsidRPr="0016448C" w:rsidRDefault="00451B44" w:rsidP="00D17433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B44" w:rsidRPr="0016448C" w:rsidRDefault="00451B44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>Любовь и судьба Мастера.</w:t>
            </w:r>
          </w:p>
        </w:tc>
        <w:tc>
          <w:tcPr>
            <w:tcW w:w="4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B44" w:rsidRPr="0016448C" w:rsidRDefault="00451B44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B44" w:rsidRPr="009E7F47" w:rsidRDefault="00451B44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E726D" w:rsidRPr="0016448C" w:rsidTr="009E7F47">
        <w:trPr>
          <w:trHeight w:val="20"/>
        </w:trPr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433" w:rsidRDefault="007E726D" w:rsidP="00D1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6.7</w:t>
            </w:r>
          </w:p>
          <w:p w:rsidR="007E726D" w:rsidRPr="0016448C" w:rsidRDefault="007E726D" w:rsidP="00D1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Алексей Николаевич Толстой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26D" w:rsidRPr="0016448C" w:rsidRDefault="007E726D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6D" w:rsidRPr="0016448C" w:rsidRDefault="007E726D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26D" w:rsidRPr="009E7F47" w:rsidRDefault="007E726D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32130" w:rsidRPr="0016448C" w:rsidTr="00EC7CEE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130" w:rsidRPr="0016448C" w:rsidRDefault="00B32130" w:rsidP="00D17433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130" w:rsidRPr="00552616" w:rsidRDefault="00B32130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</w:pPr>
            <w:r w:rsidRPr="0055261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 xml:space="preserve">Лекция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>52</w:t>
            </w:r>
          </w:p>
          <w:p w:rsidR="00B32130" w:rsidRPr="0016448C" w:rsidRDefault="00B32130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>Сведения из биографии. Тема русской истории в творчестве писателя. Роман «Петр Первый» — художественная история России XVIII века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30" w:rsidRPr="00D17433" w:rsidRDefault="00B32130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1743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2130" w:rsidRPr="00B32130" w:rsidRDefault="00B32130" w:rsidP="00B32130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B321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B321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05 </w:t>
            </w:r>
            <w:proofErr w:type="spellStart"/>
            <w:r w:rsidRPr="00B321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B321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06, </w:t>
            </w:r>
            <w:proofErr w:type="spellStart"/>
            <w:r w:rsidRPr="00B321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B321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07, </w:t>
            </w:r>
            <w:proofErr w:type="spellStart"/>
            <w:r w:rsidRPr="00B321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B321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08, </w:t>
            </w:r>
            <w:proofErr w:type="spellStart"/>
            <w:r w:rsidRPr="00B321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B321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10,  </w:t>
            </w:r>
          </w:p>
          <w:p w:rsidR="00B32130" w:rsidRPr="00B32130" w:rsidRDefault="00B32130" w:rsidP="00B32130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321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ЛР 01, ЛР 04, </w:t>
            </w:r>
          </w:p>
          <w:p w:rsidR="00B32130" w:rsidRPr="00B32130" w:rsidRDefault="00B32130" w:rsidP="00B32130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321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МР 04, МР 09 </w:t>
            </w:r>
          </w:p>
          <w:p w:rsidR="00B86B1C" w:rsidRDefault="00B86B1C" w:rsidP="00B86B1C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32130" w:rsidRPr="009E7F47" w:rsidRDefault="00B86B1C" w:rsidP="00B32130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B86B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B86B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01, 04, 08</w:t>
            </w:r>
          </w:p>
        </w:tc>
      </w:tr>
      <w:tr w:rsidR="00B32130" w:rsidRPr="0016448C" w:rsidTr="00EC7CEE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130" w:rsidRPr="0016448C" w:rsidRDefault="00B32130" w:rsidP="00D17433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130" w:rsidRPr="00064BF1" w:rsidRDefault="00B32130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64BF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Практическое занятие 36</w:t>
            </w:r>
          </w:p>
          <w:p w:rsidR="00B32130" w:rsidRPr="0016448C" w:rsidRDefault="00B32130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>Образ Петра. Проблема личности и ее роль в судьбе страны. Народ в романе.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30" w:rsidRPr="00D17433" w:rsidRDefault="00B32130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1743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130" w:rsidRPr="009E7F47" w:rsidRDefault="00B32130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17433" w:rsidRPr="0016448C" w:rsidTr="009E7F47">
        <w:trPr>
          <w:trHeight w:val="20"/>
        </w:trPr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7433" w:rsidRPr="00D17433" w:rsidRDefault="00D17433" w:rsidP="00D17433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1743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Тема 6.8 </w:t>
            </w:r>
          </w:p>
          <w:p w:rsidR="00D17433" w:rsidRPr="0016448C" w:rsidRDefault="00D17433" w:rsidP="00D17433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1743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Михаил Александрович Шолохов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33" w:rsidRPr="0016448C" w:rsidRDefault="00D17433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33" w:rsidRPr="00D17433" w:rsidRDefault="00D17433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33" w:rsidRPr="009E7F47" w:rsidRDefault="00D17433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32130" w:rsidRPr="0016448C" w:rsidTr="009E7F47">
        <w:trPr>
          <w:trHeight w:val="20"/>
        </w:trPr>
        <w:tc>
          <w:tcPr>
            <w:tcW w:w="9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2130" w:rsidRPr="0016448C" w:rsidRDefault="00B32130" w:rsidP="009857D7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130" w:rsidRPr="00552616" w:rsidRDefault="00B32130" w:rsidP="00552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</w:pPr>
            <w:r w:rsidRPr="0055261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 xml:space="preserve">Лекция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>53</w:t>
            </w:r>
          </w:p>
          <w:p w:rsidR="00B32130" w:rsidRPr="0016448C" w:rsidRDefault="00B32130" w:rsidP="009857D7">
            <w:pPr>
              <w:pStyle w:val="a7"/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 xml:space="preserve">Жизненный и творческий путь писателя. Мир и человек в рассказах М. Шолохова. Глубина реалистических обобщений. Трагический пафос «Донских рассказов». 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30" w:rsidRPr="00D17433" w:rsidRDefault="00B32130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1743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2130" w:rsidRPr="00B32130" w:rsidRDefault="00B32130" w:rsidP="00B32130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B321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B321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05 </w:t>
            </w:r>
            <w:proofErr w:type="spellStart"/>
            <w:r w:rsidRPr="00B321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B321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06, </w:t>
            </w:r>
            <w:proofErr w:type="spellStart"/>
            <w:r w:rsidRPr="00B321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B321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07, </w:t>
            </w:r>
            <w:proofErr w:type="spellStart"/>
            <w:r w:rsidRPr="00B321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B321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08, </w:t>
            </w:r>
            <w:proofErr w:type="spellStart"/>
            <w:r w:rsidRPr="00B321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B321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10,  </w:t>
            </w:r>
          </w:p>
          <w:p w:rsidR="00B32130" w:rsidRPr="00B32130" w:rsidRDefault="00B32130" w:rsidP="00B32130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321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ЛР 01, ЛР 04, </w:t>
            </w:r>
          </w:p>
          <w:p w:rsidR="00B32130" w:rsidRPr="00B32130" w:rsidRDefault="00B32130" w:rsidP="00B32130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321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МР 04, МР 09 </w:t>
            </w:r>
          </w:p>
          <w:p w:rsidR="00B32130" w:rsidRDefault="00B32130" w:rsidP="00B32130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86B1C" w:rsidRPr="00B86B1C" w:rsidRDefault="00B86B1C" w:rsidP="00B86B1C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B86B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B86B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01, 04, 06, 08</w:t>
            </w:r>
          </w:p>
          <w:p w:rsidR="00B86B1C" w:rsidRPr="009E7F47" w:rsidRDefault="00B86B1C" w:rsidP="00B32130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32130" w:rsidRPr="0016448C" w:rsidTr="00EC7CEE">
        <w:trPr>
          <w:trHeight w:val="20"/>
        </w:trPr>
        <w:tc>
          <w:tcPr>
            <w:tcW w:w="9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2130" w:rsidRPr="0016448C" w:rsidRDefault="00B32130" w:rsidP="009857D7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130" w:rsidRPr="00552616" w:rsidRDefault="00B32130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</w:pPr>
            <w:r w:rsidRPr="0055261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 xml:space="preserve">Лекция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>54</w:t>
            </w:r>
          </w:p>
          <w:p w:rsidR="00B32130" w:rsidRPr="0016448C" w:rsidRDefault="00B32130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>Роман-эпопея «Тихий Дон». Роман-эпопея о судьбах русского народа и казачества в годы Гражданской войны.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30" w:rsidRPr="00D17433" w:rsidRDefault="00B32130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1743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130" w:rsidRPr="009E7F47" w:rsidRDefault="00B32130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32130" w:rsidRPr="0016448C" w:rsidTr="00EC7CEE">
        <w:trPr>
          <w:trHeight w:val="1262"/>
        </w:trPr>
        <w:tc>
          <w:tcPr>
            <w:tcW w:w="9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2130" w:rsidRPr="0016448C" w:rsidRDefault="00B32130" w:rsidP="009857D7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130" w:rsidRPr="00995485" w:rsidRDefault="00B32130" w:rsidP="009954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</w:pPr>
            <w:r w:rsidRPr="0099548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>Профессионально ориентированное содержание</w:t>
            </w:r>
          </w:p>
          <w:p w:rsidR="00B32130" w:rsidRPr="00064BF1" w:rsidRDefault="00B32130" w:rsidP="009954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64BF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Практическое занятие 37</w:t>
            </w:r>
          </w:p>
          <w:p w:rsidR="00B32130" w:rsidRPr="00995485" w:rsidRDefault="00B32130" w:rsidP="005D7E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both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 xml:space="preserve">Образ Григория Мелехова. Трагедия человека из народа в поворотный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момент истории. </w:t>
            </w:r>
            <w:r w:rsidRPr="005D7E3D">
              <w:rPr>
                <w:rFonts w:ascii="Times New Roman" w:hAnsi="Times New Roman" w:cs="Times New Roman"/>
                <w:sz w:val="24"/>
                <w:szCs w:val="24"/>
              </w:rPr>
              <w:t>Закрепление знаний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 культуры и их применение в профессии.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30" w:rsidRPr="00D17433" w:rsidRDefault="00B32130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1743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130" w:rsidRPr="009E7F47" w:rsidRDefault="00B32130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32130" w:rsidRPr="0016448C" w:rsidTr="00EC7CEE">
        <w:trPr>
          <w:trHeight w:val="20"/>
        </w:trPr>
        <w:tc>
          <w:tcPr>
            <w:tcW w:w="9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2130" w:rsidRPr="0016448C" w:rsidRDefault="00B32130" w:rsidP="009857D7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130" w:rsidRDefault="00B32130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</w:p>
          <w:p w:rsidR="00B32130" w:rsidRPr="0016448C" w:rsidRDefault="00B32130" w:rsidP="009F71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 xml:space="preserve">Своеобразие жанра. Особенности композиции. Столкновение старого и нового мира в романе. </w:t>
            </w:r>
          </w:p>
        </w:tc>
        <w:tc>
          <w:tcPr>
            <w:tcW w:w="4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2130" w:rsidRPr="0016448C" w:rsidRDefault="00B32130" w:rsidP="00D17433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32130" w:rsidRPr="009E7F47" w:rsidRDefault="00B32130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32130" w:rsidRPr="0016448C" w:rsidTr="009E7F47">
        <w:trPr>
          <w:trHeight w:val="20"/>
        </w:trPr>
        <w:tc>
          <w:tcPr>
            <w:tcW w:w="9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2130" w:rsidRPr="0016448C" w:rsidRDefault="00B32130" w:rsidP="009857D7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130" w:rsidRDefault="00B32130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>Мастерство психологического анализа. Патриотизм и гуманизм романа.</w:t>
            </w:r>
          </w:p>
          <w:p w:rsidR="00B32130" w:rsidRPr="0016448C" w:rsidRDefault="00B32130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7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130" w:rsidRDefault="00B32130" w:rsidP="00D17433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130" w:rsidRPr="009E7F47" w:rsidRDefault="00B32130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32130" w:rsidRPr="0016448C" w:rsidTr="009E7F47">
        <w:trPr>
          <w:trHeight w:val="20"/>
        </w:trPr>
        <w:tc>
          <w:tcPr>
            <w:tcW w:w="9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130" w:rsidRPr="0016448C" w:rsidRDefault="00B32130" w:rsidP="009857D7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130" w:rsidRDefault="00B32130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>Женские судьбы. Любовь на страницах романа.</w:t>
            </w:r>
          </w:p>
          <w:p w:rsidR="00B32130" w:rsidRPr="0016448C" w:rsidRDefault="00B32130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30" w:rsidRPr="0016448C" w:rsidRDefault="00B32130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130" w:rsidRPr="009E7F47" w:rsidRDefault="00B32130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6448C" w:rsidRPr="0016448C" w:rsidTr="009E7F47">
        <w:trPr>
          <w:trHeight w:val="20"/>
        </w:trPr>
        <w:tc>
          <w:tcPr>
            <w:tcW w:w="3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26D" w:rsidRPr="0016448C" w:rsidRDefault="007E726D" w:rsidP="00D1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7. Особенности развития литературы периода Великой Отечественной войны и</w:t>
            </w:r>
            <w:r w:rsidR="009A2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первых послевоенных лет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6D" w:rsidRPr="00310994" w:rsidRDefault="00310994" w:rsidP="00310994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0994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26D" w:rsidRPr="009E7F47" w:rsidRDefault="007E726D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E726D" w:rsidRPr="0016448C" w:rsidTr="009E7F47">
        <w:trPr>
          <w:trHeight w:val="20"/>
        </w:trPr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433" w:rsidRDefault="007E726D" w:rsidP="00D1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7.1</w:t>
            </w:r>
          </w:p>
          <w:p w:rsidR="007E726D" w:rsidRPr="0016448C" w:rsidRDefault="007E726D" w:rsidP="00D1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sz w:val="24"/>
                <w:szCs w:val="24"/>
              </w:rPr>
              <w:t>Особенности развития литературы периода Великой Отечественной войны  и послевоенных десятилетий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26D" w:rsidRPr="0016448C" w:rsidRDefault="007E726D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6D" w:rsidRPr="0016448C" w:rsidRDefault="007E726D" w:rsidP="009857D7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26D" w:rsidRPr="009E7F47" w:rsidRDefault="007E726D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32130" w:rsidRPr="0016448C" w:rsidTr="009E7F47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130" w:rsidRPr="0016448C" w:rsidRDefault="00B32130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130" w:rsidRPr="00064BF1" w:rsidRDefault="00B32130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</w:pPr>
            <w:r w:rsidRPr="0055261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 xml:space="preserve">Лекция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 xml:space="preserve">55 </w:t>
            </w: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>Лирический герой в стихах поэтов-фронтовиков</w:t>
            </w:r>
            <w:r w:rsidRPr="00552616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130" w:rsidRPr="00D17433" w:rsidRDefault="00B32130" w:rsidP="00D17433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4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130" w:rsidRPr="00B32130" w:rsidRDefault="00B32130" w:rsidP="00B32130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B321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B321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06, </w:t>
            </w:r>
            <w:proofErr w:type="spellStart"/>
            <w:r w:rsidRPr="00B321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B321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07, </w:t>
            </w:r>
            <w:proofErr w:type="spellStart"/>
            <w:r w:rsidRPr="00B321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B321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08, </w:t>
            </w:r>
            <w:proofErr w:type="spellStart"/>
            <w:r w:rsidRPr="00B321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B321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10, </w:t>
            </w:r>
            <w:proofErr w:type="spellStart"/>
            <w:r w:rsidRPr="00B321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B321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05 </w:t>
            </w:r>
          </w:p>
          <w:p w:rsidR="00B32130" w:rsidRPr="00B32130" w:rsidRDefault="00B32130" w:rsidP="00B32130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321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ЛР 01, ЛР 04, </w:t>
            </w:r>
          </w:p>
          <w:p w:rsidR="00B32130" w:rsidRPr="00B32130" w:rsidRDefault="00B32130" w:rsidP="00B32130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321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МР 04, МР 09 </w:t>
            </w:r>
          </w:p>
          <w:p w:rsidR="00B86B1C" w:rsidRDefault="00B86B1C" w:rsidP="00B32130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86B1C" w:rsidRPr="00B86B1C" w:rsidRDefault="00B86B1C" w:rsidP="00B86B1C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B86B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B86B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01, 04, 06, 08</w:t>
            </w:r>
          </w:p>
          <w:p w:rsidR="00B32130" w:rsidRPr="009E7F47" w:rsidRDefault="00B32130" w:rsidP="00B32130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32130" w:rsidRPr="0016448C" w:rsidTr="00EC7CEE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130" w:rsidRPr="0016448C" w:rsidRDefault="00B32130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130" w:rsidRPr="00552616" w:rsidRDefault="00B32130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</w:pPr>
            <w:r w:rsidRPr="0055261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 xml:space="preserve">Лекция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>56</w:t>
            </w:r>
          </w:p>
          <w:p w:rsidR="00B32130" w:rsidRDefault="00B32130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>Публицистика военных лет (М.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>Шолохов, И. Эренбург, 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>Толстой).</w:t>
            </w:r>
          </w:p>
          <w:p w:rsidR="00B32130" w:rsidRPr="0016448C" w:rsidRDefault="00B32130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>Реалистическое и романтическое изображение войны в прозе.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130" w:rsidRPr="00D17433" w:rsidRDefault="00B32130" w:rsidP="00D17433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4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130" w:rsidRPr="009E7F47" w:rsidRDefault="00B32130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32130" w:rsidRPr="0016448C" w:rsidTr="00EC7CEE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130" w:rsidRPr="0016448C" w:rsidRDefault="00B32130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130" w:rsidRPr="009F711A" w:rsidRDefault="00B32130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>Деятели литературы и искусства на защите Отечества. Музыка Д. Шостаковича и песни военных лет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130" w:rsidRPr="0016448C" w:rsidRDefault="00B32130" w:rsidP="009857D7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130" w:rsidRPr="009E7F47" w:rsidRDefault="00B32130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32130" w:rsidRPr="0016448C" w:rsidTr="00EC7CEE">
        <w:trPr>
          <w:trHeight w:val="20"/>
        </w:trPr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130" w:rsidRDefault="00B32130" w:rsidP="00D1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7.2 </w:t>
            </w:r>
          </w:p>
          <w:p w:rsidR="00B32130" w:rsidRPr="0016448C" w:rsidRDefault="00B32130" w:rsidP="00D1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нна Андреевна Ахматова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130" w:rsidRPr="0016448C" w:rsidRDefault="00B32130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30" w:rsidRPr="0016448C" w:rsidRDefault="00B32130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32130" w:rsidRPr="009E7F47" w:rsidRDefault="00B32130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32130" w:rsidRPr="0016448C" w:rsidTr="00EC7CEE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130" w:rsidRPr="0016448C" w:rsidRDefault="00B32130" w:rsidP="00D17433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130" w:rsidRPr="00552616" w:rsidRDefault="00B32130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</w:pPr>
            <w:r w:rsidRPr="0055261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 xml:space="preserve">Лекция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>57</w:t>
            </w:r>
          </w:p>
          <w:p w:rsidR="00B32130" w:rsidRPr="0016448C" w:rsidRDefault="00B32130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>Жизненный и творческий путь. Ранняя лирика Ахматовой: глубина, яркость переживаний поэта.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30" w:rsidRPr="00D17433" w:rsidRDefault="00B32130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1743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130" w:rsidRPr="009E7F47" w:rsidRDefault="00B32130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32130" w:rsidRPr="0016448C" w:rsidTr="00EC7CEE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130" w:rsidRPr="0016448C" w:rsidRDefault="00B32130" w:rsidP="00D17433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130" w:rsidRPr="00064BF1" w:rsidRDefault="00B32130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64BF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Практическое занятие 38</w:t>
            </w:r>
          </w:p>
          <w:p w:rsidR="00B32130" w:rsidRPr="0016448C" w:rsidRDefault="00B32130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>Поэма «Реквием». Исторический масштаб и трагизм поэмы. Трагизм жизни и судьбы лирической героини и поэтессы.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30" w:rsidRPr="00D17433" w:rsidRDefault="00B32130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1743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130" w:rsidRPr="009E7F47" w:rsidRDefault="00B32130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32130" w:rsidRPr="0016448C" w:rsidTr="00EC7CEE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130" w:rsidRPr="0016448C" w:rsidRDefault="00B32130" w:rsidP="00D17433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130" w:rsidRPr="0016448C" w:rsidRDefault="00B32130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>Темы любви к родной земле, Родине, России. Пушкинские темы в творчестве Ахматовой.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30" w:rsidRPr="0016448C" w:rsidRDefault="00B32130" w:rsidP="00D17433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130" w:rsidRPr="009E7F47" w:rsidRDefault="00B32130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32130" w:rsidRPr="0016448C" w:rsidTr="00EC7CEE">
        <w:trPr>
          <w:trHeight w:val="20"/>
        </w:trPr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130" w:rsidRDefault="00B32130" w:rsidP="00D1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7.3 </w:t>
            </w:r>
          </w:p>
          <w:p w:rsidR="00B32130" w:rsidRPr="0016448C" w:rsidRDefault="00B32130" w:rsidP="00D1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Борис Леонидович Пастернак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130" w:rsidRPr="0016448C" w:rsidRDefault="00B32130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30" w:rsidRPr="0016448C" w:rsidRDefault="00B32130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130" w:rsidRPr="009E7F47" w:rsidRDefault="00B32130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32130" w:rsidRPr="0016448C" w:rsidTr="00EC7CEE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130" w:rsidRPr="0016448C" w:rsidRDefault="00B32130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130" w:rsidRPr="00552616" w:rsidRDefault="00B32130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</w:pPr>
            <w:r w:rsidRPr="0055261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 xml:space="preserve">Лекция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>58</w:t>
            </w:r>
          </w:p>
          <w:p w:rsidR="00B32130" w:rsidRPr="0016448C" w:rsidRDefault="00B32130" w:rsidP="00757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>Сведения из биографии. Основные мотивы лирики Б. Л. Пастернака. «Быть знаменитым некрасиво», «Во всем мне хочется дойти до самой сути…»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30" w:rsidRPr="00D17433" w:rsidRDefault="00B32130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1743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130" w:rsidRPr="009E7F47" w:rsidRDefault="00B32130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32130" w:rsidRPr="0016448C" w:rsidTr="00EC7CEE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130" w:rsidRPr="0016448C" w:rsidRDefault="00B32130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130" w:rsidRPr="0075781A" w:rsidRDefault="00B32130" w:rsidP="00757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</w:pPr>
            <w:r w:rsidRPr="0075781A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>Профессионально ориентированное содержание</w:t>
            </w:r>
          </w:p>
          <w:p w:rsidR="00B32130" w:rsidRDefault="00B32130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Практическое </w:t>
            </w:r>
            <w:r w:rsidRPr="00064BF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занятие 39</w:t>
            </w:r>
          </w:p>
          <w:p w:rsidR="00B32130" w:rsidRPr="0016448C" w:rsidRDefault="00B32130" w:rsidP="00757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7578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Выявление тем, проблем художественного произведения и составление аргументированных развернутых устных и письменных высказываний, в том числе и профессиональной направленности.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130" w:rsidRPr="00D17433" w:rsidRDefault="00B32130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1743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130" w:rsidRPr="009E7F47" w:rsidRDefault="00B32130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6448C" w:rsidRPr="0016448C" w:rsidTr="009E7F47">
        <w:trPr>
          <w:trHeight w:val="483"/>
        </w:trPr>
        <w:tc>
          <w:tcPr>
            <w:tcW w:w="3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26D" w:rsidRPr="0016448C" w:rsidRDefault="007E726D" w:rsidP="009F5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8. Особенности развития литературы 1950 – 1980-х годов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6D" w:rsidRPr="0016448C" w:rsidRDefault="00310994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26D" w:rsidRPr="009E7F47" w:rsidRDefault="007E726D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E726D" w:rsidRPr="0016448C" w:rsidTr="009E7F47">
        <w:trPr>
          <w:trHeight w:val="20"/>
        </w:trPr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BFB" w:rsidRDefault="007E726D" w:rsidP="009F5BFB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8.1</w:t>
            </w:r>
          </w:p>
          <w:p w:rsidR="007E726D" w:rsidRPr="0016448C" w:rsidRDefault="007E726D" w:rsidP="009F5BFB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Литература 50-80-ых годов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26D" w:rsidRPr="0016448C" w:rsidRDefault="007E726D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6D" w:rsidRPr="0016448C" w:rsidRDefault="007E726D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26D" w:rsidRPr="009E7F47" w:rsidRDefault="007E726D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C7A32" w:rsidRPr="0016448C" w:rsidTr="00EC7CEE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A32" w:rsidRPr="0016448C" w:rsidRDefault="00AC7A32" w:rsidP="009F5BFB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A32" w:rsidRPr="00552616" w:rsidRDefault="00AC7A32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</w:pPr>
            <w:r w:rsidRPr="0055261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 xml:space="preserve">Лекция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>59</w:t>
            </w:r>
          </w:p>
          <w:p w:rsidR="00AC7A32" w:rsidRPr="0016448C" w:rsidRDefault="00AC7A32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>Общественно-культурная обстановка в стране во второй половине 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>века. Развитие литературы 1950—1980-х годов в контексте культуры. Кризис нормативной эстетики соцреализма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A32" w:rsidRPr="009F5BFB" w:rsidRDefault="00AC7A32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F5BF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C7A32" w:rsidRPr="00AC7A32" w:rsidRDefault="00AC7A32" w:rsidP="00AC7A32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AC7A3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AC7A3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05 </w:t>
            </w:r>
            <w:proofErr w:type="spellStart"/>
            <w:r w:rsidRPr="00AC7A3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AC7A3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06, </w:t>
            </w:r>
            <w:proofErr w:type="spellStart"/>
            <w:r w:rsidRPr="00AC7A3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AC7A3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07, </w:t>
            </w:r>
            <w:proofErr w:type="spellStart"/>
            <w:r w:rsidRPr="00AC7A3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AC7A3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08, </w:t>
            </w:r>
            <w:proofErr w:type="spellStart"/>
            <w:r w:rsidRPr="00AC7A3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AC7A3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10,</w:t>
            </w:r>
          </w:p>
          <w:p w:rsidR="00AC7A32" w:rsidRPr="00AC7A32" w:rsidRDefault="00AC7A32" w:rsidP="00AC7A32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C7A3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ЛР 01, ЛР 04, </w:t>
            </w:r>
          </w:p>
          <w:p w:rsidR="00AC7A32" w:rsidRPr="00AC7A32" w:rsidRDefault="00AC7A32" w:rsidP="00AC7A32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C7A3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МР 04, МР 09 </w:t>
            </w:r>
          </w:p>
          <w:p w:rsidR="00B86B1C" w:rsidRDefault="00B86B1C" w:rsidP="00AC7A32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86B1C" w:rsidRPr="00B86B1C" w:rsidRDefault="00B86B1C" w:rsidP="00B86B1C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B86B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B86B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01, 04, 08</w:t>
            </w:r>
          </w:p>
          <w:p w:rsidR="00AC7A32" w:rsidRPr="009E7F47" w:rsidRDefault="00AC7A32" w:rsidP="00AC7A32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C7A32" w:rsidRPr="0016448C" w:rsidTr="00EC7CEE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A32" w:rsidRPr="0016448C" w:rsidRDefault="00AC7A32" w:rsidP="009F5BFB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A32" w:rsidRDefault="00AC7A32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</w:p>
          <w:p w:rsidR="00AC7A32" w:rsidRPr="0016448C" w:rsidRDefault="00AC7A32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периода «оттепели». Журналы «Иностранная литература», «Новый мир», «Наш современник». Реалистическая литература. </w:t>
            </w:r>
            <w:proofErr w:type="gramStart"/>
            <w:r w:rsidRPr="0016448C">
              <w:rPr>
                <w:rFonts w:ascii="Times New Roman" w:hAnsi="Times New Roman" w:cs="Times New Roman"/>
                <w:sz w:val="24"/>
                <w:szCs w:val="24"/>
              </w:rPr>
              <w:t>Возрождение модернистской  и авангардной тенденций в литературе.</w:t>
            </w:r>
            <w:proofErr w:type="gramEnd"/>
            <w:r w:rsidRPr="0016448C">
              <w:rPr>
                <w:rFonts w:ascii="Times New Roman" w:hAnsi="Times New Roman" w:cs="Times New Roman"/>
                <w:sz w:val="24"/>
                <w:szCs w:val="24"/>
              </w:rPr>
              <w:t xml:space="preserve"> Многонациональность советской литературы.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A32" w:rsidRPr="0016448C" w:rsidRDefault="00AC7A32" w:rsidP="009F5BFB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32" w:rsidRPr="009E7F47" w:rsidRDefault="00AC7A32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E726D" w:rsidRPr="0016448C" w:rsidTr="009E7F47">
        <w:trPr>
          <w:trHeight w:val="20"/>
        </w:trPr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BFB" w:rsidRDefault="007E726D" w:rsidP="009F5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8.2</w:t>
            </w:r>
          </w:p>
          <w:p w:rsidR="007E726D" w:rsidRPr="0016448C" w:rsidRDefault="007E726D" w:rsidP="009F5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Творчество писателей-прозаиков, поэтов и драматургов  в 1950—1980-е годы</w:t>
            </w:r>
          </w:p>
          <w:p w:rsidR="007E726D" w:rsidRPr="0016448C" w:rsidRDefault="007E726D" w:rsidP="009F5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7E726D" w:rsidRPr="0016448C" w:rsidRDefault="007E726D" w:rsidP="009F5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7E726D" w:rsidRPr="0016448C" w:rsidRDefault="007E726D" w:rsidP="009F5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26D" w:rsidRPr="0016448C" w:rsidRDefault="007E726D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6D" w:rsidRPr="0016448C" w:rsidRDefault="007E726D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26D" w:rsidRPr="009E7F47" w:rsidRDefault="007E726D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C7A32" w:rsidRPr="0016448C" w:rsidTr="009E7F47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A32" w:rsidRPr="0016448C" w:rsidRDefault="00AC7A32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A32" w:rsidRPr="00552616" w:rsidRDefault="00AC7A32" w:rsidP="00552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</w:pPr>
            <w:r w:rsidRPr="0055261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 xml:space="preserve">Лекция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>60</w:t>
            </w:r>
          </w:p>
          <w:p w:rsidR="00AC7A32" w:rsidRPr="0016448C" w:rsidRDefault="00AC7A32" w:rsidP="009A249A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Творчество писателей-прозаиков в 1950—1980-е годы. </w:t>
            </w: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>Основные направления и течения художественной прозы 1950—1980-х годов. Тематика и проблематика, традиции и новаторство в произведениях прозаиков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A32" w:rsidRPr="009F5BFB" w:rsidRDefault="00AC7A32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F5BF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A32" w:rsidRPr="00AC7A32" w:rsidRDefault="00AC7A32" w:rsidP="00AC7A32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AC7A3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AC7A3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05 </w:t>
            </w:r>
            <w:proofErr w:type="spellStart"/>
            <w:r w:rsidRPr="00AC7A3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AC7A3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06, </w:t>
            </w:r>
            <w:proofErr w:type="spellStart"/>
            <w:r w:rsidRPr="00AC7A3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AC7A3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07, </w:t>
            </w:r>
            <w:proofErr w:type="spellStart"/>
            <w:r w:rsidRPr="00AC7A3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AC7A3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08, </w:t>
            </w:r>
            <w:proofErr w:type="spellStart"/>
            <w:r w:rsidRPr="00AC7A3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AC7A3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10,</w:t>
            </w:r>
          </w:p>
          <w:p w:rsidR="00AC7A32" w:rsidRPr="00AC7A32" w:rsidRDefault="00AC7A32" w:rsidP="00AC7A32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C7A3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ЛР 01, ЛР 04, </w:t>
            </w:r>
          </w:p>
          <w:p w:rsidR="00AC7A32" w:rsidRPr="00AC7A32" w:rsidRDefault="00AC7A32" w:rsidP="00AC7A32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C7A3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МР 04, МР 09 </w:t>
            </w:r>
          </w:p>
          <w:p w:rsidR="00B86B1C" w:rsidRDefault="00B86B1C" w:rsidP="00AC7A32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AC7A32" w:rsidRPr="009E7F47" w:rsidRDefault="00B86B1C" w:rsidP="00B86B1C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B86B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B86B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01, 04,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06,</w:t>
            </w:r>
            <w:r w:rsidRPr="00B86B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08</w:t>
            </w:r>
          </w:p>
        </w:tc>
      </w:tr>
      <w:tr w:rsidR="00AC7A32" w:rsidRPr="0016448C" w:rsidTr="009E7F47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32" w:rsidRPr="0016448C" w:rsidRDefault="00AC7A32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32" w:rsidRPr="00552616" w:rsidRDefault="00AC7A32" w:rsidP="00552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</w:pPr>
            <w:r w:rsidRPr="0055261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 xml:space="preserve">Лекция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>61</w:t>
            </w:r>
          </w:p>
          <w:p w:rsidR="00AC7A32" w:rsidRDefault="00AC7A32" w:rsidP="009857D7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</w:rPr>
              <w:t>Творчество поэтов в 1950—1980-е годы</w:t>
            </w: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>. Развитие традиций русской классики.</w:t>
            </w:r>
          </w:p>
          <w:p w:rsidR="00AC7A32" w:rsidRPr="0016448C" w:rsidRDefault="00AC7A32" w:rsidP="009857D7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>Поэзия Н. Рубцова.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32" w:rsidRPr="009F5BFB" w:rsidRDefault="00AC7A32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F5BF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A32" w:rsidRPr="009E7F47" w:rsidRDefault="00AC7A32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C7A32" w:rsidRPr="0016448C" w:rsidTr="009E7F47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32" w:rsidRPr="0016448C" w:rsidRDefault="00AC7A32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32" w:rsidRPr="00552616" w:rsidRDefault="00AC7A32" w:rsidP="00552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</w:pPr>
            <w:r w:rsidRPr="0055261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 xml:space="preserve">Лекция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>62</w:t>
            </w:r>
          </w:p>
          <w:p w:rsidR="00AC7A32" w:rsidRPr="005D7E3D" w:rsidRDefault="00AC7A32" w:rsidP="009857D7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 xml:space="preserve">Поэзия Р. Гамзатова. Тема родины в поэзии Р. Гамзатова. Соотношение </w:t>
            </w:r>
            <w:proofErr w:type="gramStart"/>
            <w:r w:rsidRPr="0016448C">
              <w:rPr>
                <w:rFonts w:ascii="Times New Roman" w:hAnsi="Times New Roman" w:cs="Times New Roman"/>
                <w:sz w:val="24"/>
                <w:szCs w:val="24"/>
              </w:rPr>
              <w:t>национального</w:t>
            </w:r>
            <w:proofErr w:type="gramEnd"/>
            <w:r w:rsidRPr="0016448C">
              <w:rPr>
                <w:rFonts w:ascii="Times New Roman" w:hAnsi="Times New Roman" w:cs="Times New Roman"/>
                <w:sz w:val="24"/>
                <w:szCs w:val="24"/>
              </w:rPr>
              <w:t xml:space="preserve"> и общечеловеческого в поэзии.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32" w:rsidRPr="009F5BFB" w:rsidRDefault="00AC7A32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F5BF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A32" w:rsidRPr="009E7F47" w:rsidRDefault="00AC7A32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C7A32" w:rsidRPr="0016448C" w:rsidTr="00EC7CEE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32" w:rsidRPr="0016448C" w:rsidRDefault="00AC7A32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32" w:rsidRPr="00552616" w:rsidRDefault="00AC7A32" w:rsidP="00552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</w:pPr>
            <w:r w:rsidRPr="0055261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 xml:space="preserve">Лекция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>63</w:t>
            </w:r>
          </w:p>
          <w:p w:rsidR="00AC7A32" w:rsidRPr="0016448C" w:rsidRDefault="00AC7A32" w:rsidP="009857D7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драматургии 1950—1960-х годов. Жанры и жанровые разновидности драматургии 1950—1960-х годов. Драматургия </w:t>
            </w:r>
            <w:proofErr w:type="spellStart"/>
            <w:r w:rsidRPr="0016448C">
              <w:rPr>
                <w:rFonts w:ascii="Times New Roman" w:hAnsi="Times New Roman" w:cs="Times New Roman"/>
                <w:sz w:val="24"/>
                <w:szCs w:val="24"/>
              </w:rPr>
              <w:t>В.Розова</w:t>
            </w:r>
            <w:proofErr w:type="spellEnd"/>
            <w:r w:rsidRPr="0016448C">
              <w:rPr>
                <w:rFonts w:ascii="Times New Roman" w:hAnsi="Times New Roman" w:cs="Times New Roman"/>
                <w:sz w:val="24"/>
                <w:szCs w:val="24"/>
              </w:rPr>
              <w:t>, А. Арбузова, А. Володина, Вампилова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32" w:rsidRPr="009F5BFB" w:rsidRDefault="00AC7A32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F5BF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A32" w:rsidRPr="009E7F47" w:rsidRDefault="00AC7A32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C7A32" w:rsidRPr="0016448C" w:rsidTr="00EC7CEE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A32" w:rsidRPr="0016448C" w:rsidRDefault="00AC7A32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A32" w:rsidRDefault="00AC7A32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Практическое </w:t>
            </w:r>
            <w:r w:rsidRPr="00064BF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занятие 40</w:t>
            </w:r>
          </w:p>
          <w:p w:rsidR="00AC7A32" w:rsidRPr="0016448C" w:rsidRDefault="00AC7A32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>Новое осмысление проблемы человека на войне. Исследование природы подвига и предательства. 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>Быков  «Сотников»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A32" w:rsidRPr="009F5BFB" w:rsidRDefault="00AC7A32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F5BF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C7A32" w:rsidRPr="009E7F47" w:rsidRDefault="00AC7A32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C7A32" w:rsidRPr="0016448C" w:rsidTr="009E7F47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A32" w:rsidRPr="0016448C" w:rsidRDefault="00AC7A32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A32" w:rsidRDefault="00AC7A32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Практическое </w:t>
            </w:r>
            <w:r w:rsidRPr="00064BF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занятие 41</w:t>
            </w:r>
          </w:p>
          <w:p w:rsidR="00AC7A32" w:rsidRPr="0016448C" w:rsidRDefault="00AC7A32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>Изображение жизни советской деревни. Глубина, цельность духовного мира человека, связанного своей жизнью с землей. В.</w:t>
            </w:r>
            <w:r w:rsidR="002617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 xml:space="preserve">Распутин  «Прощание </w:t>
            </w:r>
            <w:proofErr w:type="gramStart"/>
            <w:r w:rsidRPr="0016448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16448C">
              <w:rPr>
                <w:rFonts w:ascii="Times New Roman" w:hAnsi="Times New Roman" w:cs="Times New Roman"/>
                <w:sz w:val="24"/>
                <w:szCs w:val="24"/>
              </w:rPr>
              <w:t xml:space="preserve"> Матерой»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A32" w:rsidRPr="009F5BFB" w:rsidRDefault="00AC7A32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F5BF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A32" w:rsidRPr="009E7F47" w:rsidRDefault="00AC7A32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C7A32" w:rsidRPr="0016448C" w:rsidTr="009E7F47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A32" w:rsidRPr="0016448C" w:rsidRDefault="00AC7A32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A32" w:rsidRDefault="00AC7A32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Практическое </w:t>
            </w:r>
            <w:r w:rsidRPr="00064BF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занятие 42</w:t>
            </w:r>
          </w:p>
          <w:p w:rsidR="00AC7A32" w:rsidRPr="0016448C" w:rsidRDefault="00AC7A32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 xml:space="preserve">Разрешение вопроса о роли личности в истории, взаимоотношениях человека и власти. </w:t>
            </w:r>
            <w:proofErr w:type="spellStart"/>
            <w:r w:rsidRPr="0016448C">
              <w:rPr>
                <w:rFonts w:ascii="Times New Roman" w:hAnsi="Times New Roman" w:cs="Times New Roman"/>
                <w:sz w:val="24"/>
                <w:szCs w:val="24"/>
              </w:rPr>
              <w:t>В.Шаламов</w:t>
            </w:r>
            <w:proofErr w:type="spellEnd"/>
            <w:r w:rsidRPr="0016448C">
              <w:rPr>
                <w:rFonts w:ascii="Times New Roman" w:hAnsi="Times New Roman" w:cs="Times New Roman"/>
                <w:sz w:val="24"/>
                <w:szCs w:val="24"/>
              </w:rPr>
              <w:t xml:space="preserve">  «Колымские рассказы»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A32" w:rsidRPr="009F5BFB" w:rsidRDefault="00AC7A32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F5BF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C7A32" w:rsidRPr="009E7F47" w:rsidRDefault="00AC7A32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C7A32" w:rsidRPr="0016448C" w:rsidTr="009E7F47">
        <w:trPr>
          <w:trHeight w:val="793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A32" w:rsidRPr="0016448C" w:rsidRDefault="00AC7A32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A32" w:rsidRDefault="00AC7A32" w:rsidP="00DA5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013D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Практическое занятие 43</w:t>
            </w:r>
            <w:r w:rsidRPr="009013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C7A32" w:rsidRPr="0016448C" w:rsidRDefault="00AC7A32" w:rsidP="00DA5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>Поэзия Б. Окуджавы: художественные средства создания образа, своеобразие лирического героя. Тема войны, образы Москвы и Арбата в поэзии Б. Окуджавы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A32" w:rsidRPr="009F5BFB" w:rsidRDefault="00AC7A32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F5BF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A32" w:rsidRPr="009E7F47" w:rsidRDefault="00AC7A32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C7A32" w:rsidRPr="0016448C" w:rsidTr="009E7F47">
        <w:trPr>
          <w:trHeight w:val="274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A32" w:rsidRPr="0016448C" w:rsidRDefault="00AC7A32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A32" w:rsidRPr="009013D2" w:rsidRDefault="00AC7A32" w:rsidP="00DA5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013D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Практическое занятие 44</w:t>
            </w:r>
          </w:p>
          <w:p w:rsidR="00AC7A32" w:rsidRPr="0016448C" w:rsidRDefault="00AC7A32" w:rsidP="00DA5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</w:t>
            </w: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>оэзия А. Вознесенского: художественные средства создания образа, своеобразие лирического героя. Тематика стихотворений А. Вознесенского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A32" w:rsidRPr="009F5BFB" w:rsidRDefault="00AC7A32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F5BF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32" w:rsidRPr="009E7F47" w:rsidRDefault="00AC7A32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F5BFB" w:rsidRPr="0016448C" w:rsidTr="009E7F47">
        <w:trPr>
          <w:trHeight w:val="20"/>
        </w:trPr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5BFB" w:rsidRDefault="009F5BFB" w:rsidP="009F5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8.3 </w:t>
            </w:r>
          </w:p>
          <w:p w:rsidR="009F5BFB" w:rsidRPr="0016448C" w:rsidRDefault="009F5BFB" w:rsidP="009F5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Александр </w:t>
            </w:r>
            <w:proofErr w:type="spellStart"/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Трифонович</w:t>
            </w:r>
            <w:proofErr w:type="spellEnd"/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Твардовский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BFB" w:rsidRPr="0016448C" w:rsidRDefault="009F5BFB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FB" w:rsidRPr="0016448C" w:rsidRDefault="009F5BFB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BFB" w:rsidRPr="009E7F47" w:rsidRDefault="009F5BFB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C7A32" w:rsidRPr="0016448C" w:rsidTr="00EC7CEE">
        <w:trPr>
          <w:trHeight w:val="20"/>
        </w:trPr>
        <w:tc>
          <w:tcPr>
            <w:tcW w:w="9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7A32" w:rsidRPr="0016448C" w:rsidRDefault="00AC7A32" w:rsidP="009857D7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A32" w:rsidRPr="00552616" w:rsidRDefault="00AC7A32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</w:pPr>
            <w:r w:rsidRPr="0055261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 xml:space="preserve">Лекция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>64</w:t>
            </w:r>
          </w:p>
          <w:p w:rsidR="00AC7A32" w:rsidRPr="0016448C" w:rsidRDefault="00AC7A32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из биографии А. Т. Твардовского. Обзор творчества А. Т. Твардовского. Особенности поэтического мира. 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A32" w:rsidRPr="009F5BFB" w:rsidRDefault="00AC7A32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F5BF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A32" w:rsidRPr="00AC7A32" w:rsidRDefault="00AC7A32" w:rsidP="00AC7A32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AC7A3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AC7A3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05 </w:t>
            </w:r>
            <w:proofErr w:type="spellStart"/>
            <w:r w:rsidRPr="00AC7A3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AC7A3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06, </w:t>
            </w:r>
            <w:proofErr w:type="spellStart"/>
            <w:r w:rsidRPr="00AC7A3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AC7A3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07, </w:t>
            </w:r>
            <w:proofErr w:type="spellStart"/>
            <w:r w:rsidRPr="00AC7A3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AC7A3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08, </w:t>
            </w:r>
            <w:proofErr w:type="spellStart"/>
            <w:r w:rsidRPr="00AC7A3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AC7A3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10,</w:t>
            </w:r>
          </w:p>
          <w:p w:rsidR="00AC7A32" w:rsidRPr="00AC7A32" w:rsidRDefault="00AC7A32" w:rsidP="00AC7A32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C7A3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ЛР 01, ЛР 04, </w:t>
            </w:r>
          </w:p>
          <w:p w:rsidR="00AC7A32" w:rsidRPr="00AC7A32" w:rsidRDefault="00AC7A32" w:rsidP="00AC7A32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C7A3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МР 04, МР 09 </w:t>
            </w:r>
          </w:p>
          <w:p w:rsidR="00B86B1C" w:rsidRDefault="00B86B1C" w:rsidP="00AC7A32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AC7A32" w:rsidRPr="009E7F47" w:rsidRDefault="00B86B1C" w:rsidP="00AC7A32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B86B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B86B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01, 04,06, 08</w:t>
            </w:r>
          </w:p>
        </w:tc>
      </w:tr>
      <w:tr w:rsidR="00AC7A32" w:rsidRPr="0016448C" w:rsidTr="00EC7CEE">
        <w:trPr>
          <w:trHeight w:val="20"/>
        </w:trPr>
        <w:tc>
          <w:tcPr>
            <w:tcW w:w="9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A32" w:rsidRPr="0016448C" w:rsidRDefault="00AC7A32" w:rsidP="009857D7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A32" w:rsidRDefault="00AC7A32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Практическое занятие 45</w:t>
            </w:r>
          </w:p>
          <w:p w:rsidR="00AC7A32" w:rsidRDefault="00AC7A32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>Поэма «По праву памяти» как «завещание» поэта. Темы раскаяния и личной вины, памяти и забвения, исторического возмездия и «сыновней ответственности».</w:t>
            </w:r>
          </w:p>
          <w:p w:rsidR="00B86B1C" w:rsidRPr="0016448C" w:rsidRDefault="00B86B1C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A32" w:rsidRPr="009F5BFB" w:rsidRDefault="00AC7A32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F5BF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A32" w:rsidRPr="009E7F47" w:rsidRDefault="00AC7A32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F5BFB" w:rsidRPr="0016448C" w:rsidTr="009E7F47">
        <w:trPr>
          <w:trHeight w:val="20"/>
        </w:trPr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BFB" w:rsidRPr="009F5BFB" w:rsidRDefault="009F5BFB" w:rsidP="009F5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5B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Тема 8.4 </w:t>
            </w:r>
          </w:p>
          <w:p w:rsidR="009F5BFB" w:rsidRPr="0016448C" w:rsidRDefault="009F5BFB" w:rsidP="009F5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F5B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Александр Исаевич Солженицын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BFB" w:rsidRPr="0016448C" w:rsidRDefault="009F5BFB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FB" w:rsidRPr="0016448C" w:rsidRDefault="009F5BFB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FB" w:rsidRPr="009E7F47" w:rsidRDefault="009F5BFB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F5BFB" w:rsidRPr="0016448C" w:rsidTr="009E7F47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BFB" w:rsidRPr="0016448C" w:rsidRDefault="009F5BFB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BFB" w:rsidRPr="009A249A" w:rsidRDefault="009F5BFB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</w:pPr>
            <w:r w:rsidRPr="0055261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 xml:space="preserve">Лекция </w:t>
            </w:r>
            <w:r w:rsidR="009F7BB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>65</w:t>
            </w:r>
            <w:r w:rsidR="009013D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 xml:space="preserve"> </w:t>
            </w: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>Обзор жизни и творчества А. И. Солженицына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FB" w:rsidRPr="009F5BFB" w:rsidRDefault="009F5BFB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F5BF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BFB" w:rsidRPr="009E7F47" w:rsidRDefault="009F5BFB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C7A32" w:rsidRPr="0016448C" w:rsidTr="00EC7CEE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A32" w:rsidRPr="0016448C" w:rsidRDefault="00AC7A32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A32" w:rsidRPr="005D7E3D" w:rsidRDefault="00AC7A32" w:rsidP="005D7E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</w:pPr>
            <w:r w:rsidRPr="005D7E3D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>Профессионально ориентированное содержание</w:t>
            </w:r>
          </w:p>
          <w:p w:rsidR="00AC7A32" w:rsidRDefault="00AC7A32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Практическое </w:t>
            </w:r>
            <w:r w:rsidRPr="009013D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занятие 46</w:t>
            </w:r>
          </w:p>
          <w:p w:rsidR="00AC7A32" w:rsidRPr="0016448C" w:rsidRDefault="00AC7A32" w:rsidP="005D7E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D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  <w:t xml:space="preserve">Сравнительный анализ тематики и проблематики эпических произведений как элемент аналитической деятельности в профессии </w:t>
            </w:r>
            <w:proofErr w:type="gramStart"/>
            <w:r w:rsidRPr="005D7E3D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  <w:t>естественно-научного</w:t>
            </w:r>
            <w:proofErr w:type="gramEnd"/>
            <w:r w:rsidRPr="005D7E3D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  <w:t xml:space="preserve"> профиля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примере п</w:t>
            </w: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>овести «Один день Ивана Денисовича»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A32" w:rsidRPr="009F5BFB" w:rsidRDefault="00AC7A32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F5BF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A32" w:rsidRPr="00AC7A32" w:rsidRDefault="00AC7A32" w:rsidP="00AC7A32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AC7A3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AC7A3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05 </w:t>
            </w:r>
            <w:proofErr w:type="spellStart"/>
            <w:r w:rsidRPr="00AC7A3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AC7A3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06, </w:t>
            </w:r>
            <w:proofErr w:type="spellStart"/>
            <w:r w:rsidRPr="00AC7A3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AC7A3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07, </w:t>
            </w:r>
            <w:proofErr w:type="spellStart"/>
            <w:r w:rsidRPr="00AC7A3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AC7A3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08, </w:t>
            </w:r>
            <w:proofErr w:type="spellStart"/>
            <w:r w:rsidRPr="00AC7A3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AC7A3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10,</w:t>
            </w:r>
          </w:p>
          <w:p w:rsidR="00AC7A32" w:rsidRPr="00AC7A32" w:rsidRDefault="00AC7A32" w:rsidP="00AC7A32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C7A3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ЛР 01, ЛР 04, </w:t>
            </w:r>
          </w:p>
          <w:p w:rsidR="00AC7A32" w:rsidRPr="00AC7A32" w:rsidRDefault="00AC7A32" w:rsidP="00AC7A32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C7A3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МР 04, МР 09 </w:t>
            </w:r>
          </w:p>
          <w:p w:rsidR="00B86B1C" w:rsidRDefault="00B86B1C" w:rsidP="00AC7A32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AC7A32" w:rsidRPr="009E7F47" w:rsidRDefault="00B86B1C" w:rsidP="00AC7A32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B86B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B86B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01, 04,08</w:t>
            </w:r>
          </w:p>
        </w:tc>
      </w:tr>
      <w:tr w:rsidR="00AC7A32" w:rsidRPr="0016448C" w:rsidTr="00EC7CEE">
        <w:trPr>
          <w:trHeight w:val="20"/>
        </w:trPr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A32" w:rsidRDefault="00AC7A32" w:rsidP="009F5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sz w:val="24"/>
                <w:szCs w:val="24"/>
              </w:rPr>
              <w:t>Тема 8.5</w:t>
            </w:r>
          </w:p>
          <w:p w:rsidR="00AC7A32" w:rsidRPr="0016448C" w:rsidRDefault="00AC7A32" w:rsidP="009F5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sz w:val="24"/>
                <w:szCs w:val="24"/>
              </w:rPr>
              <w:t>Александр Валентинович Вампилов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A32" w:rsidRPr="0016448C" w:rsidRDefault="00AC7A32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A32" w:rsidRPr="0016448C" w:rsidRDefault="00AC7A32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A32" w:rsidRPr="009E7F47" w:rsidRDefault="00AC7A32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C7A32" w:rsidRPr="0016448C" w:rsidTr="00EC7CEE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A32" w:rsidRPr="0016448C" w:rsidRDefault="00AC7A32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A32" w:rsidRPr="00552616" w:rsidRDefault="00AC7A32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</w:pPr>
            <w:r w:rsidRPr="0055261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>Лекция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 xml:space="preserve"> 66</w:t>
            </w:r>
          </w:p>
          <w:p w:rsidR="00AC7A32" w:rsidRPr="0016448C" w:rsidRDefault="00AC7A32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>Обзор жизни и творчества А. Вампилова. Проза А. Вампилова. Нравственная проблематика пьес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A32" w:rsidRPr="009F5BFB" w:rsidRDefault="00AC7A32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F5BF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A32" w:rsidRPr="009E7F47" w:rsidRDefault="00AC7A32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C7A32" w:rsidRPr="0016448C" w:rsidTr="00EC7CEE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A32" w:rsidRPr="0016448C" w:rsidRDefault="00AC7A32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A32" w:rsidRDefault="00AC7A32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Самостоятельная работа</w:t>
            </w:r>
            <w:r w:rsidRPr="001644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</w:p>
          <w:p w:rsidR="00AC7A32" w:rsidRPr="0016448C" w:rsidRDefault="00AC7A32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>Своеобразие драмы «Утиная охота». Композиция драмы. Характер главного героя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A32" w:rsidRPr="0016448C" w:rsidRDefault="00AC7A32" w:rsidP="009F5BFB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32" w:rsidRPr="009E7F47" w:rsidRDefault="00AC7A32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F5BFB" w:rsidRPr="0016448C" w:rsidTr="009E7F47">
        <w:trPr>
          <w:trHeight w:val="443"/>
        </w:trPr>
        <w:tc>
          <w:tcPr>
            <w:tcW w:w="3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BFB" w:rsidRPr="0016448C" w:rsidRDefault="009F5BFB" w:rsidP="009F5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sz w:val="24"/>
                <w:szCs w:val="24"/>
              </w:rPr>
              <w:t>Раздел 9.Русское литературное зарубежье 1920-1990-х годов (три волны эмиграции)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BFB" w:rsidRPr="00310994" w:rsidRDefault="00310994" w:rsidP="00310994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31099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BFB" w:rsidRPr="009E7F47" w:rsidRDefault="009F5BFB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F5BFB" w:rsidRPr="0016448C" w:rsidTr="009E7F47">
        <w:trPr>
          <w:trHeight w:val="20"/>
        </w:trPr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5BFB" w:rsidRDefault="009F5BFB" w:rsidP="009F5BFB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sz w:val="24"/>
                <w:szCs w:val="24"/>
              </w:rPr>
              <w:t>Тема 9.1</w:t>
            </w:r>
          </w:p>
          <w:p w:rsidR="009F5BFB" w:rsidRPr="0016448C" w:rsidRDefault="009F5BFB" w:rsidP="009F5BFB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sz w:val="24"/>
                <w:szCs w:val="24"/>
              </w:rPr>
              <w:t>Русское литературное зарубежье 1920-1990-х годов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BFB" w:rsidRPr="0016448C" w:rsidRDefault="009F5BFB" w:rsidP="00DA5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BFB" w:rsidRPr="0016448C" w:rsidRDefault="009F5BFB" w:rsidP="009F5BFB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BFB" w:rsidRPr="009E7F47" w:rsidRDefault="009F5BFB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C7A32" w:rsidRPr="0016448C" w:rsidTr="00EC7CEE">
        <w:trPr>
          <w:trHeight w:val="20"/>
        </w:trPr>
        <w:tc>
          <w:tcPr>
            <w:tcW w:w="9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7A32" w:rsidRPr="0016448C" w:rsidRDefault="00AC7A32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32" w:rsidRPr="00C654F2" w:rsidRDefault="00AC7A32" w:rsidP="00DA5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</w:pPr>
            <w:r w:rsidRPr="0055261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 xml:space="preserve">Лекция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>67</w:t>
            </w:r>
          </w:p>
          <w:p w:rsidR="00AC7A32" w:rsidRPr="0016448C" w:rsidRDefault="00AC7A32" w:rsidP="00DA5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>Первая волна эмиграции русских писателей. Характерные черты литературы русского зарубежья 1920—1930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-х годов. Творчество И. Шмелева, </w:t>
            </w: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>Набокова. Вторая волна эмиграции русских писателей.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32" w:rsidRPr="009F5BFB" w:rsidRDefault="00AC7A32" w:rsidP="009F5BFB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F5BF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C7A32" w:rsidRPr="00AC7A32" w:rsidRDefault="00AC7A32" w:rsidP="00AC7A32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AC7A3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AC7A3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05 </w:t>
            </w:r>
            <w:proofErr w:type="spellStart"/>
            <w:r w:rsidRPr="00AC7A3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AC7A3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06, </w:t>
            </w:r>
            <w:proofErr w:type="spellStart"/>
            <w:r w:rsidRPr="00AC7A3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AC7A3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07, </w:t>
            </w:r>
            <w:proofErr w:type="spellStart"/>
            <w:r w:rsidRPr="00AC7A3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AC7A3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08, </w:t>
            </w:r>
            <w:proofErr w:type="spellStart"/>
            <w:r w:rsidRPr="00AC7A3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AC7A3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10,</w:t>
            </w:r>
          </w:p>
          <w:p w:rsidR="00AC7A32" w:rsidRPr="00AC7A32" w:rsidRDefault="00AC7A32" w:rsidP="00AC7A32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C7A3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ЛР 01, ЛР 04, </w:t>
            </w:r>
          </w:p>
          <w:p w:rsidR="00AC7A32" w:rsidRPr="00AC7A32" w:rsidRDefault="00AC7A32" w:rsidP="00AC7A32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МР 04, МР 09 </w:t>
            </w:r>
          </w:p>
          <w:p w:rsidR="00AC7A32" w:rsidRPr="009E7F47" w:rsidRDefault="00B86B1C" w:rsidP="00AC7A32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01, 04,</w:t>
            </w:r>
            <w:r w:rsidRPr="00B86B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08</w:t>
            </w:r>
          </w:p>
        </w:tc>
      </w:tr>
      <w:tr w:rsidR="00AC7A32" w:rsidRPr="0016448C" w:rsidTr="00EC7CEE">
        <w:trPr>
          <w:trHeight w:val="20"/>
        </w:trPr>
        <w:tc>
          <w:tcPr>
            <w:tcW w:w="9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32" w:rsidRPr="0016448C" w:rsidRDefault="00AC7A32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32" w:rsidRPr="0016448C" w:rsidRDefault="00AC7A32" w:rsidP="00DA5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44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Самостоятельная работа</w:t>
            </w:r>
            <w:r w:rsidRPr="001644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>Третья волна эмиграции. Возникновение диссидентского движения в СССР. Творчество 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>Бродского.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32" w:rsidRPr="0016448C" w:rsidRDefault="00AC7A32" w:rsidP="009F5BFB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32" w:rsidRPr="009E7F47" w:rsidRDefault="00AC7A32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F5BFB" w:rsidRPr="0016448C" w:rsidTr="009E7F47">
        <w:trPr>
          <w:trHeight w:val="417"/>
        </w:trPr>
        <w:tc>
          <w:tcPr>
            <w:tcW w:w="3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BFB" w:rsidRPr="0016448C" w:rsidRDefault="009F5BFB" w:rsidP="009F5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sz w:val="24"/>
                <w:szCs w:val="24"/>
              </w:rPr>
              <w:t>Раздел 10. Особенности развития литературы конца 1980-2000-х годов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BFB" w:rsidRPr="00310994" w:rsidRDefault="00310994" w:rsidP="00310994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31099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BFB" w:rsidRPr="009E7F47" w:rsidRDefault="009F5BFB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617C3" w:rsidRPr="0016448C" w:rsidTr="009E7F47">
        <w:trPr>
          <w:trHeight w:val="20"/>
        </w:trPr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17C3" w:rsidRDefault="002617C3" w:rsidP="009F5BFB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F5BF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Тема 10.1</w:t>
            </w:r>
          </w:p>
          <w:p w:rsidR="002617C3" w:rsidRPr="0016448C" w:rsidRDefault="002617C3" w:rsidP="009F5BFB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F5BF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Особенности развития литературы конца 1980-2000-х годов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7C3" w:rsidRPr="00552616" w:rsidRDefault="002617C3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</w:pPr>
            <w:r w:rsidRPr="0055261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 xml:space="preserve">Лекция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>68</w:t>
            </w:r>
          </w:p>
          <w:p w:rsidR="002617C3" w:rsidRPr="0016448C" w:rsidRDefault="002617C3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>Общественно-культурная ситуация в России конца ХХ — начала XXI века. Смешение разных идеологических и эстетических ориентиров. Всплеск антитоталитарных настроений на рубеже 1980—1990-х годов.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7C3" w:rsidRPr="002B08BB" w:rsidRDefault="002617C3" w:rsidP="009F5BFB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B08B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617C3" w:rsidRPr="00AC7A32" w:rsidRDefault="002617C3" w:rsidP="00AC7A32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AC7A3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AC7A3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05 </w:t>
            </w:r>
            <w:proofErr w:type="spellStart"/>
            <w:r w:rsidRPr="00AC7A3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AC7A3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06, </w:t>
            </w:r>
            <w:proofErr w:type="spellStart"/>
            <w:r w:rsidRPr="00AC7A3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AC7A3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07, </w:t>
            </w:r>
            <w:proofErr w:type="spellStart"/>
            <w:r w:rsidRPr="00AC7A3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AC7A3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08, </w:t>
            </w:r>
            <w:proofErr w:type="spellStart"/>
            <w:r w:rsidRPr="00AC7A3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AC7A3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10,</w:t>
            </w:r>
          </w:p>
          <w:p w:rsidR="002617C3" w:rsidRPr="00AC7A32" w:rsidRDefault="002617C3" w:rsidP="00AC7A32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C7A3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ЛР 01, ЛР 04, </w:t>
            </w:r>
          </w:p>
          <w:p w:rsidR="002617C3" w:rsidRPr="00AC7A32" w:rsidRDefault="002617C3" w:rsidP="00AC7A32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C7A3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МР 04, МР 09 </w:t>
            </w:r>
          </w:p>
          <w:p w:rsidR="00B86B1C" w:rsidRDefault="00B86B1C" w:rsidP="00AC7A32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2617C3" w:rsidRPr="009E7F47" w:rsidRDefault="00B86B1C" w:rsidP="00AC7A32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B86B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ОК</w:t>
            </w:r>
            <w:proofErr w:type="gramEnd"/>
            <w:r w:rsidRPr="00B86B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01, 04,06, 08</w:t>
            </w:r>
          </w:p>
        </w:tc>
      </w:tr>
      <w:tr w:rsidR="002617C3" w:rsidRPr="0016448C" w:rsidTr="009E7F47">
        <w:trPr>
          <w:trHeight w:val="20"/>
        </w:trPr>
        <w:tc>
          <w:tcPr>
            <w:tcW w:w="9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17C3" w:rsidRPr="0016448C" w:rsidRDefault="002617C3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7C3" w:rsidRDefault="002617C3" w:rsidP="00DA5444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</w:pPr>
            <w:r w:rsidRPr="0055261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 xml:space="preserve">Лекция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>69</w:t>
            </w:r>
          </w:p>
          <w:p w:rsidR="002617C3" w:rsidRPr="009A249A" w:rsidRDefault="002617C3" w:rsidP="00DA5444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en-US" w:eastAsia="en-US"/>
              </w:rPr>
            </w:pPr>
            <w:r w:rsidRPr="001644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</w:t>
            </w:r>
            <w:proofErr w:type="gramStart"/>
            <w:r w:rsidRPr="0016448C">
              <w:rPr>
                <w:rFonts w:ascii="Times New Roman" w:hAnsi="Times New Roman" w:cs="Times New Roman"/>
                <w:sz w:val="24"/>
                <w:szCs w:val="24"/>
              </w:rPr>
              <w:t>рок-поэзии</w:t>
            </w:r>
            <w:proofErr w:type="gramEnd"/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7C3" w:rsidRPr="002B08BB" w:rsidRDefault="002617C3" w:rsidP="009F5BFB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B08B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17C3" w:rsidRPr="009E7F47" w:rsidRDefault="002617C3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617C3" w:rsidRPr="0016448C" w:rsidTr="00EC7CEE">
        <w:trPr>
          <w:trHeight w:val="20"/>
        </w:trPr>
        <w:tc>
          <w:tcPr>
            <w:tcW w:w="9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17C3" w:rsidRPr="0016448C" w:rsidRDefault="002617C3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7C3" w:rsidRDefault="002617C3" w:rsidP="00DA5444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55261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>Лекция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 xml:space="preserve"> 70</w:t>
            </w:r>
            <w:r w:rsidRPr="001644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</w:p>
          <w:p w:rsidR="002617C3" w:rsidRPr="009A249A" w:rsidRDefault="002617C3" w:rsidP="00DA5444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 xml:space="preserve">Отражение постмодернистского мироощущения в современной литературе.  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7C3" w:rsidRPr="002B08BB" w:rsidRDefault="002617C3" w:rsidP="009F5BFB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B08B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17C3" w:rsidRPr="009E7F47" w:rsidRDefault="002617C3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617C3" w:rsidRPr="0016448C" w:rsidTr="00EC7CEE">
        <w:trPr>
          <w:trHeight w:val="20"/>
        </w:trPr>
        <w:tc>
          <w:tcPr>
            <w:tcW w:w="9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17C3" w:rsidRPr="0016448C" w:rsidRDefault="002617C3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7C3" w:rsidRPr="005D7E3D" w:rsidRDefault="002617C3" w:rsidP="005D7E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</w:pPr>
            <w:r w:rsidRPr="005D7E3D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>Профессионально ориентированное содержание</w:t>
            </w:r>
          </w:p>
          <w:p w:rsidR="002617C3" w:rsidRDefault="002617C3" w:rsidP="009F5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F5B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47</w:t>
            </w:r>
          </w:p>
          <w:p w:rsidR="002617C3" w:rsidRPr="009F5BFB" w:rsidRDefault="002617C3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5D7E3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«Практикум: работа с текстами (по заданному плану) на тему: «Какие жизненные уроки можно извлечь из произведений современной литературы специалистам </w:t>
            </w:r>
            <w:proofErr w:type="gramStart"/>
            <w:r w:rsidRPr="005D7E3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естественно-научного</w:t>
            </w:r>
            <w:proofErr w:type="gramEnd"/>
            <w:r w:rsidRPr="005D7E3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профиля, живущим в XXI в.»</w:t>
            </w:r>
            <w:r w:rsidRPr="005D7E3D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5D7E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Дифференцированный зачет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7C3" w:rsidRPr="002B08BB" w:rsidRDefault="002617C3" w:rsidP="009F5BFB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B08B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7C3" w:rsidRPr="009E7F47" w:rsidRDefault="002617C3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2D14" w:rsidRPr="0016448C" w:rsidTr="009E7F47">
        <w:trPr>
          <w:trHeight w:val="20"/>
        </w:trPr>
        <w:tc>
          <w:tcPr>
            <w:tcW w:w="9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D14" w:rsidRPr="0016448C" w:rsidRDefault="004C2D14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D14" w:rsidRDefault="004C2D14" w:rsidP="009F5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F5B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</w:p>
          <w:p w:rsidR="004C2D14" w:rsidRPr="009F5BFB" w:rsidRDefault="004C2D14" w:rsidP="009F5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F5B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Третья волна эмиграции. Возникновение диссидентского движения в СССР. Творчество И. Бродского.</w:t>
            </w:r>
            <w:r w:rsidR="005D7E3D" w:rsidRPr="0016448C">
              <w:rPr>
                <w:rFonts w:ascii="Times New Roman" w:hAnsi="Times New Roman" w:cs="Times New Roman"/>
                <w:sz w:val="24"/>
                <w:szCs w:val="24"/>
              </w:rPr>
              <w:t xml:space="preserve"> Драматургия постперестроечного времени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D14" w:rsidRPr="0016448C" w:rsidRDefault="004C2D14" w:rsidP="009F5BFB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4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D14" w:rsidRPr="009E7F47" w:rsidRDefault="004C2D14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F5BFB" w:rsidRPr="0016448C" w:rsidTr="009E7F47">
        <w:trPr>
          <w:trHeight w:val="20"/>
        </w:trPr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BFB" w:rsidRPr="009A249A" w:rsidRDefault="009F5BFB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A249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BFB" w:rsidRPr="009A249A" w:rsidRDefault="009A249A" w:rsidP="009F5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BFB" w:rsidRPr="0016448C" w:rsidRDefault="009F5BFB" w:rsidP="009F5BFB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BFB" w:rsidRPr="009E7F47" w:rsidRDefault="009F5BFB" w:rsidP="009E7F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F5BFB" w:rsidRPr="0016448C" w:rsidTr="00D504B4">
        <w:trPr>
          <w:trHeight w:val="20"/>
        </w:trPr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BFB" w:rsidRPr="0016448C" w:rsidRDefault="009F5BFB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BFB" w:rsidRPr="009F5BFB" w:rsidRDefault="009F5BFB" w:rsidP="009F5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BFB" w:rsidRPr="0016448C" w:rsidRDefault="009F5BFB" w:rsidP="009F5BFB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176</w:t>
            </w:r>
          </w:p>
        </w:tc>
        <w:tc>
          <w:tcPr>
            <w:tcW w:w="8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BFB" w:rsidRPr="0016448C" w:rsidRDefault="009F5BFB" w:rsidP="009857D7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8A1092" w:rsidRPr="0016448C" w:rsidRDefault="008A1092" w:rsidP="009A249A">
      <w:pPr>
        <w:autoSpaceDE w:val="0"/>
        <w:autoSpaceDN w:val="0"/>
        <w:adjustRightInd w:val="0"/>
        <w:spacing w:after="0" w:line="23" w:lineRule="atLeast"/>
        <w:rPr>
          <w:rFonts w:ascii="Times New Roman" w:hAnsi="Times New Roman" w:cs="Times New Roman"/>
          <w:sz w:val="24"/>
          <w:szCs w:val="24"/>
        </w:rPr>
        <w:sectPr w:rsidR="008A1092" w:rsidRPr="0016448C" w:rsidSect="005D7E3D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1B28F8" w:rsidRPr="0016448C" w:rsidRDefault="001B28F8" w:rsidP="00935438">
      <w:pPr>
        <w:widowControl w:val="0"/>
        <w:autoSpaceDE w:val="0"/>
        <w:autoSpaceDN w:val="0"/>
        <w:adjustRightInd w:val="0"/>
        <w:spacing w:after="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1" w:name="page73"/>
      <w:bookmarkEnd w:id="11"/>
      <w:r w:rsidRPr="0016448C">
        <w:rPr>
          <w:rFonts w:ascii="Times New Roman" w:hAnsi="Times New Roman" w:cs="Times New Roman"/>
          <w:b/>
          <w:sz w:val="24"/>
          <w:szCs w:val="24"/>
        </w:rPr>
        <w:lastRenderedPageBreak/>
        <w:t>Содержание учебного предмета</w:t>
      </w:r>
    </w:p>
    <w:p w:rsidR="001B28F8" w:rsidRPr="0016448C" w:rsidRDefault="001B28F8" w:rsidP="00DA5444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Введение</w:t>
      </w:r>
    </w:p>
    <w:p w:rsidR="001B28F8" w:rsidRPr="0016448C" w:rsidRDefault="001B28F8" w:rsidP="009857D7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Историко-культурный процесс и периодизация русской литературы. Специфика литературы как вида искусства. Взаимодействие русской и западноевропейской литературы. Самобытность русской литературы (с обобщением ранее изученного материала). Значение литературы при освоении профессий СПО и специальностей СПО.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РУССКАЯ ЛИТЕРАТУРА XIX ВЕКА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Развитие русской литературы и культуры в первой половине XIX века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Историко-культурный процесс рубежа XVIII — XIX веков. Романтизм. Особенности русского романтизма. Литературные общества и кружки. Зарождение русской литературной критики. Становление реализма в русской литературе. Русское искусство.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Для чтения и обсуждения </w:t>
      </w:r>
      <w:r w:rsidRPr="0016448C">
        <w:rPr>
          <w:rFonts w:ascii="Times New Roman" w:hAnsi="Times New Roman" w:cs="Times New Roman"/>
          <w:sz w:val="24"/>
          <w:szCs w:val="24"/>
        </w:rPr>
        <w:t>(по выбору преподавателя).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В.А.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Жуковский «Песня», «Море», «Невыразимое».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Зарубежная литература </w:t>
      </w:r>
      <w:r w:rsidRPr="0016448C">
        <w:rPr>
          <w:rFonts w:ascii="Times New Roman" w:hAnsi="Times New Roman" w:cs="Times New Roman"/>
          <w:sz w:val="24"/>
          <w:szCs w:val="24"/>
        </w:rPr>
        <w:t>(обзор с чтением фрагментов по выбору преподавателя).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Э.Т.А. Гофман «Крошка Цахес по прозванию Циннобер», «Песочный человек», «Щелкунчик и Мышиный король</w:t>
      </w:r>
      <w:r w:rsidR="00DA5444">
        <w:rPr>
          <w:rFonts w:ascii="Times New Roman" w:hAnsi="Times New Roman" w:cs="Times New Roman"/>
          <w:sz w:val="24"/>
          <w:szCs w:val="24"/>
        </w:rPr>
        <w:t>».</w:t>
      </w:r>
      <w:r w:rsidRP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DA5444">
        <w:rPr>
          <w:rFonts w:ascii="Times New Roman" w:hAnsi="Times New Roman" w:cs="Times New Roman"/>
          <w:iCs/>
          <w:sz w:val="24"/>
          <w:szCs w:val="24"/>
        </w:rPr>
        <w:t>О</w:t>
      </w:r>
      <w:r w:rsidRPr="00DA5444">
        <w:rPr>
          <w:rFonts w:ascii="Times New Roman" w:hAnsi="Times New Roman" w:cs="Times New Roman"/>
          <w:sz w:val="24"/>
          <w:szCs w:val="24"/>
        </w:rPr>
        <w:t>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DA5444">
        <w:rPr>
          <w:rFonts w:ascii="Times New Roman" w:hAnsi="Times New Roman" w:cs="Times New Roman"/>
          <w:iCs/>
          <w:sz w:val="24"/>
          <w:szCs w:val="24"/>
        </w:rPr>
        <w:t>Бальзак</w:t>
      </w:r>
      <w:r w:rsidRPr="00DA5444">
        <w:rPr>
          <w:rFonts w:ascii="Times New Roman" w:hAnsi="Times New Roman" w:cs="Times New Roman"/>
          <w:sz w:val="24"/>
          <w:szCs w:val="24"/>
        </w:rPr>
        <w:t xml:space="preserve"> «</w:t>
      </w:r>
      <w:r w:rsidRPr="00DA5444">
        <w:rPr>
          <w:rFonts w:ascii="Times New Roman" w:hAnsi="Times New Roman" w:cs="Times New Roman"/>
          <w:iCs/>
          <w:sz w:val="24"/>
          <w:szCs w:val="24"/>
        </w:rPr>
        <w:t>Гобсек</w:t>
      </w:r>
      <w:r w:rsidRPr="00DA5444">
        <w:rPr>
          <w:rFonts w:ascii="Times New Roman" w:hAnsi="Times New Roman" w:cs="Times New Roman"/>
          <w:sz w:val="24"/>
          <w:szCs w:val="24"/>
        </w:rPr>
        <w:t>».</w:t>
      </w:r>
      <w:r w:rsidRPr="00DA5444">
        <w:rPr>
          <w:rFonts w:ascii="Times New Roman" w:hAnsi="Times New Roman" w:cs="Times New Roman"/>
          <w:iCs/>
          <w:sz w:val="24"/>
          <w:szCs w:val="24"/>
        </w:rPr>
        <w:t xml:space="preserve"> В</w:t>
      </w:r>
      <w:r w:rsidRPr="00DA5444">
        <w:rPr>
          <w:rFonts w:ascii="Times New Roman" w:hAnsi="Times New Roman" w:cs="Times New Roman"/>
          <w:sz w:val="24"/>
          <w:szCs w:val="24"/>
        </w:rPr>
        <w:t>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DA5444">
        <w:rPr>
          <w:rFonts w:ascii="Times New Roman" w:hAnsi="Times New Roman" w:cs="Times New Roman"/>
          <w:iCs/>
          <w:sz w:val="24"/>
          <w:szCs w:val="24"/>
        </w:rPr>
        <w:t xml:space="preserve">Шекспир </w:t>
      </w:r>
      <w:r w:rsidRPr="00DA5444">
        <w:rPr>
          <w:rFonts w:ascii="Times New Roman" w:hAnsi="Times New Roman" w:cs="Times New Roman"/>
          <w:sz w:val="24"/>
          <w:szCs w:val="24"/>
        </w:rPr>
        <w:t>«</w:t>
      </w:r>
      <w:r w:rsidRPr="0016448C">
        <w:rPr>
          <w:rFonts w:ascii="Times New Roman" w:hAnsi="Times New Roman" w:cs="Times New Roman"/>
          <w:iCs/>
          <w:sz w:val="24"/>
          <w:szCs w:val="24"/>
        </w:rPr>
        <w:t>Гамлет</w:t>
      </w:r>
      <w:r w:rsidRPr="0016448C">
        <w:rPr>
          <w:rFonts w:ascii="Times New Roman" w:hAnsi="Times New Roman" w:cs="Times New Roman"/>
          <w:sz w:val="24"/>
          <w:szCs w:val="24"/>
        </w:rPr>
        <w:t>».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Теория литературы. </w:t>
      </w:r>
      <w:r w:rsidRPr="0016448C">
        <w:rPr>
          <w:rFonts w:ascii="Times New Roman" w:hAnsi="Times New Roman" w:cs="Times New Roman"/>
          <w:sz w:val="24"/>
          <w:szCs w:val="24"/>
        </w:rPr>
        <w:t>Художественная литература как вид искусства. Периодизация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русской литературы XIX—XX веков. Романтизм, романтический герой. Реализм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Творческие задания. </w:t>
      </w:r>
      <w:r w:rsidRPr="0016448C">
        <w:rPr>
          <w:rFonts w:ascii="Times New Roman" w:hAnsi="Times New Roman" w:cs="Times New Roman"/>
          <w:sz w:val="24"/>
          <w:szCs w:val="24"/>
        </w:rPr>
        <w:t>Исследование и подготовка доклад</w:t>
      </w:r>
      <w:proofErr w:type="gramStart"/>
      <w:r w:rsidRPr="0016448C">
        <w:rPr>
          <w:rFonts w:ascii="Times New Roman" w:hAnsi="Times New Roman" w:cs="Times New Roman"/>
          <w:sz w:val="24"/>
          <w:szCs w:val="24"/>
        </w:rPr>
        <w:t>а(</w:t>
      </w:r>
      <w:proofErr w:type="gramEnd"/>
      <w:r w:rsidRPr="0016448C">
        <w:rPr>
          <w:rFonts w:ascii="Times New Roman" w:hAnsi="Times New Roman" w:cs="Times New Roman"/>
          <w:sz w:val="24"/>
          <w:szCs w:val="24"/>
        </w:rPr>
        <w:t>сообщения или реферата): «Жизнь и творчество одного из русских поэтов (писателей</w:t>
      </w:r>
      <w:proofErr w:type="gramStart"/>
      <w:r w:rsidRPr="0016448C">
        <w:rPr>
          <w:rFonts w:ascii="Times New Roman" w:hAnsi="Times New Roman" w:cs="Times New Roman"/>
          <w:sz w:val="24"/>
          <w:szCs w:val="24"/>
        </w:rPr>
        <w:t>)-</w:t>
      </w:r>
      <w:proofErr w:type="gramEnd"/>
      <w:r w:rsidRPr="0016448C">
        <w:rPr>
          <w:rFonts w:ascii="Times New Roman" w:hAnsi="Times New Roman" w:cs="Times New Roman"/>
          <w:sz w:val="24"/>
          <w:szCs w:val="24"/>
        </w:rPr>
        <w:t>романтиков», «Романтическая баллада в русской литературе», «Развитие жанра исторического романа в эпоху романтизма», «Романтические повести в русской литературе», «Развитие русской литературной критики».</w:t>
      </w:r>
    </w:p>
    <w:p w:rsidR="001B28F8" w:rsidRPr="0016448C" w:rsidRDefault="001B28F8" w:rsidP="009857D7">
      <w:pPr>
        <w:spacing w:after="0" w:line="23" w:lineRule="atLeast"/>
        <w:ind w:firstLine="720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16448C">
        <w:rPr>
          <w:rFonts w:ascii="Times New Roman" w:hAnsi="Times New Roman" w:cs="Times New Roman"/>
          <w:b/>
          <w:iCs/>
          <w:sz w:val="24"/>
          <w:szCs w:val="24"/>
        </w:rPr>
        <w:t>Александр Сергеевич Пушкин (1799—1837)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 xml:space="preserve">Личность писателя. Жизненный и творческий путь (с обобщением ранее </w:t>
      </w:r>
      <w:proofErr w:type="gramStart"/>
      <w:r w:rsidRPr="0016448C">
        <w:rPr>
          <w:rFonts w:ascii="Times New Roman" w:hAnsi="Times New Roman" w:cs="Times New Roman"/>
          <w:sz w:val="24"/>
          <w:szCs w:val="24"/>
        </w:rPr>
        <w:t>изученного</w:t>
      </w:r>
      <w:proofErr w:type="gramEnd"/>
      <w:r w:rsidRPr="0016448C">
        <w:rPr>
          <w:rFonts w:ascii="Times New Roman" w:hAnsi="Times New Roman" w:cs="Times New Roman"/>
          <w:sz w:val="24"/>
          <w:szCs w:val="24"/>
        </w:rPr>
        <w:t>). Детство и юность. Петербург и вольнолюбивая лирика. Южная ссылка и романтический период творчества. Михайловское: темы, мотивы и художественное своеобразие творчества. Становление реализма в творчестве Пушкина. Роль Пушкина в становлении русского литературного языка. Болдинская осень в творчестве Пушкина. Пушкин-мыслитель. Творчество А.С.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Пушкина в критике и литературоведении. Жизнь произведений Пушкина в других видах искусства.</w:t>
      </w:r>
    </w:p>
    <w:p w:rsidR="001B28F8" w:rsidRPr="0016448C" w:rsidRDefault="001B28F8" w:rsidP="009857D7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Чувства добрые» в лирике А.С.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 xml:space="preserve">Пушкина: мечты о «вольности святой». Душевное благородство и гармоничность в выражении любовного чувства. Поиски смысла бытия, внутренней свободы. Отношения человека с Богом. Осмысление высокого </w:t>
      </w:r>
      <w:proofErr w:type="gramStart"/>
      <w:r w:rsidRPr="0016448C">
        <w:rPr>
          <w:rFonts w:ascii="Times New Roman" w:hAnsi="Times New Roman" w:cs="Times New Roman"/>
          <w:sz w:val="24"/>
          <w:szCs w:val="24"/>
        </w:rPr>
        <w:t>на-значения</w:t>
      </w:r>
      <w:proofErr w:type="gramEnd"/>
      <w:r w:rsidRPr="0016448C">
        <w:rPr>
          <w:rFonts w:ascii="Times New Roman" w:hAnsi="Times New Roman" w:cs="Times New Roman"/>
          <w:sz w:val="24"/>
          <w:szCs w:val="24"/>
        </w:rPr>
        <w:t xml:space="preserve"> художника, его миссии пророка. Идея преемственности поколений. Осмысление исторических процессов с гуманистических позиций. Нравственное решение проблем человека и его времени.</w:t>
      </w:r>
    </w:p>
    <w:p w:rsidR="001B28F8" w:rsidRPr="0016448C" w:rsidRDefault="001B28F8" w:rsidP="009857D7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sz w:val="24"/>
          <w:szCs w:val="24"/>
        </w:rPr>
        <w:t>Для чтения и изучения.</w:t>
      </w:r>
      <w:r w:rsidRPr="0016448C">
        <w:rPr>
          <w:rFonts w:ascii="Times New Roman" w:hAnsi="Times New Roman" w:cs="Times New Roman"/>
          <w:sz w:val="24"/>
          <w:szCs w:val="24"/>
        </w:rPr>
        <w:t xml:space="preserve"> Стихотворения: </w:t>
      </w:r>
      <w:proofErr w:type="gramStart"/>
      <w:r w:rsidRPr="0016448C">
        <w:rPr>
          <w:rFonts w:ascii="Times New Roman" w:hAnsi="Times New Roman" w:cs="Times New Roman"/>
          <w:sz w:val="24"/>
          <w:szCs w:val="24"/>
        </w:rPr>
        <w:t>«Вольность», «Пророк», «Поэт», «Поэт и толпа», «Поэту», «Элегия».. Поэма «Медный всадник».</w:t>
      </w:r>
      <w:proofErr w:type="gramEnd"/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Повторение. </w:t>
      </w:r>
      <w:r w:rsidRPr="0016448C">
        <w:rPr>
          <w:rFonts w:ascii="Times New Roman" w:hAnsi="Times New Roman" w:cs="Times New Roman"/>
          <w:sz w:val="24"/>
          <w:szCs w:val="24"/>
        </w:rPr>
        <w:t>А.С.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Пушкин: лирика,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повесть «Капитанская дочка». Роман «Евгений Онегин».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Теория литературы. </w:t>
      </w:r>
      <w:r w:rsidRPr="0016448C">
        <w:rPr>
          <w:rFonts w:ascii="Times New Roman" w:hAnsi="Times New Roman" w:cs="Times New Roman"/>
          <w:sz w:val="24"/>
          <w:szCs w:val="24"/>
        </w:rPr>
        <w:t xml:space="preserve">Лирический герой и лирический сюжет. Элегия.  Поэма. 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Трагедия. Конфликт. Проблематика.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Демонстрации. </w:t>
      </w:r>
      <w:proofErr w:type="gramStart"/>
      <w:r w:rsidRPr="0016448C">
        <w:rPr>
          <w:rFonts w:ascii="Times New Roman" w:hAnsi="Times New Roman" w:cs="Times New Roman"/>
          <w:sz w:val="24"/>
          <w:szCs w:val="24"/>
        </w:rPr>
        <w:t>Портреты А.С.</w:t>
      </w:r>
      <w:r w:rsidR="00DA5444">
        <w:rPr>
          <w:rFonts w:ascii="Times New Roman" w:hAnsi="Times New Roman" w:cs="Times New Roman"/>
          <w:sz w:val="24"/>
          <w:szCs w:val="24"/>
        </w:rPr>
        <w:t xml:space="preserve"> Пушкина </w:t>
      </w:r>
      <w:r w:rsidRPr="0016448C">
        <w:rPr>
          <w:rFonts w:ascii="Times New Roman" w:hAnsi="Times New Roman" w:cs="Times New Roman"/>
          <w:sz w:val="24"/>
          <w:szCs w:val="24"/>
        </w:rPr>
        <w:t>(худ.</w:t>
      </w:r>
      <w:proofErr w:type="gramEnd"/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6448C">
        <w:rPr>
          <w:rFonts w:ascii="Times New Roman" w:hAnsi="Times New Roman" w:cs="Times New Roman"/>
          <w:sz w:val="24"/>
          <w:szCs w:val="24"/>
        </w:rPr>
        <w:t>С.Г.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448C">
        <w:rPr>
          <w:rFonts w:ascii="Times New Roman" w:hAnsi="Times New Roman" w:cs="Times New Roman"/>
          <w:sz w:val="24"/>
          <w:szCs w:val="24"/>
        </w:rPr>
        <w:t>Чириков</w:t>
      </w:r>
      <w:proofErr w:type="spellEnd"/>
      <w:r w:rsidRPr="0016448C">
        <w:rPr>
          <w:rFonts w:ascii="Times New Roman" w:hAnsi="Times New Roman" w:cs="Times New Roman"/>
          <w:sz w:val="24"/>
          <w:szCs w:val="24"/>
        </w:rPr>
        <w:t>, В.А.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Тропинин, О.А</w:t>
      </w:r>
      <w:r w:rsidR="00DA5444">
        <w:rPr>
          <w:rFonts w:ascii="Times New Roman" w:hAnsi="Times New Roman" w:cs="Times New Roman"/>
          <w:sz w:val="24"/>
          <w:szCs w:val="24"/>
        </w:rPr>
        <w:t xml:space="preserve"> Кипренский, </w:t>
      </w:r>
      <w:r w:rsidRPr="0016448C">
        <w:rPr>
          <w:rFonts w:ascii="Times New Roman" w:hAnsi="Times New Roman" w:cs="Times New Roman"/>
          <w:sz w:val="24"/>
          <w:szCs w:val="24"/>
        </w:rPr>
        <w:t>В.В.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448C">
        <w:rPr>
          <w:rFonts w:ascii="Times New Roman" w:hAnsi="Times New Roman" w:cs="Times New Roman"/>
          <w:sz w:val="24"/>
          <w:szCs w:val="24"/>
        </w:rPr>
        <w:t>Матэ</w:t>
      </w:r>
      <w:proofErr w:type="spellEnd"/>
      <w:r w:rsidRPr="0016448C">
        <w:rPr>
          <w:rFonts w:ascii="Times New Roman" w:hAnsi="Times New Roman" w:cs="Times New Roman"/>
          <w:sz w:val="24"/>
          <w:szCs w:val="24"/>
        </w:rPr>
        <w:t xml:space="preserve"> и др.), автопортреты.</w:t>
      </w:r>
      <w:proofErr w:type="gramEnd"/>
      <w:r w:rsidRPr="0016448C">
        <w:rPr>
          <w:rFonts w:ascii="Times New Roman" w:hAnsi="Times New Roman" w:cs="Times New Roman"/>
          <w:sz w:val="24"/>
          <w:szCs w:val="24"/>
        </w:rPr>
        <w:t xml:space="preserve"> Рисунки А.С.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Пушкина. Романсы на стихи  А.С</w:t>
      </w:r>
      <w:proofErr w:type="gramStart"/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6448C">
        <w:rPr>
          <w:rFonts w:ascii="Times New Roman" w:hAnsi="Times New Roman" w:cs="Times New Roman"/>
          <w:sz w:val="24"/>
          <w:szCs w:val="24"/>
        </w:rPr>
        <w:t>Пушкина А.П.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Бородина,  Н.А.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Римского-Корсакова,  М.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Глинки, Г.В.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Свиридова и др. Фрагменты из оперы М.П. Мусоргского «Борис Годунов».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Творческие задания. </w:t>
      </w:r>
      <w:r w:rsidRPr="0016448C">
        <w:rPr>
          <w:rFonts w:ascii="Times New Roman" w:hAnsi="Times New Roman" w:cs="Times New Roman"/>
          <w:sz w:val="24"/>
          <w:szCs w:val="24"/>
        </w:rPr>
        <w:t xml:space="preserve">Исследование и подготовка доклада (сообщения или реферата): «Пушкин в воспоминаниях современников», «Предки Пушкина и его семья», </w:t>
      </w:r>
      <w:r w:rsidRPr="0016448C">
        <w:rPr>
          <w:rFonts w:ascii="Times New Roman" w:hAnsi="Times New Roman" w:cs="Times New Roman"/>
          <w:sz w:val="24"/>
          <w:szCs w:val="24"/>
        </w:rPr>
        <w:lastRenderedPageBreak/>
        <w:t>«Царскосельский лицей и его воспитанники», «Судьба Н.Н.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Пушкиной», «Дуэль и смерть А.С.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Пушкина».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Подготовка и проведение заочной экскурсии в один из музеев А.С.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Пушкина (по выбору студентов).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Наизусть. </w:t>
      </w:r>
      <w:r w:rsidRPr="0016448C">
        <w:rPr>
          <w:rFonts w:ascii="Times New Roman" w:hAnsi="Times New Roman" w:cs="Times New Roman"/>
          <w:sz w:val="24"/>
          <w:szCs w:val="24"/>
        </w:rPr>
        <w:t>Не менее трех стихотворений по выбору студентов.</w:t>
      </w:r>
    </w:p>
    <w:p w:rsidR="001B28F8" w:rsidRPr="0016448C" w:rsidRDefault="001B28F8" w:rsidP="009857D7">
      <w:pPr>
        <w:tabs>
          <w:tab w:val="left" w:pos="3220"/>
        </w:tabs>
        <w:spacing w:after="0" w:line="23" w:lineRule="atLeast"/>
        <w:ind w:firstLine="72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16448C">
        <w:rPr>
          <w:rFonts w:ascii="Times New Roman" w:hAnsi="Times New Roman" w:cs="Times New Roman"/>
          <w:b/>
          <w:i/>
          <w:iCs/>
          <w:sz w:val="24"/>
          <w:szCs w:val="24"/>
        </w:rPr>
        <w:t>Михаил Юрьевич Лермонтов (1814 — 1841)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Личность и жизненный путь М.Ю. Лермонтова (с обобщением ранее изученного). Темы, мотивы и образы ранней лирики Лермонтова. Жанровое и художественное своеобразие творчества М.Ю. Лермонтова петербургского и кавказского периодов.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Тема одиночества в лирике Лермонтова. Поэт и общество. Трагизм любовной лирики Лермонтова.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Для чтения и изучения. </w:t>
      </w:r>
      <w:r w:rsidRPr="0016448C">
        <w:rPr>
          <w:rFonts w:ascii="Times New Roman" w:hAnsi="Times New Roman" w:cs="Times New Roman"/>
          <w:sz w:val="24"/>
          <w:szCs w:val="24"/>
        </w:rPr>
        <w:t xml:space="preserve">Стихотворения: </w:t>
      </w:r>
      <w:proofErr w:type="gramStart"/>
      <w:r w:rsidRPr="0016448C">
        <w:rPr>
          <w:rFonts w:ascii="Times New Roman" w:hAnsi="Times New Roman" w:cs="Times New Roman"/>
          <w:sz w:val="24"/>
          <w:szCs w:val="24"/>
        </w:rPr>
        <w:t>«Дума», «Нет, я не Байрон, я другой…», «Поэт» («Отделкой золотой блистает мой кинжал…»),  «Как часто пестрою толпою окружен…», «</w:t>
      </w:r>
      <w:proofErr w:type="spellStart"/>
      <w:r w:rsidRPr="0016448C">
        <w:rPr>
          <w:rFonts w:ascii="Times New Roman" w:hAnsi="Times New Roman" w:cs="Times New Roman"/>
          <w:sz w:val="24"/>
          <w:szCs w:val="24"/>
        </w:rPr>
        <w:t>Валерик</w:t>
      </w:r>
      <w:proofErr w:type="spellEnd"/>
      <w:r w:rsidRPr="0016448C">
        <w:rPr>
          <w:rFonts w:ascii="Times New Roman" w:hAnsi="Times New Roman" w:cs="Times New Roman"/>
          <w:sz w:val="24"/>
          <w:szCs w:val="24"/>
        </w:rPr>
        <w:t>», «Родина», «Прощай, немытая Россия…», «Сон», «И скучно, и грустно!», «Выхожу один я на дорогу…».</w:t>
      </w:r>
      <w:proofErr w:type="gramEnd"/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Повторение. </w:t>
      </w:r>
      <w:r w:rsidRPr="0016448C">
        <w:rPr>
          <w:rFonts w:ascii="Times New Roman" w:hAnsi="Times New Roman" w:cs="Times New Roman"/>
          <w:sz w:val="24"/>
          <w:szCs w:val="24"/>
        </w:rPr>
        <w:t>Лирика М.Ю. Лермонтова, «</w:t>
      </w:r>
      <w:proofErr w:type="gramStart"/>
      <w:r w:rsidRPr="0016448C">
        <w:rPr>
          <w:rFonts w:ascii="Times New Roman" w:hAnsi="Times New Roman" w:cs="Times New Roman"/>
          <w:sz w:val="24"/>
          <w:szCs w:val="24"/>
        </w:rPr>
        <w:t>Песня про царя</w:t>
      </w:r>
      <w:proofErr w:type="gramEnd"/>
      <w:r w:rsidRPr="0016448C">
        <w:rPr>
          <w:rFonts w:ascii="Times New Roman" w:hAnsi="Times New Roman" w:cs="Times New Roman"/>
          <w:sz w:val="24"/>
          <w:szCs w:val="24"/>
        </w:rPr>
        <w:t xml:space="preserve"> Ивана Васильевича,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молодого опричника и удалого купца Калашникова». Поэма «Мцыри». Роман «Герой нашего времени».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Демонстрации. </w:t>
      </w:r>
      <w:r w:rsidRPr="0016448C">
        <w:rPr>
          <w:rFonts w:ascii="Times New Roman" w:hAnsi="Times New Roman" w:cs="Times New Roman"/>
          <w:sz w:val="24"/>
          <w:szCs w:val="24"/>
        </w:rPr>
        <w:t>Портреты М.Ю.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 xml:space="preserve">Лермонтова. Картины и рисунки </w:t>
      </w:r>
      <w:r w:rsidR="00DA5444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16448C">
        <w:rPr>
          <w:rFonts w:ascii="Times New Roman" w:hAnsi="Times New Roman" w:cs="Times New Roman"/>
          <w:sz w:val="24"/>
          <w:szCs w:val="24"/>
        </w:rPr>
        <w:t>М.Ю.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Лермонтова. Произведения М.Ю.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Лермонтова в творчестве русских живописцев и художников-иллюстраторов.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Творческие задания. </w:t>
      </w:r>
      <w:r w:rsidRPr="0016448C">
        <w:rPr>
          <w:rFonts w:ascii="Times New Roman" w:hAnsi="Times New Roman" w:cs="Times New Roman"/>
          <w:sz w:val="24"/>
          <w:szCs w:val="24"/>
        </w:rPr>
        <w:t>Исследование и подготовка доклада (сообщения или реферата): «Кавказ в судьбе и творчестве Лермонтова», «М.Ю.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Лермонтов в воспоминаниях современников», «М.Ю.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Лермонтов — художник», «Любовная лирика Лермонтова».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Подготовка и проведение заочной экскурсии в один из музеев М.Ю.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Лермонтова (по выбору студентов).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Наизусть. </w:t>
      </w:r>
      <w:r w:rsidRPr="0016448C">
        <w:rPr>
          <w:rFonts w:ascii="Times New Roman" w:hAnsi="Times New Roman" w:cs="Times New Roman"/>
          <w:sz w:val="24"/>
          <w:szCs w:val="24"/>
        </w:rPr>
        <w:t>Не менее трех стихотворений по выбору студентов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448C">
        <w:rPr>
          <w:rFonts w:ascii="Times New Roman" w:hAnsi="Times New Roman" w:cs="Times New Roman"/>
          <w:b/>
          <w:i/>
          <w:iCs/>
          <w:sz w:val="24"/>
          <w:szCs w:val="24"/>
        </w:rPr>
        <w:t>Николай Васильевич Гоголь (1809—1852)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Личность писателя, жизненный и творческий путь (с обобщением ранее изученного). «Петербургские повести»: проблематика и художественное своеобразие. Особенности сатиры Гоголя. Значение творчества Н.В.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Гоголя в русской литературе.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Для чтения и изучения. </w:t>
      </w:r>
      <w:r w:rsidRPr="0016448C">
        <w:rPr>
          <w:rFonts w:ascii="Times New Roman" w:hAnsi="Times New Roman" w:cs="Times New Roman"/>
          <w:sz w:val="24"/>
          <w:szCs w:val="24"/>
        </w:rPr>
        <w:t>«Портрет».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Для чтения и обсуждения. «Нос».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Демонстрации. Портреты Н.В.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Гоголя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Творческие задания. </w:t>
      </w:r>
      <w:r w:rsidRPr="0016448C">
        <w:rPr>
          <w:rFonts w:ascii="Times New Roman" w:hAnsi="Times New Roman" w:cs="Times New Roman"/>
          <w:sz w:val="24"/>
          <w:szCs w:val="24"/>
        </w:rPr>
        <w:t>Исследование и подготовка доклада (сообщения или реферата): «Петербург в жизни и творчестве Н.В.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Гоголя», «Н.В.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Гоголь в воспоминаниях современников».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Особенности развития русской литературы во второй половине XIX века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Культурно-историческое развитие России середины XIX века. Конфликт либерального дворянства и разночинной демократии. Отмена крепостного права. Крымская война. Народничество. Укрепление реалистического направления в русской живописи второй половины XIX века</w:t>
      </w:r>
      <w:r w:rsidRPr="0016448C">
        <w:rPr>
          <w:rFonts w:ascii="Times New Roman" w:hAnsi="Times New Roman" w:cs="Times New Roman"/>
          <w:sz w:val="24"/>
          <w:szCs w:val="24"/>
          <w:vertAlign w:val="superscript"/>
        </w:rPr>
        <w:t>.</w:t>
      </w:r>
      <w:r w:rsidRPr="0016448C">
        <w:rPr>
          <w:rFonts w:ascii="Times New Roman" w:hAnsi="Times New Roman" w:cs="Times New Roman"/>
          <w:sz w:val="24"/>
          <w:szCs w:val="24"/>
        </w:rPr>
        <w:t xml:space="preserve"> (И.К.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Айвазовский, В.В.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Верещагин, В.М.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Васнецов, Н.Н.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448C">
        <w:rPr>
          <w:rFonts w:ascii="Times New Roman" w:hAnsi="Times New Roman" w:cs="Times New Roman"/>
          <w:sz w:val="24"/>
          <w:szCs w:val="24"/>
        </w:rPr>
        <w:t>Ге</w:t>
      </w:r>
      <w:proofErr w:type="spellEnd"/>
      <w:r w:rsidRPr="0016448C">
        <w:rPr>
          <w:rFonts w:ascii="Times New Roman" w:hAnsi="Times New Roman" w:cs="Times New Roman"/>
          <w:sz w:val="24"/>
          <w:szCs w:val="24"/>
        </w:rPr>
        <w:t>, И.Н.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Крамской, В.Г.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Перов, И.Е.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Репин, В.И.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Суриков). Мастера русского реалистического пейзажа (И.И.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Левитан, В.Д.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Поленов, А.К.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Саврасов, И.И.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Шишкин, Ф.А.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Васильев, А.И.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Куинджи) (на примере 3—4 художников по выбору преподавателя). Содружество русских</w:t>
      </w:r>
      <w:r w:rsidR="00DA5444">
        <w:rPr>
          <w:rFonts w:ascii="Times New Roman" w:hAnsi="Times New Roman" w:cs="Times New Roman"/>
          <w:sz w:val="24"/>
          <w:szCs w:val="24"/>
        </w:rPr>
        <w:t xml:space="preserve"> композиторов «Могучая кучка» (</w:t>
      </w:r>
      <w:r w:rsidRPr="0016448C">
        <w:rPr>
          <w:rFonts w:ascii="Times New Roman" w:hAnsi="Times New Roman" w:cs="Times New Roman"/>
          <w:sz w:val="24"/>
          <w:szCs w:val="24"/>
        </w:rPr>
        <w:t>М.А.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Балакирев, М.П.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Мусоргский, А.И.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Бородин, Н.А.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Римский-Корсаков).</w:t>
      </w:r>
    </w:p>
    <w:p w:rsidR="001B28F8" w:rsidRPr="0016448C" w:rsidRDefault="001B28F8" w:rsidP="009857D7">
      <w:pPr>
        <w:tabs>
          <w:tab w:val="left" w:pos="2540"/>
          <w:tab w:val="left" w:pos="3220"/>
        </w:tabs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Малый театр — «второй Московский университет в России». М.С.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Щепкин — основоположник русского сценического реализма. Первый публичный музей национального русского искусства — Третьяковская галерея в Москве</w:t>
      </w:r>
    </w:p>
    <w:p w:rsidR="001B28F8" w:rsidRPr="0016448C" w:rsidRDefault="001B28F8" w:rsidP="009857D7">
      <w:pPr>
        <w:tabs>
          <w:tab w:val="left" w:pos="2540"/>
          <w:tab w:val="left" w:pos="3220"/>
        </w:tabs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lastRenderedPageBreak/>
        <w:t xml:space="preserve">Литературная критика и журнальная полемика 1860-х годов о «лишних людях» и «новом человеке» в журналах «Современник», «Отечественные записки», «Русское слово». Газета «Колокол», общественно-политическая и литературная деятельность </w:t>
      </w:r>
      <w:r w:rsidR="00DA5444">
        <w:rPr>
          <w:rFonts w:ascii="Times New Roman" w:hAnsi="Times New Roman" w:cs="Times New Roman"/>
          <w:sz w:val="24"/>
          <w:szCs w:val="24"/>
        </w:rPr>
        <w:t xml:space="preserve">    </w:t>
      </w:r>
      <w:r w:rsidRPr="0016448C">
        <w:rPr>
          <w:rFonts w:ascii="Times New Roman" w:hAnsi="Times New Roman" w:cs="Times New Roman"/>
          <w:sz w:val="24"/>
          <w:szCs w:val="24"/>
        </w:rPr>
        <w:t>А.И.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Герцена, В.Г.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Белинского. Развитие реалистических традиций в прозе (И.С.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Тургенев, И.А.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Гончаров, Л.Н.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Толстой, Ф.М.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Достоевский, Н.С.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 xml:space="preserve">Лесков и др.). Новые типы героев в русской литературе. Нигилистический и антинигилистический роман </w:t>
      </w:r>
      <w:r w:rsidR="00DA5444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16448C">
        <w:rPr>
          <w:rFonts w:ascii="Times New Roman" w:hAnsi="Times New Roman" w:cs="Times New Roman"/>
          <w:sz w:val="24"/>
          <w:szCs w:val="24"/>
        </w:rPr>
        <w:t>(Н.Г.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Чернышевский, И.С.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Тургенев). Драматургия А.Н.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Островского и А.П.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Чехова и ее сценическое воплощение. Поэзия «чистого искусства», и реалистическая поэзия</w:t>
      </w:r>
    </w:p>
    <w:p w:rsidR="00DA5444" w:rsidRDefault="001B28F8" w:rsidP="009857D7">
      <w:pPr>
        <w:tabs>
          <w:tab w:val="left" w:pos="2540"/>
          <w:tab w:val="left" w:pos="3220"/>
        </w:tabs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Для чтения и обсуждения. </w:t>
      </w:r>
      <w:r w:rsidRPr="0016448C">
        <w:rPr>
          <w:rFonts w:ascii="Times New Roman" w:hAnsi="Times New Roman" w:cs="Times New Roman"/>
          <w:sz w:val="24"/>
          <w:szCs w:val="24"/>
        </w:rPr>
        <w:t>В.Г.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Белинский</w:t>
      </w:r>
      <w:r w:rsidR="00DA5444">
        <w:rPr>
          <w:rFonts w:ascii="Times New Roman" w:hAnsi="Times New Roman" w:cs="Times New Roman"/>
          <w:sz w:val="24"/>
          <w:szCs w:val="24"/>
        </w:rPr>
        <w:t xml:space="preserve"> «Литературные мечтания».                  А.И. Гер</w:t>
      </w:r>
      <w:r w:rsidRPr="0016448C">
        <w:rPr>
          <w:rFonts w:ascii="Times New Roman" w:hAnsi="Times New Roman" w:cs="Times New Roman"/>
          <w:sz w:val="24"/>
          <w:szCs w:val="24"/>
        </w:rPr>
        <w:t xml:space="preserve">цен «О развитии революционных идей в России». Д. И. Писарев «Реалисты». </w:t>
      </w:r>
    </w:p>
    <w:p w:rsidR="001B28F8" w:rsidRPr="0016448C" w:rsidRDefault="001B28F8" w:rsidP="00DA5444">
      <w:pPr>
        <w:tabs>
          <w:tab w:val="left" w:pos="2540"/>
          <w:tab w:val="left" w:pos="3220"/>
        </w:tabs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Н.Г.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 xml:space="preserve">Чернышевский «Русский человек на </w:t>
      </w:r>
      <w:proofErr w:type="spellStart"/>
      <w:r w:rsidRPr="0016448C">
        <w:rPr>
          <w:rFonts w:ascii="Times New Roman" w:hAnsi="Times New Roman" w:cs="Times New Roman"/>
          <w:sz w:val="24"/>
          <w:szCs w:val="24"/>
        </w:rPr>
        <w:t>rendez-vous</w:t>
      </w:r>
      <w:proofErr w:type="spellEnd"/>
      <w:r w:rsidRPr="0016448C">
        <w:rPr>
          <w:rFonts w:ascii="Times New Roman" w:hAnsi="Times New Roman" w:cs="Times New Roman"/>
          <w:sz w:val="24"/>
          <w:szCs w:val="24"/>
        </w:rPr>
        <w:t>». B.Е.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 xml:space="preserve">Гаршин «Очень коротенький роман» (по выбору преподавателя). </w:t>
      </w:r>
    </w:p>
    <w:p w:rsidR="00DA5444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Демонстрации. </w:t>
      </w:r>
      <w:r w:rsidRPr="0016448C">
        <w:rPr>
          <w:rFonts w:ascii="Times New Roman" w:hAnsi="Times New Roman" w:cs="Times New Roman"/>
          <w:sz w:val="24"/>
          <w:szCs w:val="24"/>
        </w:rPr>
        <w:t>Отрывки из музыкальных произведений П.И.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Чайковского. Репродукции картин художников второй половины XIX века: И.К.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Айвазовского, В.В.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Верещагина, В.М.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Васнецова, Н.Н.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448C">
        <w:rPr>
          <w:rFonts w:ascii="Times New Roman" w:hAnsi="Times New Roman" w:cs="Times New Roman"/>
          <w:sz w:val="24"/>
          <w:szCs w:val="24"/>
        </w:rPr>
        <w:t>Ге</w:t>
      </w:r>
      <w:proofErr w:type="spellEnd"/>
      <w:r w:rsidRPr="0016448C">
        <w:rPr>
          <w:rFonts w:ascii="Times New Roman" w:hAnsi="Times New Roman" w:cs="Times New Roman"/>
          <w:sz w:val="24"/>
          <w:szCs w:val="24"/>
        </w:rPr>
        <w:t>, И.Н.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Крамского, В.Г.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Перова, И.Е</w:t>
      </w:r>
      <w:r w:rsidR="00DA5444">
        <w:rPr>
          <w:rFonts w:ascii="Times New Roman" w:hAnsi="Times New Roman" w:cs="Times New Roman"/>
          <w:sz w:val="24"/>
          <w:szCs w:val="24"/>
        </w:rPr>
        <w:t xml:space="preserve">. </w:t>
      </w:r>
      <w:r w:rsidRPr="0016448C">
        <w:rPr>
          <w:rFonts w:ascii="Times New Roman" w:hAnsi="Times New Roman" w:cs="Times New Roman"/>
          <w:sz w:val="24"/>
          <w:szCs w:val="24"/>
        </w:rPr>
        <w:t xml:space="preserve">Репина, 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28F8" w:rsidRPr="0016448C" w:rsidRDefault="001B28F8" w:rsidP="00DA5444">
      <w:pPr>
        <w:widowControl w:val="0"/>
        <w:overflowPunct w:val="0"/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В.И.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Сурикова, И.И.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Левитана, В.Д.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Поленова, А.К.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448C">
        <w:rPr>
          <w:rFonts w:ascii="Times New Roman" w:hAnsi="Times New Roman" w:cs="Times New Roman"/>
          <w:sz w:val="24"/>
          <w:szCs w:val="24"/>
        </w:rPr>
        <w:t>Саврасова</w:t>
      </w:r>
      <w:proofErr w:type="spellEnd"/>
      <w:r w:rsidRPr="0016448C">
        <w:rPr>
          <w:rFonts w:ascii="Times New Roman" w:hAnsi="Times New Roman" w:cs="Times New Roman"/>
          <w:sz w:val="24"/>
          <w:szCs w:val="24"/>
        </w:rPr>
        <w:t>, И.И.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 xml:space="preserve">Шишкина, </w:t>
      </w:r>
      <w:r w:rsidR="00DA5444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16448C">
        <w:rPr>
          <w:rFonts w:ascii="Times New Roman" w:hAnsi="Times New Roman" w:cs="Times New Roman"/>
          <w:sz w:val="24"/>
          <w:szCs w:val="24"/>
        </w:rPr>
        <w:t>Ф.А.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Васильева, А.И.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Куинджи.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16448C">
        <w:rPr>
          <w:rFonts w:ascii="Times New Roman" w:hAnsi="Times New Roman" w:cs="Times New Roman"/>
          <w:b/>
          <w:sz w:val="24"/>
          <w:szCs w:val="24"/>
        </w:rPr>
        <w:tab/>
      </w:r>
      <w:r w:rsidRPr="0016448C">
        <w:rPr>
          <w:rFonts w:ascii="Times New Roman" w:hAnsi="Times New Roman" w:cs="Times New Roman"/>
          <w:b/>
          <w:i/>
          <w:iCs/>
          <w:sz w:val="24"/>
          <w:szCs w:val="24"/>
        </w:rPr>
        <w:t>Александр Николаевич Островский (1823—1886)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Жизненный и творческий путь А. Н. Островского (с обобщением ранее изученного). Социально-культурная новизна драматургии А.Н.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Островского. Темы «горячего сердца» и «темного царства» в творчестве А.Н.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Островского.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Драма «Гроза». Творческая история драмы. Жанровое своеобразие. Художественные особенности драмы. Калинов и его обитатели (система персонажей). Самобытность замысла, оригинальность основного характера, сила трагической развязки в судьбе героев драмы. Символика грозы. Образ Катерины — воплощение лучших качеств женской натуры. Конфликт романтической личности с укладом жизни, лишенной народных нравственных основ. Мотивы искушений, мотив своеволия и свободы в драме. Катерина в оценке Н.А.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 xml:space="preserve">Добролюбова и </w:t>
      </w:r>
      <w:proofErr w:type="spellStart"/>
      <w:r w:rsidRPr="0016448C">
        <w:rPr>
          <w:rFonts w:ascii="Times New Roman" w:hAnsi="Times New Roman" w:cs="Times New Roman"/>
          <w:sz w:val="24"/>
          <w:szCs w:val="24"/>
        </w:rPr>
        <w:t>Д.И.Писарева</w:t>
      </w:r>
      <w:proofErr w:type="spellEnd"/>
      <w:r w:rsidRPr="0016448C">
        <w:rPr>
          <w:rFonts w:ascii="Times New Roman" w:hAnsi="Times New Roman" w:cs="Times New Roman"/>
          <w:sz w:val="24"/>
          <w:szCs w:val="24"/>
        </w:rPr>
        <w:t>. Позиция автора и его идеал. Роль персонажей второго ряда в пьесе.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Малый театр и драматургия А.Н.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Островского</w:t>
      </w:r>
    </w:p>
    <w:p w:rsidR="001B28F8" w:rsidRPr="0016448C" w:rsidRDefault="001B28F8" w:rsidP="009857D7">
      <w:pPr>
        <w:tabs>
          <w:tab w:val="left" w:pos="3100"/>
        </w:tabs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Для чтения и изучения. </w:t>
      </w:r>
      <w:r w:rsidRPr="0016448C">
        <w:rPr>
          <w:rFonts w:ascii="Times New Roman" w:hAnsi="Times New Roman" w:cs="Times New Roman"/>
          <w:sz w:val="24"/>
          <w:szCs w:val="24"/>
        </w:rPr>
        <w:t>Драма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«Гроза».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Статья Н.А.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Добролюбова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«Луч света в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темном царстве».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Повторение. </w:t>
      </w:r>
      <w:r w:rsidRPr="0016448C">
        <w:rPr>
          <w:rFonts w:ascii="Times New Roman" w:hAnsi="Times New Roman" w:cs="Times New Roman"/>
          <w:sz w:val="24"/>
          <w:szCs w:val="24"/>
        </w:rPr>
        <w:t>Развитие традиций русского театра.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Теория литературы. </w:t>
      </w:r>
      <w:r w:rsidRPr="0016448C">
        <w:rPr>
          <w:rFonts w:ascii="Times New Roman" w:hAnsi="Times New Roman" w:cs="Times New Roman"/>
          <w:sz w:val="24"/>
          <w:szCs w:val="24"/>
        </w:rPr>
        <w:t>Драма.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Комедия.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Творческие задания. </w:t>
      </w:r>
      <w:r w:rsidRPr="0016448C">
        <w:rPr>
          <w:rFonts w:ascii="Times New Roman" w:hAnsi="Times New Roman" w:cs="Times New Roman"/>
          <w:sz w:val="24"/>
          <w:szCs w:val="24"/>
        </w:rPr>
        <w:t>Исследование и подготовка реферата: «Значение творчества А.Н.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Островского в истории русского театра»; «</w:t>
      </w:r>
      <w:r w:rsidRPr="0016448C">
        <w:rPr>
          <w:rFonts w:ascii="Times New Roman" w:hAnsi="Times New Roman" w:cs="Times New Roman"/>
          <w:i/>
          <w:iCs/>
          <w:sz w:val="24"/>
          <w:szCs w:val="24"/>
        </w:rPr>
        <w:t xml:space="preserve">Мир Островского на сцене </w:t>
      </w:r>
      <w:r w:rsidR="00DA544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i/>
          <w:iCs/>
          <w:sz w:val="24"/>
          <w:szCs w:val="24"/>
        </w:rPr>
        <w:t>и</w:t>
      </w:r>
      <w:r w:rsidR="00DA544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i/>
          <w:iCs/>
          <w:sz w:val="24"/>
          <w:szCs w:val="24"/>
        </w:rPr>
        <w:t>на экране</w:t>
      </w:r>
      <w:r w:rsidRPr="0016448C">
        <w:rPr>
          <w:rFonts w:ascii="Times New Roman" w:hAnsi="Times New Roman" w:cs="Times New Roman"/>
          <w:sz w:val="24"/>
          <w:szCs w:val="24"/>
        </w:rPr>
        <w:t>»; «</w:t>
      </w:r>
      <w:r w:rsidRPr="0016448C">
        <w:rPr>
          <w:rFonts w:ascii="Times New Roman" w:hAnsi="Times New Roman" w:cs="Times New Roman"/>
          <w:i/>
          <w:iCs/>
          <w:sz w:val="24"/>
          <w:szCs w:val="24"/>
        </w:rPr>
        <w:t>Мир купечества у Гоголя и Островского</w:t>
      </w:r>
      <w:r w:rsidRPr="0016448C">
        <w:rPr>
          <w:rFonts w:ascii="Times New Roman" w:hAnsi="Times New Roman" w:cs="Times New Roman"/>
          <w:sz w:val="24"/>
          <w:szCs w:val="24"/>
        </w:rPr>
        <w:t>».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Подготовка сообщений: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«Экранизация произведений А.Н.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Островского», «</w:t>
      </w:r>
      <w:r w:rsidRPr="0016448C">
        <w:rPr>
          <w:rFonts w:ascii="Times New Roman" w:hAnsi="Times New Roman" w:cs="Times New Roman"/>
          <w:i/>
          <w:iCs/>
          <w:sz w:val="24"/>
          <w:szCs w:val="24"/>
        </w:rPr>
        <w:t>Крылатые выражения в произведениях А</w:t>
      </w:r>
      <w:r w:rsidRPr="0016448C">
        <w:rPr>
          <w:rFonts w:ascii="Times New Roman" w:hAnsi="Times New Roman" w:cs="Times New Roman"/>
          <w:sz w:val="24"/>
          <w:szCs w:val="24"/>
        </w:rPr>
        <w:t>.</w:t>
      </w:r>
      <w:r w:rsidRPr="0016448C">
        <w:rPr>
          <w:rFonts w:ascii="Times New Roman" w:hAnsi="Times New Roman" w:cs="Times New Roman"/>
          <w:i/>
          <w:iCs/>
          <w:sz w:val="24"/>
          <w:szCs w:val="24"/>
        </w:rPr>
        <w:t>Н</w:t>
      </w:r>
      <w:r w:rsidRPr="0016448C">
        <w:rPr>
          <w:rFonts w:ascii="Times New Roman" w:hAnsi="Times New Roman" w:cs="Times New Roman"/>
          <w:sz w:val="24"/>
          <w:szCs w:val="24"/>
        </w:rPr>
        <w:t>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i/>
          <w:iCs/>
          <w:sz w:val="24"/>
          <w:szCs w:val="24"/>
        </w:rPr>
        <w:t>Островского и их роль в раскрытии характеров героев</w:t>
      </w:r>
      <w:r w:rsidRPr="0016448C">
        <w:rPr>
          <w:rFonts w:ascii="Times New Roman" w:hAnsi="Times New Roman" w:cs="Times New Roman"/>
          <w:sz w:val="24"/>
          <w:szCs w:val="24"/>
        </w:rPr>
        <w:t>,</w:t>
      </w:r>
      <w:r w:rsidRPr="0016448C">
        <w:rPr>
          <w:rFonts w:ascii="Times New Roman" w:hAnsi="Times New Roman" w:cs="Times New Roman"/>
          <w:i/>
          <w:iCs/>
          <w:sz w:val="24"/>
          <w:szCs w:val="24"/>
        </w:rPr>
        <w:t xml:space="preserve"> идейного содержания</w:t>
      </w:r>
      <w:r w:rsidRPr="0016448C">
        <w:rPr>
          <w:rFonts w:ascii="Times New Roman" w:hAnsi="Times New Roman" w:cs="Times New Roman"/>
          <w:sz w:val="24"/>
          <w:szCs w:val="24"/>
        </w:rPr>
        <w:t>».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16448C">
        <w:rPr>
          <w:rFonts w:ascii="Times New Roman" w:hAnsi="Times New Roman" w:cs="Times New Roman"/>
          <w:b/>
          <w:i/>
          <w:iCs/>
          <w:sz w:val="24"/>
          <w:szCs w:val="24"/>
        </w:rPr>
        <w:t>Иван Александрович Гончаров (1812—1891)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Жизненный путь и творческая биография И.А</w:t>
      </w:r>
      <w:proofErr w:type="gramStart"/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6448C">
        <w:rPr>
          <w:rFonts w:ascii="Times New Roman" w:hAnsi="Times New Roman" w:cs="Times New Roman"/>
          <w:sz w:val="24"/>
          <w:szCs w:val="24"/>
        </w:rPr>
        <w:t>Гончарова. Роль В.Г.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Белинского в жизни И.А.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 xml:space="preserve">Гончарова. «Обломов». Творческая история романа. Своеобразие сюжета и жанра произведения. Проблема русского национального характера в романе. Сон Ильи Ильича как художественно-философский центр романа. Образ Обломова. Противоречивость характера Обломова. Обломов как представитель своего времени </w:t>
      </w:r>
      <w:proofErr w:type="gramStart"/>
      <w:r w:rsidRPr="0016448C">
        <w:rPr>
          <w:rFonts w:ascii="Times New Roman" w:hAnsi="Times New Roman" w:cs="Times New Roman"/>
          <w:sz w:val="24"/>
          <w:szCs w:val="24"/>
        </w:rPr>
        <w:t>вневременной</w:t>
      </w:r>
      <w:proofErr w:type="gramEnd"/>
      <w:r w:rsidRPr="0016448C">
        <w:rPr>
          <w:rFonts w:ascii="Times New Roman" w:hAnsi="Times New Roman" w:cs="Times New Roman"/>
          <w:sz w:val="24"/>
          <w:szCs w:val="24"/>
        </w:rPr>
        <w:t xml:space="preserve"> образ. Типичность образа Обломова. Эволюция образа Обломова. </w:t>
      </w:r>
      <w:proofErr w:type="spellStart"/>
      <w:r w:rsidRPr="0016448C">
        <w:rPr>
          <w:rFonts w:ascii="Times New Roman" w:hAnsi="Times New Roman" w:cs="Times New Roman"/>
          <w:sz w:val="24"/>
          <w:szCs w:val="24"/>
        </w:rPr>
        <w:t>Штольц</w:t>
      </w:r>
      <w:proofErr w:type="spellEnd"/>
      <w:r w:rsidRPr="0016448C">
        <w:rPr>
          <w:rFonts w:ascii="Times New Roman" w:hAnsi="Times New Roman" w:cs="Times New Roman"/>
          <w:sz w:val="24"/>
          <w:szCs w:val="24"/>
        </w:rPr>
        <w:t xml:space="preserve"> и Обломов. Прошлое и будущее России. Проблемы любви в романе. Любовь как лад человеческих отношений (Ольга Ильинская — Агафья Пшеницына). 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Оценка романа «Обломов» в критике (Н.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Добролюбова, Д.И.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Писарева, И.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 xml:space="preserve">Анненского и др.). 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i/>
          <w:sz w:val="24"/>
          <w:szCs w:val="24"/>
        </w:rPr>
        <w:t>Роман «Обрыв».</w:t>
      </w:r>
      <w:r w:rsidRPr="0016448C">
        <w:rPr>
          <w:rFonts w:ascii="Times New Roman" w:hAnsi="Times New Roman" w:cs="Times New Roman"/>
          <w:sz w:val="24"/>
          <w:szCs w:val="24"/>
        </w:rPr>
        <w:t xml:space="preserve"> Отражение смены эпох в обществе и нравах. Многообразие типов </w:t>
      </w:r>
    </w:p>
    <w:p w:rsidR="001B28F8" w:rsidRPr="0016448C" w:rsidRDefault="001B28F8" w:rsidP="009857D7">
      <w:pPr>
        <w:widowControl w:val="0"/>
        <w:numPr>
          <w:ilvl w:val="0"/>
          <w:numId w:val="1"/>
        </w:numPr>
        <w:tabs>
          <w:tab w:val="clear" w:pos="720"/>
          <w:tab w:val="num" w:pos="202"/>
        </w:tabs>
        <w:overflowPunct w:val="0"/>
        <w:autoSpaceDE w:val="0"/>
        <w:autoSpaceDN w:val="0"/>
        <w:adjustRightInd w:val="0"/>
        <w:spacing w:after="0" w:line="23" w:lineRule="atLeast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lastRenderedPageBreak/>
        <w:t xml:space="preserve">характеров в романе. Трагическая судьба незаурядного человека в романе. Гончаров — мастер пейзажа. Тема России в романах Гончарова 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Для чтения и изучения. </w:t>
      </w:r>
      <w:r w:rsidRPr="0016448C">
        <w:rPr>
          <w:rFonts w:ascii="Times New Roman" w:hAnsi="Times New Roman" w:cs="Times New Roman"/>
          <w:sz w:val="24"/>
          <w:szCs w:val="24"/>
        </w:rPr>
        <w:t>Роман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«Обломов».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Повторение. </w:t>
      </w:r>
      <w:r w:rsidRPr="0016448C">
        <w:rPr>
          <w:rFonts w:ascii="Times New Roman" w:hAnsi="Times New Roman" w:cs="Times New Roman"/>
          <w:sz w:val="24"/>
          <w:szCs w:val="24"/>
        </w:rPr>
        <w:t>«Лишние люди»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в литературе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XIX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века (Онегин,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Печорин).</w:t>
      </w: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 Теория литературы. </w:t>
      </w:r>
      <w:r w:rsidRPr="0016448C">
        <w:rPr>
          <w:rFonts w:ascii="Times New Roman" w:hAnsi="Times New Roman" w:cs="Times New Roman"/>
          <w:sz w:val="24"/>
          <w:szCs w:val="24"/>
        </w:rPr>
        <w:t>Социально-психологический роман.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Демонстрации. </w:t>
      </w:r>
      <w:r w:rsidRPr="0016448C">
        <w:rPr>
          <w:rFonts w:ascii="Times New Roman" w:hAnsi="Times New Roman" w:cs="Times New Roman"/>
          <w:sz w:val="24"/>
          <w:szCs w:val="24"/>
        </w:rPr>
        <w:t>Фрагменты из к/ф «Несколько дней из жизни И.И</w:t>
      </w:r>
      <w:proofErr w:type="gramStart"/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6448C">
        <w:rPr>
          <w:rFonts w:ascii="Times New Roman" w:hAnsi="Times New Roman" w:cs="Times New Roman"/>
          <w:sz w:val="24"/>
          <w:szCs w:val="24"/>
        </w:rPr>
        <w:t>Обломова» (</w:t>
      </w:r>
      <w:proofErr w:type="spellStart"/>
      <w:r w:rsidRPr="0016448C">
        <w:rPr>
          <w:rFonts w:ascii="Times New Roman" w:hAnsi="Times New Roman" w:cs="Times New Roman"/>
          <w:sz w:val="24"/>
          <w:szCs w:val="24"/>
        </w:rPr>
        <w:t>реж</w:t>
      </w:r>
      <w:proofErr w:type="spellEnd"/>
      <w:r w:rsidRPr="0016448C">
        <w:rPr>
          <w:rFonts w:ascii="Times New Roman" w:hAnsi="Times New Roman" w:cs="Times New Roman"/>
          <w:sz w:val="24"/>
          <w:szCs w:val="24"/>
        </w:rPr>
        <w:t>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6448C">
        <w:rPr>
          <w:rFonts w:ascii="Times New Roman" w:hAnsi="Times New Roman" w:cs="Times New Roman"/>
          <w:sz w:val="24"/>
          <w:szCs w:val="24"/>
        </w:rPr>
        <w:t>Н.Михалков</w:t>
      </w:r>
      <w:proofErr w:type="spellEnd"/>
      <w:r w:rsidRPr="0016448C"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Творческие задания. </w:t>
      </w:r>
      <w:r w:rsidRPr="0016448C">
        <w:rPr>
          <w:rFonts w:ascii="Times New Roman" w:hAnsi="Times New Roman" w:cs="Times New Roman"/>
          <w:sz w:val="24"/>
          <w:szCs w:val="24"/>
        </w:rPr>
        <w:t>Исследование и подготовка реферата: «Женские образы в романах Гончарова», «В чем трагедия Обломова?», «Что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такое “</w:t>
      </w:r>
      <w:proofErr w:type="gramStart"/>
      <w:r w:rsidRPr="0016448C">
        <w:rPr>
          <w:rFonts w:ascii="Times New Roman" w:hAnsi="Times New Roman" w:cs="Times New Roman"/>
          <w:sz w:val="24"/>
          <w:szCs w:val="24"/>
        </w:rPr>
        <w:t>обломовщина</w:t>
      </w:r>
      <w:proofErr w:type="gramEnd"/>
      <w:r w:rsidRPr="0016448C">
        <w:rPr>
          <w:rFonts w:ascii="Times New Roman" w:hAnsi="Times New Roman" w:cs="Times New Roman"/>
          <w:sz w:val="24"/>
          <w:szCs w:val="24"/>
        </w:rPr>
        <w:t>”?».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16448C">
        <w:rPr>
          <w:rFonts w:ascii="Times New Roman" w:hAnsi="Times New Roman" w:cs="Times New Roman"/>
          <w:b/>
          <w:i/>
          <w:iCs/>
          <w:sz w:val="24"/>
          <w:szCs w:val="24"/>
        </w:rPr>
        <w:t>Иван Сергеевич Тургенев (1818—1883)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Жизненный и творческий путь И.С.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Тургенева (с обобщением ранее изученного). Психологизм творчества Тургенева. Тема любви в творчестве И.С.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Тургенева (повести «Ася», «Первая любовь», «Стихотворения в прозе»). Их художественное своеобразие. Тургенев-романист (обзор одного-двух романов с чтением эпизодов). Типизация общественных явлений в романах И.С.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Тургенева. Своеобразие художественной манеры Тургенева-романиста.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 xml:space="preserve">Роман «Отцы и дети». Смысл названия романа. Отображение в романе общественно-политической обстановки 1860-х годов. Проблематика романа. Особенности композиции романа. Базаров в системе образов романа. Нигилизм Базарова и пародия на нигилизм в романе (Ситников и </w:t>
      </w:r>
      <w:proofErr w:type="spellStart"/>
      <w:r w:rsidRPr="0016448C">
        <w:rPr>
          <w:rFonts w:ascii="Times New Roman" w:hAnsi="Times New Roman" w:cs="Times New Roman"/>
          <w:sz w:val="24"/>
          <w:szCs w:val="24"/>
        </w:rPr>
        <w:t>Кукшина</w:t>
      </w:r>
      <w:proofErr w:type="spellEnd"/>
      <w:r w:rsidRPr="0016448C">
        <w:rPr>
          <w:rFonts w:ascii="Times New Roman" w:hAnsi="Times New Roman" w:cs="Times New Roman"/>
          <w:sz w:val="24"/>
          <w:szCs w:val="24"/>
        </w:rPr>
        <w:t>). Взгляды Базарова на искусство, природу, общество. Базаров и Кирсановы. Базаров и Одинцова. Любовная интрига в романе и ее роль в раскрытии идейно-эстетического содержания романа. Базаров и родители. Сущность споров, конфликт «отцов» и «детей». Значение заключительных сцен романа в раскрытии его идейно-эстетического содержания. Авторская позиция в романе.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Для чтения и изучения. </w:t>
      </w:r>
      <w:r w:rsidRPr="0016448C">
        <w:rPr>
          <w:rFonts w:ascii="Times New Roman" w:hAnsi="Times New Roman" w:cs="Times New Roman"/>
          <w:sz w:val="24"/>
          <w:szCs w:val="24"/>
        </w:rPr>
        <w:t>Роман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 xml:space="preserve">«Отцы и </w:t>
      </w:r>
      <w:proofErr w:type="spellStart"/>
      <w:r w:rsidRPr="0016448C">
        <w:rPr>
          <w:rFonts w:ascii="Times New Roman" w:hAnsi="Times New Roman" w:cs="Times New Roman"/>
          <w:sz w:val="24"/>
          <w:szCs w:val="24"/>
        </w:rPr>
        <w:t>дети»</w:t>
      </w:r>
      <w:proofErr w:type="gramStart"/>
      <w:r w:rsidRPr="0016448C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16448C">
        <w:rPr>
          <w:rFonts w:ascii="Times New Roman" w:hAnsi="Times New Roman" w:cs="Times New Roman"/>
          <w:sz w:val="24"/>
          <w:szCs w:val="24"/>
        </w:rPr>
        <w:t>.И</w:t>
      </w:r>
      <w:proofErr w:type="spellEnd"/>
      <w:r w:rsidRPr="0016448C">
        <w:rPr>
          <w:rFonts w:ascii="Times New Roman" w:hAnsi="Times New Roman" w:cs="Times New Roman"/>
          <w:sz w:val="24"/>
          <w:szCs w:val="24"/>
        </w:rPr>
        <w:t>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Писарев. «Базаров».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Теория литературы. </w:t>
      </w:r>
      <w:r w:rsidRPr="0016448C">
        <w:rPr>
          <w:rFonts w:ascii="Times New Roman" w:hAnsi="Times New Roman" w:cs="Times New Roman"/>
          <w:sz w:val="24"/>
          <w:szCs w:val="24"/>
        </w:rPr>
        <w:t>Социально-психологический роман.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Демонстрации. </w:t>
      </w:r>
      <w:r w:rsidRPr="0016448C">
        <w:rPr>
          <w:rFonts w:ascii="Times New Roman" w:hAnsi="Times New Roman" w:cs="Times New Roman"/>
          <w:sz w:val="24"/>
          <w:szCs w:val="24"/>
        </w:rPr>
        <w:t>Портреты И.С.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Тургенева.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Иллюстрации к произведениям И.С.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Тургенева. Романс А.М.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Абазы на слова И.С.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Тургенева «Утро туманное, утро седое…».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Творческие задания. </w:t>
      </w:r>
      <w:r w:rsidRPr="0016448C">
        <w:rPr>
          <w:rFonts w:ascii="Times New Roman" w:hAnsi="Times New Roman" w:cs="Times New Roman"/>
          <w:i/>
          <w:iCs/>
          <w:sz w:val="24"/>
          <w:szCs w:val="24"/>
        </w:rPr>
        <w:t>Исследование и подготовка реферата</w:t>
      </w:r>
      <w:r w:rsidRPr="0016448C">
        <w:rPr>
          <w:rFonts w:ascii="Times New Roman" w:hAnsi="Times New Roman" w:cs="Times New Roman"/>
          <w:sz w:val="24"/>
          <w:szCs w:val="24"/>
        </w:rPr>
        <w:t>: «</w:t>
      </w:r>
      <w:r w:rsidRPr="0016448C">
        <w:rPr>
          <w:rFonts w:ascii="Times New Roman" w:hAnsi="Times New Roman" w:cs="Times New Roman"/>
          <w:i/>
          <w:iCs/>
          <w:sz w:val="24"/>
          <w:szCs w:val="24"/>
        </w:rPr>
        <w:t xml:space="preserve">Нигилизм и нигилисты в жизни и литературе </w:t>
      </w:r>
      <w:r w:rsidRPr="0016448C">
        <w:rPr>
          <w:rFonts w:ascii="Times New Roman" w:hAnsi="Times New Roman" w:cs="Times New Roman"/>
          <w:sz w:val="24"/>
          <w:szCs w:val="24"/>
        </w:rPr>
        <w:t>(</w:t>
      </w:r>
      <w:r w:rsidRPr="0016448C">
        <w:rPr>
          <w:rFonts w:ascii="Times New Roman" w:hAnsi="Times New Roman" w:cs="Times New Roman"/>
          <w:i/>
          <w:iCs/>
          <w:sz w:val="24"/>
          <w:szCs w:val="24"/>
        </w:rPr>
        <w:t>Д</w:t>
      </w:r>
      <w:r w:rsidRPr="0016448C">
        <w:rPr>
          <w:rFonts w:ascii="Times New Roman" w:hAnsi="Times New Roman" w:cs="Times New Roman"/>
          <w:sz w:val="24"/>
          <w:szCs w:val="24"/>
        </w:rPr>
        <w:t>.</w:t>
      </w:r>
      <w:r w:rsidRPr="0016448C">
        <w:rPr>
          <w:rFonts w:ascii="Times New Roman" w:hAnsi="Times New Roman" w:cs="Times New Roman"/>
          <w:i/>
          <w:iCs/>
          <w:sz w:val="24"/>
          <w:szCs w:val="24"/>
        </w:rPr>
        <w:t>И</w:t>
      </w:r>
      <w:r w:rsidRPr="0016448C">
        <w:rPr>
          <w:rFonts w:ascii="Times New Roman" w:hAnsi="Times New Roman" w:cs="Times New Roman"/>
          <w:sz w:val="24"/>
          <w:szCs w:val="24"/>
        </w:rPr>
        <w:t>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i/>
          <w:iCs/>
          <w:sz w:val="24"/>
          <w:szCs w:val="24"/>
        </w:rPr>
        <w:t>Писарев</w:t>
      </w:r>
      <w:r w:rsidRPr="0016448C">
        <w:rPr>
          <w:rFonts w:ascii="Times New Roman" w:hAnsi="Times New Roman" w:cs="Times New Roman"/>
          <w:sz w:val="24"/>
          <w:szCs w:val="24"/>
        </w:rPr>
        <w:t>,</w:t>
      </w:r>
      <w:r w:rsidRPr="0016448C">
        <w:rPr>
          <w:rFonts w:ascii="Times New Roman" w:hAnsi="Times New Roman" w:cs="Times New Roman"/>
          <w:i/>
          <w:iCs/>
          <w:sz w:val="24"/>
          <w:szCs w:val="24"/>
        </w:rPr>
        <w:t xml:space="preserve"> М</w:t>
      </w:r>
      <w:r w:rsidRPr="0016448C">
        <w:rPr>
          <w:rFonts w:ascii="Times New Roman" w:hAnsi="Times New Roman" w:cs="Times New Roman"/>
          <w:sz w:val="24"/>
          <w:szCs w:val="24"/>
        </w:rPr>
        <w:t>.</w:t>
      </w:r>
      <w:r w:rsidRPr="0016448C">
        <w:rPr>
          <w:rFonts w:ascii="Times New Roman" w:hAnsi="Times New Roman" w:cs="Times New Roman"/>
          <w:i/>
          <w:iCs/>
          <w:sz w:val="24"/>
          <w:szCs w:val="24"/>
        </w:rPr>
        <w:t>А</w:t>
      </w:r>
      <w:r w:rsidRPr="0016448C">
        <w:rPr>
          <w:rFonts w:ascii="Times New Roman" w:hAnsi="Times New Roman" w:cs="Times New Roman"/>
          <w:sz w:val="24"/>
          <w:szCs w:val="24"/>
        </w:rPr>
        <w:t>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i/>
          <w:iCs/>
          <w:sz w:val="24"/>
          <w:szCs w:val="24"/>
        </w:rPr>
        <w:t>Антонович</w:t>
      </w:r>
      <w:r w:rsidRPr="0016448C">
        <w:rPr>
          <w:rFonts w:ascii="Times New Roman" w:hAnsi="Times New Roman" w:cs="Times New Roman"/>
          <w:sz w:val="24"/>
          <w:szCs w:val="24"/>
        </w:rPr>
        <w:t>,</w:t>
      </w:r>
      <w:r w:rsidRPr="0016448C">
        <w:rPr>
          <w:rFonts w:ascii="Times New Roman" w:hAnsi="Times New Roman" w:cs="Times New Roman"/>
          <w:i/>
          <w:iCs/>
          <w:sz w:val="24"/>
          <w:szCs w:val="24"/>
        </w:rPr>
        <w:t xml:space="preserve"> И</w:t>
      </w:r>
      <w:r w:rsidRPr="0016448C">
        <w:rPr>
          <w:rFonts w:ascii="Times New Roman" w:hAnsi="Times New Roman" w:cs="Times New Roman"/>
          <w:sz w:val="24"/>
          <w:szCs w:val="24"/>
        </w:rPr>
        <w:t>.</w:t>
      </w:r>
      <w:r w:rsidRPr="0016448C">
        <w:rPr>
          <w:rFonts w:ascii="Times New Roman" w:hAnsi="Times New Roman" w:cs="Times New Roman"/>
          <w:i/>
          <w:iCs/>
          <w:sz w:val="24"/>
          <w:szCs w:val="24"/>
        </w:rPr>
        <w:t>С</w:t>
      </w:r>
      <w:r w:rsidRPr="0016448C">
        <w:rPr>
          <w:rFonts w:ascii="Times New Roman" w:hAnsi="Times New Roman" w:cs="Times New Roman"/>
          <w:sz w:val="24"/>
          <w:szCs w:val="24"/>
        </w:rPr>
        <w:t>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i/>
          <w:iCs/>
          <w:sz w:val="24"/>
          <w:szCs w:val="24"/>
        </w:rPr>
        <w:t>Тургенев</w:t>
      </w:r>
      <w:r w:rsidRPr="0016448C">
        <w:rPr>
          <w:rFonts w:ascii="Times New Roman" w:hAnsi="Times New Roman" w:cs="Times New Roman"/>
          <w:sz w:val="24"/>
          <w:szCs w:val="24"/>
        </w:rPr>
        <w:t>)».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Наизусть. </w:t>
      </w:r>
      <w:r w:rsidRPr="0016448C">
        <w:rPr>
          <w:rFonts w:ascii="Times New Roman" w:hAnsi="Times New Roman" w:cs="Times New Roman"/>
          <w:sz w:val="24"/>
          <w:szCs w:val="24"/>
        </w:rPr>
        <w:t>Одно стихотворение в прозе (по выбору студентов).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16448C">
        <w:rPr>
          <w:rFonts w:ascii="Times New Roman" w:hAnsi="Times New Roman" w:cs="Times New Roman"/>
          <w:b/>
          <w:i/>
          <w:iCs/>
          <w:sz w:val="24"/>
          <w:szCs w:val="24"/>
        </w:rPr>
        <w:t>Николай Гаврилович Чернышевский (1828—1889)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Краткий очерк жизни и творчества Н.Г.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Чернышевского.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Эстетические взгляды Чернышевского и их отражение в романе. Особенности жанра и композиции романа. Утопические идеи в романе Н.Г</w:t>
      </w:r>
      <w:proofErr w:type="gramStart"/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6448C">
        <w:rPr>
          <w:rFonts w:ascii="Times New Roman" w:hAnsi="Times New Roman" w:cs="Times New Roman"/>
          <w:sz w:val="24"/>
          <w:szCs w:val="24"/>
        </w:rPr>
        <w:t>Чернышевского. Нравственные и идеологические проблемы в романе. «Женский вопрос» в романе. Образы «новых людей». Теория «разумного эгоизма». Образ «особенного человека» Рахметова. Противопоставление «новых людей» старому миру. Теория «разумного эгоизма» как философская основа романа. Роль снов Веры Павловны в романе. Четвертый сон как социальная утопия. Смысл финала романа.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Для чтения и изучения. </w:t>
      </w:r>
      <w:r w:rsidRPr="0016448C">
        <w:rPr>
          <w:rFonts w:ascii="Times New Roman" w:hAnsi="Times New Roman" w:cs="Times New Roman"/>
          <w:sz w:val="24"/>
          <w:szCs w:val="24"/>
        </w:rPr>
        <w:t>Роман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«Что делать?» (обзор с чтением фрагментов).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Повторение. </w:t>
      </w:r>
      <w:r w:rsidRPr="0016448C">
        <w:rPr>
          <w:rFonts w:ascii="Times New Roman" w:hAnsi="Times New Roman" w:cs="Times New Roman"/>
          <w:sz w:val="24"/>
          <w:szCs w:val="24"/>
        </w:rPr>
        <w:t>Женский вопрос в романе И.С.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Тургенева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«Отцы и дети».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Теория литературы. </w:t>
      </w:r>
      <w:r w:rsidRPr="0016448C">
        <w:rPr>
          <w:rFonts w:ascii="Times New Roman" w:hAnsi="Times New Roman" w:cs="Times New Roman"/>
          <w:sz w:val="24"/>
          <w:szCs w:val="24"/>
        </w:rPr>
        <w:t>Утопия.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Антиутопия.</w:t>
      </w:r>
    </w:p>
    <w:p w:rsidR="001B28F8" w:rsidRPr="0016448C" w:rsidRDefault="001B28F8" w:rsidP="00DA5444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Демонстрации. </w:t>
      </w:r>
      <w:r w:rsidRPr="0016448C">
        <w:rPr>
          <w:rFonts w:ascii="Times New Roman" w:hAnsi="Times New Roman" w:cs="Times New Roman"/>
          <w:sz w:val="24"/>
          <w:szCs w:val="24"/>
        </w:rPr>
        <w:t>Репродукции картин: А.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Руднев «Н.Г.</w:t>
      </w:r>
      <w:r w:rsidR="00DA5444">
        <w:rPr>
          <w:rFonts w:ascii="Times New Roman" w:hAnsi="Times New Roman" w:cs="Times New Roman"/>
          <w:sz w:val="24"/>
          <w:szCs w:val="24"/>
        </w:rPr>
        <w:t xml:space="preserve"> Чернышевский на допросе в </w:t>
      </w:r>
      <w:r w:rsidRPr="0016448C">
        <w:rPr>
          <w:rFonts w:ascii="Times New Roman" w:hAnsi="Times New Roman" w:cs="Times New Roman"/>
          <w:sz w:val="24"/>
          <w:szCs w:val="24"/>
        </w:rPr>
        <w:t>сенате»; Ю.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448C">
        <w:rPr>
          <w:rFonts w:ascii="Times New Roman" w:hAnsi="Times New Roman" w:cs="Times New Roman"/>
          <w:sz w:val="24"/>
          <w:szCs w:val="24"/>
        </w:rPr>
        <w:t>Казмичев</w:t>
      </w:r>
      <w:proofErr w:type="spellEnd"/>
      <w:r w:rsidRPr="0016448C">
        <w:rPr>
          <w:rFonts w:ascii="Times New Roman" w:hAnsi="Times New Roman" w:cs="Times New Roman"/>
          <w:sz w:val="24"/>
          <w:szCs w:val="24"/>
        </w:rPr>
        <w:t xml:space="preserve"> «Защита диссертации Н.Г.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Чернышевского»; В.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448C">
        <w:rPr>
          <w:rFonts w:ascii="Times New Roman" w:hAnsi="Times New Roman" w:cs="Times New Roman"/>
          <w:sz w:val="24"/>
          <w:szCs w:val="24"/>
        </w:rPr>
        <w:t>Ладыженский</w:t>
      </w:r>
      <w:proofErr w:type="spellEnd"/>
      <w:r w:rsidRPr="0016448C">
        <w:rPr>
          <w:rFonts w:ascii="Times New Roman" w:hAnsi="Times New Roman" w:cs="Times New Roman"/>
          <w:sz w:val="24"/>
          <w:szCs w:val="24"/>
        </w:rPr>
        <w:t xml:space="preserve"> </w:t>
      </w:r>
      <w:r w:rsidR="00DA5444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16448C">
        <w:rPr>
          <w:rFonts w:ascii="Times New Roman" w:hAnsi="Times New Roman" w:cs="Times New Roman"/>
          <w:sz w:val="24"/>
          <w:szCs w:val="24"/>
        </w:rPr>
        <w:t>«Т.Г.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Шевченко и Н.Г.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 xml:space="preserve">Чернышевский в кругу друзей». Иллюстрации к роману </w:t>
      </w:r>
      <w:r w:rsidR="00DA5444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16448C">
        <w:rPr>
          <w:rFonts w:ascii="Times New Roman" w:hAnsi="Times New Roman" w:cs="Times New Roman"/>
          <w:sz w:val="24"/>
          <w:szCs w:val="24"/>
        </w:rPr>
        <w:t>Н.Г.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Чернышевского «Что делать?» художника В.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 xml:space="preserve">Минаева. 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Творческое задание. </w:t>
      </w:r>
      <w:r w:rsidRPr="0016448C">
        <w:rPr>
          <w:rFonts w:ascii="Times New Roman" w:hAnsi="Times New Roman" w:cs="Times New Roman"/>
          <w:sz w:val="24"/>
          <w:szCs w:val="24"/>
        </w:rPr>
        <w:t>Исследование и подготовка реферата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«Общество будущего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6448C">
        <w:rPr>
          <w:rFonts w:ascii="Times New Roman" w:hAnsi="Times New Roman" w:cs="Times New Roman"/>
          <w:sz w:val="24"/>
          <w:szCs w:val="24"/>
        </w:rPr>
        <w:t>романе</w:t>
      </w:r>
      <w:proofErr w:type="gramEnd"/>
      <w:r w:rsidRPr="0016448C">
        <w:rPr>
          <w:rFonts w:ascii="Times New Roman" w:hAnsi="Times New Roman" w:cs="Times New Roman"/>
          <w:sz w:val="24"/>
          <w:szCs w:val="24"/>
        </w:rPr>
        <w:t xml:space="preserve"> Н.Г.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Чернышевского “Что делать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16448C">
        <w:rPr>
          <w:rFonts w:ascii="Times New Roman" w:hAnsi="Times New Roman" w:cs="Times New Roman"/>
          <w:b/>
          <w:i/>
          <w:iCs/>
          <w:sz w:val="24"/>
          <w:szCs w:val="24"/>
        </w:rPr>
        <w:t>Николай Семенович Лесков (1831—1895)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Сведения из биографии (с обобщением ранее изученного). Художественный мир писателя. Праведники Н.С.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Лескова. Творчество Н.С.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Лескова в 1870-е годы (</w:t>
      </w:r>
      <w:r w:rsidRPr="0016448C">
        <w:rPr>
          <w:rFonts w:ascii="Times New Roman" w:hAnsi="Times New Roman" w:cs="Times New Roman"/>
          <w:i/>
          <w:iCs/>
          <w:sz w:val="24"/>
          <w:szCs w:val="24"/>
        </w:rPr>
        <w:t>обзор</w:t>
      </w:r>
      <w:r w:rsidR="00DA544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романа </w:t>
      </w:r>
      <w:r w:rsidRPr="0016448C">
        <w:rPr>
          <w:rFonts w:ascii="Times New Roman" w:hAnsi="Times New Roman" w:cs="Times New Roman"/>
          <w:sz w:val="24"/>
          <w:szCs w:val="24"/>
        </w:rPr>
        <w:t>«</w:t>
      </w:r>
      <w:r w:rsidRPr="0016448C">
        <w:rPr>
          <w:rFonts w:ascii="Times New Roman" w:hAnsi="Times New Roman" w:cs="Times New Roman"/>
          <w:i/>
          <w:iCs/>
          <w:sz w:val="24"/>
          <w:szCs w:val="24"/>
        </w:rPr>
        <w:t>Соборяне</w:t>
      </w:r>
      <w:r w:rsidRPr="0016448C">
        <w:rPr>
          <w:rFonts w:ascii="Times New Roman" w:hAnsi="Times New Roman" w:cs="Times New Roman"/>
          <w:sz w:val="24"/>
          <w:szCs w:val="24"/>
        </w:rPr>
        <w:t>»).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Повесть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«Очарованный странник».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Особенности композиции и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 xml:space="preserve">жанра. Образ Ивана </w:t>
      </w:r>
      <w:proofErr w:type="spellStart"/>
      <w:r w:rsidRPr="0016448C">
        <w:rPr>
          <w:rFonts w:ascii="Times New Roman" w:hAnsi="Times New Roman" w:cs="Times New Roman"/>
          <w:sz w:val="24"/>
          <w:szCs w:val="24"/>
        </w:rPr>
        <w:t>Флягина</w:t>
      </w:r>
      <w:proofErr w:type="spellEnd"/>
      <w:r w:rsidRPr="0016448C">
        <w:rPr>
          <w:rFonts w:ascii="Times New Roman" w:hAnsi="Times New Roman" w:cs="Times New Roman"/>
          <w:sz w:val="24"/>
          <w:szCs w:val="24"/>
        </w:rPr>
        <w:t>. Тема трагической судьбы талантливого русского человека. Смысл названия повести. Особенности повествовательной манеры Н.С.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Лескова.</w:t>
      </w:r>
    </w:p>
    <w:p w:rsidR="001B28F8" w:rsidRPr="0016448C" w:rsidRDefault="001B28F8" w:rsidP="006B3DAB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Повторение. </w:t>
      </w:r>
      <w:r w:rsidRPr="0016448C">
        <w:rPr>
          <w:rFonts w:ascii="Times New Roman" w:hAnsi="Times New Roman" w:cs="Times New Roman"/>
          <w:sz w:val="24"/>
          <w:szCs w:val="24"/>
        </w:rPr>
        <w:t>Национальный характер в произведениях Н.С.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Лескова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(«Левша»).</w:t>
      </w: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 Демонстрации. </w:t>
      </w:r>
      <w:proofErr w:type="gramStart"/>
      <w:r w:rsidRPr="0016448C">
        <w:rPr>
          <w:rFonts w:ascii="Times New Roman" w:hAnsi="Times New Roman" w:cs="Times New Roman"/>
          <w:sz w:val="24"/>
          <w:szCs w:val="24"/>
        </w:rPr>
        <w:t>Портреты Н.С.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Лескова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(худ.</w:t>
      </w:r>
      <w:proofErr w:type="gramEnd"/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В.А.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Серов,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И.Е</w:t>
      </w:r>
      <w:proofErr w:type="gramStart"/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6448C">
        <w:rPr>
          <w:rFonts w:ascii="Times New Roman" w:hAnsi="Times New Roman" w:cs="Times New Roman"/>
          <w:sz w:val="24"/>
          <w:szCs w:val="24"/>
        </w:rPr>
        <w:t>Репин).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6448C">
        <w:rPr>
          <w:rFonts w:ascii="Times New Roman" w:hAnsi="Times New Roman" w:cs="Times New Roman"/>
          <w:sz w:val="24"/>
          <w:szCs w:val="24"/>
        </w:rPr>
        <w:t>Иллюстрации к рассказу «Левша» (худ.</w:t>
      </w:r>
      <w:proofErr w:type="gramEnd"/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Н.В.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Кузьмин)</w:t>
      </w:r>
      <w:proofErr w:type="gramStart"/>
      <w:r w:rsidRPr="0016448C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Pr="0016448C">
        <w:rPr>
          <w:rFonts w:ascii="Times New Roman" w:hAnsi="Times New Roman" w:cs="Times New Roman"/>
          <w:sz w:val="24"/>
          <w:szCs w:val="24"/>
        </w:rPr>
        <w:t>ллюстрации к повести «Очарованный странник» (худ.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6448C">
        <w:rPr>
          <w:rFonts w:ascii="Times New Roman" w:hAnsi="Times New Roman" w:cs="Times New Roman"/>
          <w:sz w:val="24"/>
          <w:szCs w:val="24"/>
        </w:rPr>
        <w:t>И.С.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Глазунов).</w:t>
      </w:r>
      <w:proofErr w:type="gramEnd"/>
      <w:r w:rsidRPr="0016448C">
        <w:rPr>
          <w:rFonts w:ascii="Times New Roman" w:hAnsi="Times New Roman" w:cs="Times New Roman"/>
          <w:sz w:val="24"/>
          <w:szCs w:val="24"/>
        </w:rPr>
        <w:t xml:space="preserve"> Репродукция картины В.В.</w:t>
      </w:r>
      <w:r w:rsidR="006B3DAB">
        <w:rPr>
          <w:rFonts w:ascii="Times New Roman" w:hAnsi="Times New Roman" w:cs="Times New Roman"/>
          <w:sz w:val="24"/>
          <w:szCs w:val="24"/>
        </w:rPr>
        <w:t xml:space="preserve"> Верещагина «Илья </w:t>
      </w:r>
      <w:r w:rsidRPr="0016448C">
        <w:rPr>
          <w:rFonts w:ascii="Times New Roman" w:hAnsi="Times New Roman" w:cs="Times New Roman"/>
          <w:sz w:val="24"/>
          <w:szCs w:val="24"/>
        </w:rPr>
        <w:t>Муромец на пиру у князя Владимира».</w:t>
      </w:r>
    </w:p>
    <w:p w:rsidR="001B28F8" w:rsidRPr="0016448C" w:rsidRDefault="001B28F8" w:rsidP="009857D7">
      <w:pPr>
        <w:tabs>
          <w:tab w:val="left" w:pos="3100"/>
        </w:tabs>
        <w:spacing w:after="0" w:line="23" w:lineRule="atLeast"/>
        <w:ind w:firstLine="72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proofErr w:type="gramStart"/>
      <w:r w:rsidRPr="0016448C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Михаил </w:t>
      </w:r>
      <w:proofErr w:type="spellStart"/>
      <w:r w:rsidRPr="0016448C">
        <w:rPr>
          <w:rFonts w:ascii="Times New Roman" w:hAnsi="Times New Roman" w:cs="Times New Roman"/>
          <w:b/>
          <w:i/>
          <w:iCs/>
          <w:sz w:val="24"/>
          <w:szCs w:val="24"/>
        </w:rPr>
        <w:t>Евграфович</w:t>
      </w:r>
      <w:proofErr w:type="spellEnd"/>
      <w:r w:rsidRPr="0016448C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Салтыков-Щедрин (1826—1889</w:t>
      </w:r>
      <w:proofErr w:type="gramEnd"/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Жизненный и творческий путь М.Е.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Салтыкова-Щедрина (с обобщением ранее изученного). Мировоззрение писателя.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 xml:space="preserve">Жанровое своеобразие, тематика и проблематика сказок </w:t>
      </w:r>
      <w:proofErr w:type="spellStart"/>
      <w:r w:rsidRPr="0016448C">
        <w:rPr>
          <w:rFonts w:ascii="Times New Roman" w:hAnsi="Times New Roman" w:cs="Times New Roman"/>
          <w:sz w:val="24"/>
          <w:szCs w:val="24"/>
        </w:rPr>
        <w:t>М.Е.Салтыкова</w:t>
      </w:r>
      <w:proofErr w:type="spellEnd"/>
      <w:r w:rsidRPr="0016448C">
        <w:rPr>
          <w:rFonts w:ascii="Times New Roman" w:hAnsi="Times New Roman" w:cs="Times New Roman"/>
          <w:sz w:val="24"/>
          <w:szCs w:val="24"/>
        </w:rPr>
        <w:t>-Щедрина. Своеобразие фантастики в сказках М.Е.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Салтыкова-Щедрина. Иносказательная образность сказок. Гротеск, аллегория, символика, язык сказок. Обобщающий смысл сказок.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Замысел, история создания «Истории одного города». Своеобразие жанра, композиции. Образы градоначальников. Элементы антиутопии в «Истории одного города». Приемы сатирической фантастики, гротеска, художественного иносказания. Эзопов язык.</w:t>
      </w:r>
    </w:p>
    <w:p w:rsidR="001B28F8" w:rsidRPr="0016448C" w:rsidRDefault="001B28F8" w:rsidP="009857D7">
      <w:pPr>
        <w:tabs>
          <w:tab w:val="left" w:pos="3100"/>
        </w:tabs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Роль Салтыкова-Щедрина в истории русской литературы</w:t>
      </w:r>
    </w:p>
    <w:p w:rsidR="001B28F8" w:rsidRPr="0016448C" w:rsidRDefault="001B28F8" w:rsidP="009857D7">
      <w:pPr>
        <w:tabs>
          <w:tab w:val="left" w:pos="3100"/>
        </w:tabs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Для чтения и изучения. </w:t>
      </w:r>
      <w:r w:rsidRPr="0016448C">
        <w:rPr>
          <w:rFonts w:ascii="Times New Roman" w:hAnsi="Times New Roman" w:cs="Times New Roman"/>
          <w:sz w:val="24"/>
          <w:szCs w:val="24"/>
        </w:rPr>
        <w:t>Сказки М.Е.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Салтыкова-Щедрина «Медведь на воеводстве», «</w:t>
      </w:r>
      <w:proofErr w:type="gramStart"/>
      <w:r w:rsidRPr="0016448C">
        <w:rPr>
          <w:rFonts w:ascii="Times New Roman" w:hAnsi="Times New Roman" w:cs="Times New Roman"/>
          <w:sz w:val="24"/>
          <w:szCs w:val="24"/>
        </w:rPr>
        <w:t>Коняга</w:t>
      </w:r>
      <w:proofErr w:type="gramEnd"/>
      <w:r w:rsidRPr="0016448C">
        <w:rPr>
          <w:rFonts w:ascii="Times New Roman" w:hAnsi="Times New Roman" w:cs="Times New Roman"/>
          <w:sz w:val="24"/>
          <w:szCs w:val="24"/>
        </w:rPr>
        <w:t xml:space="preserve">». </w:t>
      </w:r>
      <w:proofErr w:type="gramStart"/>
      <w:r w:rsidRPr="0016448C">
        <w:rPr>
          <w:rFonts w:ascii="Times New Roman" w:hAnsi="Times New Roman" w:cs="Times New Roman"/>
          <w:sz w:val="24"/>
          <w:szCs w:val="24"/>
        </w:rPr>
        <w:t>«История одного города»</w:t>
      </w:r>
      <w:r w:rsidR="006B3DAB">
        <w:rPr>
          <w:rFonts w:ascii="Times New Roman" w:hAnsi="Times New Roman" w:cs="Times New Roman"/>
          <w:sz w:val="24"/>
          <w:szCs w:val="24"/>
        </w:rPr>
        <w:t xml:space="preserve"> (</w:t>
      </w:r>
      <w:r w:rsidRPr="0016448C">
        <w:rPr>
          <w:rFonts w:ascii="Times New Roman" w:hAnsi="Times New Roman" w:cs="Times New Roman"/>
          <w:sz w:val="24"/>
          <w:szCs w:val="24"/>
        </w:rPr>
        <w:t>главы:</w:t>
      </w:r>
      <w:proofErr w:type="gramEnd"/>
      <w:r w:rsidRPr="0016448C">
        <w:rPr>
          <w:rFonts w:ascii="Times New Roman" w:hAnsi="Times New Roman" w:cs="Times New Roman"/>
          <w:sz w:val="24"/>
          <w:szCs w:val="24"/>
        </w:rPr>
        <w:t xml:space="preserve"> «О </w:t>
      </w:r>
      <w:proofErr w:type="spellStart"/>
      <w:r w:rsidRPr="0016448C">
        <w:rPr>
          <w:rFonts w:ascii="Times New Roman" w:hAnsi="Times New Roman" w:cs="Times New Roman"/>
          <w:sz w:val="24"/>
          <w:szCs w:val="24"/>
        </w:rPr>
        <w:t>корени</w:t>
      </w:r>
      <w:proofErr w:type="spellEnd"/>
      <w:r w:rsidRPr="0016448C">
        <w:rPr>
          <w:rFonts w:ascii="Times New Roman" w:hAnsi="Times New Roman" w:cs="Times New Roman"/>
          <w:sz w:val="24"/>
          <w:szCs w:val="24"/>
        </w:rPr>
        <w:t xml:space="preserve"> происхождения </w:t>
      </w:r>
      <w:proofErr w:type="spellStart"/>
      <w:r w:rsidRPr="0016448C">
        <w:rPr>
          <w:rFonts w:ascii="Times New Roman" w:hAnsi="Times New Roman" w:cs="Times New Roman"/>
          <w:sz w:val="24"/>
          <w:szCs w:val="24"/>
        </w:rPr>
        <w:t>глуповцев</w:t>
      </w:r>
      <w:proofErr w:type="spellEnd"/>
      <w:r w:rsidRPr="0016448C">
        <w:rPr>
          <w:rFonts w:ascii="Times New Roman" w:hAnsi="Times New Roman" w:cs="Times New Roman"/>
          <w:sz w:val="24"/>
          <w:szCs w:val="24"/>
        </w:rPr>
        <w:t xml:space="preserve">», «Опись градоначальников», «Органчик», «Подтверждение покаяния. </w:t>
      </w:r>
      <w:proofErr w:type="gramStart"/>
      <w:r w:rsidRPr="0016448C">
        <w:rPr>
          <w:rFonts w:ascii="Times New Roman" w:hAnsi="Times New Roman" w:cs="Times New Roman"/>
          <w:sz w:val="24"/>
          <w:szCs w:val="24"/>
        </w:rPr>
        <w:t>Заключение»).</w:t>
      </w:r>
      <w:proofErr w:type="gramEnd"/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Повторение. </w:t>
      </w:r>
      <w:r w:rsidRPr="0016448C">
        <w:rPr>
          <w:rFonts w:ascii="Times New Roman" w:hAnsi="Times New Roman" w:cs="Times New Roman"/>
          <w:sz w:val="24"/>
          <w:szCs w:val="24"/>
        </w:rPr>
        <w:t>Фантастика в сказках М.Е.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 xml:space="preserve">Салтыкова-Щедрина как средство сатирического изображения действительности («Повесть о том, как один мужик двух генералов прокормил», «Дикий помещик», «Премудрый </w:t>
      </w:r>
      <w:proofErr w:type="spellStart"/>
      <w:r w:rsidRPr="0016448C">
        <w:rPr>
          <w:rFonts w:ascii="Times New Roman" w:hAnsi="Times New Roman" w:cs="Times New Roman"/>
          <w:sz w:val="24"/>
          <w:szCs w:val="24"/>
        </w:rPr>
        <w:t>пискарь</w:t>
      </w:r>
      <w:proofErr w:type="spellEnd"/>
      <w:r w:rsidRPr="0016448C">
        <w:rPr>
          <w:rFonts w:ascii="Times New Roman" w:hAnsi="Times New Roman" w:cs="Times New Roman"/>
          <w:sz w:val="24"/>
          <w:szCs w:val="24"/>
        </w:rPr>
        <w:t>»).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Теория литературы. </w:t>
      </w:r>
      <w:r w:rsidRPr="0016448C">
        <w:rPr>
          <w:rFonts w:ascii="Times New Roman" w:hAnsi="Times New Roman" w:cs="Times New Roman"/>
          <w:sz w:val="24"/>
          <w:szCs w:val="24"/>
        </w:rPr>
        <w:t>Развитие понятия сатиры.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Понятия об условности в искусств</w:t>
      </w:r>
      <w:proofErr w:type="gramStart"/>
      <w:r w:rsidRPr="0016448C">
        <w:rPr>
          <w:rFonts w:ascii="Times New Roman" w:hAnsi="Times New Roman" w:cs="Times New Roman"/>
          <w:sz w:val="24"/>
          <w:szCs w:val="24"/>
        </w:rPr>
        <w:t>е(</w:t>
      </w:r>
      <w:proofErr w:type="gramEnd"/>
      <w:r w:rsidRPr="0016448C">
        <w:rPr>
          <w:rFonts w:ascii="Times New Roman" w:hAnsi="Times New Roman" w:cs="Times New Roman"/>
          <w:sz w:val="24"/>
          <w:szCs w:val="24"/>
        </w:rPr>
        <w:t>гротеск, эзопов язык).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Демонстрации. </w:t>
      </w:r>
      <w:r w:rsidR="006B3DAB">
        <w:rPr>
          <w:rFonts w:ascii="Times New Roman" w:hAnsi="Times New Roman" w:cs="Times New Roman"/>
          <w:sz w:val="24"/>
          <w:szCs w:val="24"/>
        </w:rPr>
        <w:t>Портрет М.Е. Салтыкова-Щедрина</w:t>
      </w:r>
      <w:r w:rsidRPr="0016448C">
        <w:rPr>
          <w:rFonts w:ascii="Times New Roman" w:hAnsi="Times New Roman" w:cs="Times New Roman"/>
          <w:sz w:val="24"/>
          <w:szCs w:val="24"/>
        </w:rPr>
        <w:t xml:space="preserve"> работы И.Н.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Кра</w:t>
      </w:r>
      <w:r w:rsidR="006B3DAB">
        <w:rPr>
          <w:rFonts w:ascii="Times New Roman" w:hAnsi="Times New Roman" w:cs="Times New Roman"/>
          <w:sz w:val="24"/>
          <w:szCs w:val="24"/>
        </w:rPr>
        <w:t xml:space="preserve">мского. Иллюстрации художников </w:t>
      </w:r>
      <w:proofErr w:type="spellStart"/>
      <w:r w:rsidRPr="0016448C">
        <w:rPr>
          <w:rFonts w:ascii="Times New Roman" w:hAnsi="Times New Roman" w:cs="Times New Roman"/>
          <w:sz w:val="24"/>
          <w:szCs w:val="24"/>
        </w:rPr>
        <w:t>Кукр</w:t>
      </w:r>
      <w:r w:rsidR="006B3DAB">
        <w:rPr>
          <w:rFonts w:ascii="Times New Roman" w:hAnsi="Times New Roman" w:cs="Times New Roman"/>
          <w:sz w:val="24"/>
          <w:szCs w:val="24"/>
        </w:rPr>
        <w:t>ыниксов</w:t>
      </w:r>
      <w:proofErr w:type="spellEnd"/>
      <w:r w:rsidR="006B3DAB">
        <w:rPr>
          <w:rFonts w:ascii="Times New Roman" w:hAnsi="Times New Roman" w:cs="Times New Roman"/>
          <w:sz w:val="24"/>
          <w:szCs w:val="24"/>
        </w:rPr>
        <w:t xml:space="preserve">, </w:t>
      </w:r>
      <w:r w:rsidRPr="0016448C">
        <w:rPr>
          <w:rFonts w:ascii="Times New Roman" w:hAnsi="Times New Roman" w:cs="Times New Roman"/>
          <w:sz w:val="24"/>
          <w:szCs w:val="24"/>
        </w:rPr>
        <w:t>Н.В.</w:t>
      </w:r>
      <w:r w:rsidR="006B3DAB">
        <w:rPr>
          <w:rFonts w:ascii="Times New Roman" w:hAnsi="Times New Roman" w:cs="Times New Roman"/>
          <w:sz w:val="24"/>
          <w:szCs w:val="24"/>
        </w:rPr>
        <w:t xml:space="preserve"> Кузмина, </w:t>
      </w:r>
      <w:r w:rsidRPr="0016448C">
        <w:rPr>
          <w:rFonts w:ascii="Times New Roman" w:hAnsi="Times New Roman" w:cs="Times New Roman"/>
          <w:sz w:val="24"/>
          <w:szCs w:val="24"/>
        </w:rPr>
        <w:t>Д.А.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3DAB">
        <w:rPr>
          <w:rFonts w:ascii="Times New Roman" w:hAnsi="Times New Roman" w:cs="Times New Roman"/>
          <w:sz w:val="24"/>
          <w:szCs w:val="24"/>
        </w:rPr>
        <w:t>Шмаринова</w:t>
      </w:r>
      <w:proofErr w:type="spellEnd"/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к произведениям  М.Е.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Салтыкова-Щедрина.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448C">
        <w:rPr>
          <w:rFonts w:ascii="Times New Roman" w:hAnsi="Times New Roman" w:cs="Times New Roman"/>
          <w:b/>
          <w:i/>
          <w:iCs/>
          <w:sz w:val="24"/>
          <w:szCs w:val="24"/>
        </w:rPr>
        <w:t>Федор Михайлович Достоевский (1821—1881)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Сведения из жизни писателя (с обобщением ранее изученного).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 xml:space="preserve">Роман «Преступление и наказание» Своеобразие жанра. Особенности сюжета. Отображение русской действительности в романе. Социальная и нравственно-философская проблематика романа. Социальные и философские основы бунта Раскольникова. Смысл теории Раскольникова. </w:t>
      </w:r>
      <w:proofErr w:type="gramStart"/>
      <w:r w:rsidRPr="0016448C">
        <w:rPr>
          <w:rFonts w:ascii="Times New Roman" w:hAnsi="Times New Roman" w:cs="Times New Roman"/>
          <w:sz w:val="24"/>
          <w:szCs w:val="24"/>
        </w:rPr>
        <w:t>Проблема «сильной личности» и «толпы», «твари дрожащей» и «имеющих право» и ее опровержение в романе.</w:t>
      </w:r>
      <w:proofErr w:type="gramEnd"/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 xml:space="preserve">  Тайны внутреннего мира человека: готовность к греху, попранию высоких истин и нравственных ценностей. Драматичность характера и судьбы Родиона Раскольникова. Сны Раскольникова в раскрытии его характера и общей композиции романа. Эволюция идеи «</w:t>
      </w:r>
      <w:proofErr w:type="spellStart"/>
      <w:r w:rsidRPr="0016448C">
        <w:rPr>
          <w:rFonts w:ascii="Times New Roman" w:hAnsi="Times New Roman" w:cs="Times New Roman"/>
          <w:sz w:val="24"/>
          <w:szCs w:val="24"/>
        </w:rPr>
        <w:t>двойничества</w:t>
      </w:r>
      <w:proofErr w:type="spellEnd"/>
      <w:r w:rsidRPr="0016448C">
        <w:rPr>
          <w:rFonts w:ascii="Times New Roman" w:hAnsi="Times New Roman" w:cs="Times New Roman"/>
          <w:sz w:val="24"/>
          <w:szCs w:val="24"/>
        </w:rPr>
        <w:t>». Страдание и очищение в романе. Символические образы в романе. Символическое значение образа «вечной Сонечки». Своеобразие воплощения авторской позиции в романе. «Правда» Раскольникова и «правда» Сони. Петербург Достоевского. Библейские мотивы в произведении. Споры вокруг романа и его главного героя.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Для чтения и изучения. </w:t>
      </w:r>
      <w:r w:rsidRPr="0016448C">
        <w:rPr>
          <w:rFonts w:ascii="Times New Roman" w:hAnsi="Times New Roman" w:cs="Times New Roman"/>
          <w:sz w:val="24"/>
          <w:szCs w:val="24"/>
        </w:rPr>
        <w:t>Роман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«Преступление и наказание».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Повторение  </w:t>
      </w:r>
      <w:r w:rsidRPr="0016448C">
        <w:rPr>
          <w:rFonts w:ascii="Times New Roman" w:hAnsi="Times New Roman" w:cs="Times New Roman"/>
          <w:sz w:val="24"/>
          <w:szCs w:val="24"/>
        </w:rPr>
        <w:t>Тема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«маленького человека»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в русской литературе: А.С.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Пушкин. «Станционный смотритель»,  Н.В.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 xml:space="preserve">Гоголь. «Шинель». </w:t>
      </w:r>
      <w:r w:rsidRPr="0016448C">
        <w:rPr>
          <w:rFonts w:ascii="Times New Roman" w:hAnsi="Times New Roman" w:cs="Times New Roman"/>
          <w:i/>
          <w:iCs/>
          <w:sz w:val="24"/>
          <w:szCs w:val="24"/>
        </w:rPr>
        <w:t>Образ Петербурга</w:t>
      </w:r>
      <w:r w:rsidR="006B3DA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16448C">
        <w:rPr>
          <w:rFonts w:ascii="Times New Roman" w:hAnsi="Times New Roman" w:cs="Times New Roman"/>
          <w:i/>
          <w:iCs/>
          <w:sz w:val="24"/>
          <w:szCs w:val="24"/>
        </w:rPr>
        <w:t>:Н</w:t>
      </w:r>
      <w:proofErr w:type="gramEnd"/>
      <w:r w:rsidRPr="0016448C">
        <w:rPr>
          <w:rFonts w:ascii="Times New Roman" w:hAnsi="Times New Roman" w:cs="Times New Roman"/>
          <w:sz w:val="24"/>
          <w:szCs w:val="24"/>
        </w:rPr>
        <w:t>.</w:t>
      </w:r>
      <w:r w:rsidRPr="0016448C">
        <w:rPr>
          <w:rFonts w:ascii="Times New Roman" w:hAnsi="Times New Roman" w:cs="Times New Roman"/>
          <w:i/>
          <w:iCs/>
          <w:sz w:val="24"/>
          <w:szCs w:val="24"/>
        </w:rPr>
        <w:t>В</w:t>
      </w:r>
      <w:r w:rsidRPr="0016448C">
        <w:rPr>
          <w:rFonts w:ascii="Times New Roman" w:hAnsi="Times New Roman" w:cs="Times New Roman"/>
          <w:sz w:val="24"/>
          <w:szCs w:val="24"/>
        </w:rPr>
        <w:t>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i/>
          <w:iCs/>
          <w:sz w:val="24"/>
          <w:szCs w:val="24"/>
        </w:rPr>
        <w:t>Гоголь</w:t>
      </w:r>
      <w:r w:rsidRPr="0016448C">
        <w:rPr>
          <w:rFonts w:ascii="Times New Roman" w:hAnsi="Times New Roman" w:cs="Times New Roman"/>
          <w:sz w:val="24"/>
          <w:szCs w:val="24"/>
        </w:rPr>
        <w:t>. «</w:t>
      </w:r>
      <w:r w:rsidRPr="0016448C">
        <w:rPr>
          <w:rFonts w:ascii="Times New Roman" w:hAnsi="Times New Roman" w:cs="Times New Roman"/>
          <w:i/>
          <w:iCs/>
          <w:sz w:val="24"/>
          <w:szCs w:val="24"/>
        </w:rPr>
        <w:t>Невский проспект</w:t>
      </w:r>
      <w:r w:rsidRPr="0016448C">
        <w:rPr>
          <w:rFonts w:ascii="Times New Roman" w:hAnsi="Times New Roman" w:cs="Times New Roman"/>
          <w:sz w:val="24"/>
          <w:szCs w:val="24"/>
        </w:rPr>
        <w:t>», «</w:t>
      </w:r>
      <w:r w:rsidRPr="0016448C">
        <w:rPr>
          <w:rFonts w:ascii="Times New Roman" w:hAnsi="Times New Roman" w:cs="Times New Roman"/>
          <w:i/>
          <w:iCs/>
          <w:sz w:val="24"/>
          <w:szCs w:val="24"/>
        </w:rPr>
        <w:t>Мертвые души</w:t>
      </w:r>
      <w:r w:rsidRPr="0016448C">
        <w:rPr>
          <w:rFonts w:ascii="Times New Roman" w:hAnsi="Times New Roman" w:cs="Times New Roman"/>
          <w:sz w:val="24"/>
          <w:szCs w:val="24"/>
        </w:rPr>
        <w:t xml:space="preserve">»; </w:t>
      </w:r>
      <w:r w:rsidRPr="0016448C">
        <w:rPr>
          <w:rFonts w:ascii="Times New Roman" w:hAnsi="Times New Roman" w:cs="Times New Roman"/>
          <w:i/>
          <w:iCs/>
          <w:sz w:val="24"/>
          <w:szCs w:val="24"/>
        </w:rPr>
        <w:t>Н</w:t>
      </w:r>
      <w:r w:rsidRPr="0016448C">
        <w:rPr>
          <w:rFonts w:ascii="Times New Roman" w:hAnsi="Times New Roman" w:cs="Times New Roman"/>
          <w:sz w:val="24"/>
          <w:szCs w:val="24"/>
        </w:rPr>
        <w:t>.</w:t>
      </w:r>
      <w:r w:rsidRPr="0016448C">
        <w:rPr>
          <w:rFonts w:ascii="Times New Roman" w:hAnsi="Times New Roman" w:cs="Times New Roman"/>
          <w:i/>
          <w:iCs/>
          <w:sz w:val="24"/>
          <w:szCs w:val="24"/>
        </w:rPr>
        <w:t>А</w:t>
      </w:r>
      <w:r w:rsidRPr="0016448C">
        <w:rPr>
          <w:rFonts w:ascii="Times New Roman" w:hAnsi="Times New Roman" w:cs="Times New Roman"/>
          <w:sz w:val="24"/>
          <w:szCs w:val="24"/>
        </w:rPr>
        <w:t>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i/>
          <w:iCs/>
          <w:sz w:val="24"/>
          <w:szCs w:val="24"/>
        </w:rPr>
        <w:t>Некрасов</w:t>
      </w:r>
      <w:r w:rsidRPr="0016448C">
        <w:rPr>
          <w:rFonts w:ascii="Times New Roman" w:hAnsi="Times New Roman" w:cs="Times New Roman"/>
          <w:sz w:val="24"/>
          <w:szCs w:val="24"/>
        </w:rPr>
        <w:t xml:space="preserve">. </w:t>
      </w:r>
      <w:r w:rsidRPr="0016448C">
        <w:rPr>
          <w:rFonts w:ascii="Times New Roman" w:hAnsi="Times New Roman" w:cs="Times New Roman"/>
          <w:i/>
          <w:iCs/>
          <w:sz w:val="24"/>
          <w:szCs w:val="24"/>
        </w:rPr>
        <w:t>Цикл</w:t>
      </w:r>
      <w:r w:rsidRPr="0016448C">
        <w:rPr>
          <w:rFonts w:ascii="Times New Roman" w:hAnsi="Times New Roman" w:cs="Times New Roman"/>
          <w:sz w:val="24"/>
          <w:szCs w:val="24"/>
        </w:rPr>
        <w:t xml:space="preserve"> «</w:t>
      </w:r>
      <w:r w:rsidRPr="0016448C">
        <w:rPr>
          <w:rFonts w:ascii="Times New Roman" w:hAnsi="Times New Roman" w:cs="Times New Roman"/>
          <w:i/>
          <w:iCs/>
          <w:sz w:val="24"/>
          <w:szCs w:val="24"/>
        </w:rPr>
        <w:t>О погоде</w:t>
      </w:r>
      <w:r w:rsidRPr="0016448C">
        <w:rPr>
          <w:rFonts w:ascii="Times New Roman" w:hAnsi="Times New Roman" w:cs="Times New Roman"/>
          <w:sz w:val="24"/>
          <w:szCs w:val="24"/>
        </w:rPr>
        <w:t>».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Теория литературы. </w:t>
      </w:r>
      <w:r w:rsidRPr="0016448C">
        <w:rPr>
          <w:rFonts w:ascii="Times New Roman" w:hAnsi="Times New Roman" w:cs="Times New Roman"/>
          <w:sz w:val="24"/>
          <w:szCs w:val="24"/>
        </w:rPr>
        <w:t>Полифонизм романов Ф.М.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Достоевского.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Демонстрации. </w:t>
      </w:r>
      <w:r w:rsidRPr="0016448C">
        <w:rPr>
          <w:rFonts w:ascii="Times New Roman" w:hAnsi="Times New Roman" w:cs="Times New Roman"/>
          <w:sz w:val="24"/>
          <w:szCs w:val="24"/>
        </w:rPr>
        <w:t>Портрет Ф.М.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Достоевского работы В.Г.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Перова.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Евангелие.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Иллюстрации П.М.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448C">
        <w:rPr>
          <w:rFonts w:ascii="Times New Roman" w:hAnsi="Times New Roman" w:cs="Times New Roman"/>
          <w:sz w:val="24"/>
          <w:szCs w:val="24"/>
        </w:rPr>
        <w:t>Боклевского</w:t>
      </w:r>
      <w:proofErr w:type="spellEnd"/>
      <w:r w:rsidRPr="0016448C">
        <w:rPr>
          <w:rFonts w:ascii="Times New Roman" w:hAnsi="Times New Roman" w:cs="Times New Roman"/>
          <w:sz w:val="24"/>
          <w:szCs w:val="24"/>
        </w:rPr>
        <w:t>, И.Э.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Грабаря, Э.И.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 xml:space="preserve">Неизвестного к </w:t>
      </w:r>
      <w:r w:rsidRPr="0016448C">
        <w:rPr>
          <w:rFonts w:ascii="Times New Roman" w:hAnsi="Times New Roman" w:cs="Times New Roman"/>
          <w:sz w:val="24"/>
          <w:szCs w:val="24"/>
        </w:rPr>
        <w:lastRenderedPageBreak/>
        <w:t>«Преступлению и наказанию». Иллюстрации И.С.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Глазунова к романам Достоевского. Картина Н.А.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Ярошенко «Студент». Картина В.Г.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 xml:space="preserve">Перова «Утопленница». </w:t>
      </w:r>
      <w:proofErr w:type="gramStart"/>
      <w:r w:rsidRPr="0016448C">
        <w:rPr>
          <w:rFonts w:ascii="Times New Roman" w:hAnsi="Times New Roman" w:cs="Times New Roman"/>
          <w:sz w:val="24"/>
          <w:szCs w:val="24"/>
        </w:rPr>
        <w:t>Кадры из х/ф «Преступление и наказание» (</w:t>
      </w:r>
      <w:proofErr w:type="spellStart"/>
      <w:r w:rsidRPr="0016448C">
        <w:rPr>
          <w:rFonts w:ascii="Times New Roman" w:hAnsi="Times New Roman" w:cs="Times New Roman"/>
          <w:sz w:val="24"/>
          <w:szCs w:val="24"/>
        </w:rPr>
        <w:t>реж</w:t>
      </w:r>
      <w:proofErr w:type="spellEnd"/>
      <w:r w:rsidRPr="0016448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6448C">
        <w:rPr>
          <w:rFonts w:ascii="Times New Roman" w:hAnsi="Times New Roman" w:cs="Times New Roman"/>
          <w:sz w:val="24"/>
          <w:szCs w:val="24"/>
        </w:rPr>
        <w:t>Л.А.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 xml:space="preserve">Кулиджанов). </w:t>
      </w:r>
      <w:proofErr w:type="gramEnd"/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448C">
        <w:rPr>
          <w:rFonts w:ascii="Times New Roman" w:hAnsi="Times New Roman" w:cs="Times New Roman"/>
          <w:b/>
          <w:i/>
          <w:iCs/>
          <w:sz w:val="24"/>
          <w:szCs w:val="24"/>
        </w:rPr>
        <w:t>Лев Николаевич Толстой (1828—1910)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 xml:space="preserve">Жизненный путь и творческая биография (с обобщением ранее </w:t>
      </w:r>
      <w:proofErr w:type="gramStart"/>
      <w:r w:rsidRPr="0016448C">
        <w:rPr>
          <w:rFonts w:ascii="Times New Roman" w:hAnsi="Times New Roman" w:cs="Times New Roman"/>
          <w:sz w:val="24"/>
          <w:szCs w:val="24"/>
        </w:rPr>
        <w:t>изученного</w:t>
      </w:r>
      <w:proofErr w:type="gramEnd"/>
      <w:r w:rsidRPr="0016448C">
        <w:rPr>
          <w:rFonts w:ascii="Times New Roman" w:hAnsi="Times New Roman" w:cs="Times New Roman"/>
          <w:sz w:val="24"/>
          <w:szCs w:val="24"/>
        </w:rPr>
        <w:t>). Духовные искания писателя.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 xml:space="preserve">Роман-эпопея «Война и мир». Жанровое своеобразие романа. Особенности композиционной структуры романа. Художественные принципы Толстого в изображении русской действительности: следование правде, психологизм, «диалектика души». Соединение в романе идеи </w:t>
      </w:r>
      <w:proofErr w:type="gramStart"/>
      <w:r w:rsidRPr="0016448C">
        <w:rPr>
          <w:rFonts w:ascii="Times New Roman" w:hAnsi="Times New Roman" w:cs="Times New Roman"/>
          <w:sz w:val="24"/>
          <w:szCs w:val="24"/>
        </w:rPr>
        <w:t>личного</w:t>
      </w:r>
      <w:proofErr w:type="gramEnd"/>
      <w:r w:rsidRPr="0016448C">
        <w:rPr>
          <w:rFonts w:ascii="Times New Roman" w:hAnsi="Times New Roman" w:cs="Times New Roman"/>
          <w:sz w:val="24"/>
          <w:szCs w:val="24"/>
        </w:rPr>
        <w:t xml:space="preserve"> и всеобщего. Символическое значение понятий «война» и «мир». Духовные искания Андрея Болконского, Пьера Безухова, Наташи Ростовой. Светское общество в изображении Толстого, осуждение его </w:t>
      </w:r>
      <w:proofErr w:type="spellStart"/>
      <w:r w:rsidRPr="0016448C">
        <w:rPr>
          <w:rFonts w:ascii="Times New Roman" w:hAnsi="Times New Roman" w:cs="Times New Roman"/>
          <w:sz w:val="24"/>
          <w:szCs w:val="24"/>
        </w:rPr>
        <w:t>бездуховности</w:t>
      </w:r>
      <w:proofErr w:type="spellEnd"/>
      <w:r w:rsidRPr="0016448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6448C">
        <w:rPr>
          <w:rFonts w:ascii="Times New Roman" w:hAnsi="Times New Roman" w:cs="Times New Roman"/>
          <w:sz w:val="24"/>
          <w:szCs w:val="24"/>
        </w:rPr>
        <w:t>лжепатриотизма</w:t>
      </w:r>
      <w:proofErr w:type="spellEnd"/>
      <w:r w:rsidRPr="0016448C">
        <w:rPr>
          <w:rFonts w:ascii="Times New Roman" w:hAnsi="Times New Roman" w:cs="Times New Roman"/>
          <w:sz w:val="24"/>
          <w:szCs w:val="24"/>
        </w:rPr>
        <w:t>. Авторский идеал семьи в романе. Правдивое изображение войны и русских солдат — художественное открытие Л.Н.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Толстого. Бородинская битва — величайшее проявление русского патриотизма, кульминационный момент романа. «Дубина народной войны», партизанская война в романе. Образы Тихона Щербатого и Платона Каратаева, их отношение к войне. Народный полководец Кутузов. Кутузов и Наполеон в авторской оценке. Проблема русского национального характера. Осуждение жестокости войны в романе. Развенчание идеи «</w:t>
      </w:r>
      <w:proofErr w:type="spellStart"/>
      <w:r w:rsidRPr="0016448C">
        <w:rPr>
          <w:rFonts w:ascii="Times New Roman" w:hAnsi="Times New Roman" w:cs="Times New Roman"/>
          <w:sz w:val="24"/>
          <w:szCs w:val="24"/>
        </w:rPr>
        <w:t>наполеонизма</w:t>
      </w:r>
      <w:proofErr w:type="spellEnd"/>
      <w:r w:rsidRPr="0016448C">
        <w:rPr>
          <w:rFonts w:ascii="Times New Roman" w:hAnsi="Times New Roman" w:cs="Times New Roman"/>
          <w:sz w:val="24"/>
          <w:szCs w:val="24"/>
        </w:rPr>
        <w:t xml:space="preserve">». Патриотизм в понимании писателя. 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«Севастопольские рассказы». Отражение перелома во взглядах писателя на жизнь в севастопольский период. Война как явление, противоречащее человеческой природе. Сила духа русского народа в представлении Толстого. Настоящие защитники Севастополя и «маленькие Наполеоны». Контраст между природой и деяниями человека на земле. Утверждение духовного начала в человеке. Особенности поэтики Толстого. Значение «Севастопольских рассказов» в творчестве Л.Н.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Толстого.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Мировое значение творчества Л.Н.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Толстого. Л.Н</w:t>
      </w:r>
      <w:proofErr w:type="gramStart"/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6448C">
        <w:rPr>
          <w:rFonts w:ascii="Times New Roman" w:hAnsi="Times New Roman" w:cs="Times New Roman"/>
          <w:sz w:val="24"/>
          <w:szCs w:val="24"/>
        </w:rPr>
        <w:t xml:space="preserve">Толстой и культура XX века. 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Для чтения и изучения. </w:t>
      </w:r>
      <w:r w:rsidRPr="0016448C">
        <w:rPr>
          <w:rFonts w:ascii="Times New Roman" w:hAnsi="Times New Roman" w:cs="Times New Roman"/>
          <w:sz w:val="24"/>
          <w:szCs w:val="24"/>
        </w:rPr>
        <w:t>Роман-эпопея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«Война и мир».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Для чтения и обсуждения. </w:t>
      </w:r>
      <w:r w:rsidRPr="0016448C">
        <w:rPr>
          <w:rFonts w:ascii="Times New Roman" w:hAnsi="Times New Roman" w:cs="Times New Roman"/>
          <w:sz w:val="24"/>
          <w:szCs w:val="24"/>
        </w:rPr>
        <w:t>«Севастопольские рассказы».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Повторение. </w:t>
      </w:r>
      <w:r w:rsidRPr="0016448C">
        <w:rPr>
          <w:rFonts w:ascii="Times New Roman" w:hAnsi="Times New Roman" w:cs="Times New Roman"/>
          <w:sz w:val="24"/>
          <w:szCs w:val="24"/>
        </w:rPr>
        <w:t>Тема войны1812года в творчестве М.Ю.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Лермонтова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(«Бородино»).</w:t>
      </w: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 Теория литературы. </w:t>
      </w:r>
      <w:r w:rsidRPr="0016448C">
        <w:rPr>
          <w:rFonts w:ascii="Times New Roman" w:hAnsi="Times New Roman" w:cs="Times New Roman"/>
          <w:sz w:val="24"/>
          <w:szCs w:val="24"/>
        </w:rPr>
        <w:t>Понятие о романе-эпопее.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Демонстрации. </w:t>
      </w:r>
      <w:r w:rsidRPr="0016448C">
        <w:rPr>
          <w:rFonts w:ascii="Times New Roman" w:hAnsi="Times New Roman" w:cs="Times New Roman"/>
          <w:sz w:val="24"/>
          <w:szCs w:val="24"/>
        </w:rPr>
        <w:t>Портреты Л.Н.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Толстого работы И.Е.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Репина, И.Н.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Крамского, Л.О.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Пастернака,  Н.Н.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448C">
        <w:rPr>
          <w:rFonts w:ascii="Times New Roman" w:hAnsi="Times New Roman" w:cs="Times New Roman"/>
          <w:sz w:val="24"/>
          <w:szCs w:val="24"/>
        </w:rPr>
        <w:t>Ге</w:t>
      </w:r>
      <w:proofErr w:type="spellEnd"/>
      <w:r w:rsidRPr="0016448C">
        <w:rPr>
          <w:rFonts w:ascii="Times New Roman" w:hAnsi="Times New Roman" w:cs="Times New Roman"/>
          <w:sz w:val="24"/>
          <w:szCs w:val="24"/>
        </w:rPr>
        <w:t>,  В.В.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448C">
        <w:rPr>
          <w:rFonts w:ascii="Times New Roman" w:hAnsi="Times New Roman" w:cs="Times New Roman"/>
          <w:sz w:val="24"/>
          <w:szCs w:val="24"/>
        </w:rPr>
        <w:t>Мешкова</w:t>
      </w:r>
      <w:proofErr w:type="spellEnd"/>
      <w:r w:rsidRPr="0016448C">
        <w:rPr>
          <w:rFonts w:ascii="Times New Roman" w:hAnsi="Times New Roman" w:cs="Times New Roman"/>
          <w:sz w:val="24"/>
          <w:szCs w:val="24"/>
        </w:rPr>
        <w:t>.  Картины и пейзажи поместья и усадьбы Толстых в Ясной Поляне. Иллюстрации  А.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Кокорина,  П.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Пинкисевича к «Севастопольским рассказам». Иллюстрации  А.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448C">
        <w:rPr>
          <w:rFonts w:ascii="Times New Roman" w:hAnsi="Times New Roman" w:cs="Times New Roman"/>
          <w:sz w:val="24"/>
          <w:szCs w:val="24"/>
        </w:rPr>
        <w:t>Апсита</w:t>
      </w:r>
      <w:proofErr w:type="spellEnd"/>
      <w:r w:rsidRPr="0016448C">
        <w:rPr>
          <w:rFonts w:ascii="Times New Roman" w:hAnsi="Times New Roman" w:cs="Times New Roman"/>
          <w:sz w:val="24"/>
          <w:szCs w:val="24"/>
        </w:rPr>
        <w:t>,  Д.А.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448C">
        <w:rPr>
          <w:rFonts w:ascii="Times New Roman" w:hAnsi="Times New Roman" w:cs="Times New Roman"/>
          <w:sz w:val="24"/>
          <w:szCs w:val="24"/>
        </w:rPr>
        <w:t>Шмаринова</w:t>
      </w:r>
      <w:proofErr w:type="spellEnd"/>
      <w:r w:rsidRPr="0016448C">
        <w:rPr>
          <w:rFonts w:ascii="Times New Roman" w:hAnsi="Times New Roman" w:cs="Times New Roman"/>
          <w:sz w:val="24"/>
          <w:szCs w:val="24"/>
        </w:rPr>
        <w:t>,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 xml:space="preserve"> К.И.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 xml:space="preserve">Рудакова к роману-эпопее «Война и мир». Картины </w:t>
      </w:r>
      <w:proofErr w:type="spellStart"/>
      <w:r w:rsidRPr="0016448C">
        <w:rPr>
          <w:rFonts w:ascii="Times New Roman" w:hAnsi="Times New Roman" w:cs="Times New Roman"/>
          <w:sz w:val="24"/>
          <w:szCs w:val="24"/>
        </w:rPr>
        <w:t>И.М.</w:t>
      </w:r>
      <w:r w:rsidR="006B3DAB">
        <w:rPr>
          <w:rFonts w:ascii="Times New Roman" w:hAnsi="Times New Roman" w:cs="Times New Roman"/>
          <w:sz w:val="24"/>
          <w:szCs w:val="24"/>
        </w:rPr>
        <w:t>Прянишникова</w:t>
      </w:r>
      <w:proofErr w:type="spellEnd"/>
      <w:r w:rsidR="006B3DAB">
        <w:rPr>
          <w:rFonts w:ascii="Times New Roman" w:hAnsi="Times New Roman" w:cs="Times New Roman"/>
          <w:sz w:val="24"/>
          <w:szCs w:val="24"/>
        </w:rPr>
        <w:t xml:space="preserve"> «В 1812 году» и А.</w:t>
      </w:r>
      <w:r w:rsidRPr="0016448C">
        <w:rPr>
          <w:rFonts w:ascii="Times New Roman" w:hAnsi="Times New Roman" w:cs="Times New Roman"/>
          <w:sz w:val="24"/>
          <w:szCs w:val="24"/>
        </w:rPr>
        <w:t>Д.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448C">
        <w:rPr>
          <w:rFonts w:ascii="Times New Roman" w:hAnsi="Times New Roman" w:cs="Times New Roman"/>
          <w:sz w:val="24"/>
          <w:szCs w:val="24"/>
        </w:rPr>
        <w:t>Кившенко</w:t>
      </w:r>
      <w:proofErr w:type="spellEnd"/>
      <w:r w:rsidRPr="0016448C">
        <w:rPr>
          <w:rFonts w:ascii="Times New Roman" w:hAnsi="Times New Roman" w:cs="Times New Roman"/>
          <w:sz w:val="24"/>
          <w:szCs w:val="24"/>
        </w:rPr>
        <w:t xml:space="preserve"> «Совет в Филях». Портрет М.И.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Кутузова работы Р.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Волкова. Портрет Наполеона работы П.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448C">
        <w:rPr>
          <w:rFonts w:ascii="Times New Roman" w:hAnsi="Times New Roman" w:cs="Times New Roman"/>
          <w:sz w:val="24"/>
          <w:szCs w:val="24"/>
        </w:rPr>
        <w:t>Деляроша</w:t>
      </w:r>
      <w:proofErr w:type="spellEnd"/>
      <w:r w:rsidRPr="0016448C">
        <w:rPr>
          <w:rFonts w:ascii="Times New Roman" w:hAnsi="Times New Roman" w:cs="Times New Roman"/>
          <w:sz w:val="24"/>
          <w:szCs w:val="24"/>
        </w:rPr>
        <w:t>. Гравюры Л.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448C">
        <w:rPr>
          <w:rFonts w:ascii="Times New Roman" w:hAnsi="Times New Roman" w:cs="Times New Roman"/>
          <w:sz w:val="24"/>
          <w:szCs w:val="24"/>
        </w:rPr>
        <w:t>Ругендаса</w:t>
      </w:r>
      <w:proofErr w:type="spellEnd"/>
      <w:r w:rsidRPr="0016448C">
        <w:rPr>
          <w:rFonts w:ascii="Times New Roman" w:hAnsi="Times New Roman" w:cs="Times New Roman"/>
          <w:sz w:val="24"/>
          <w:szCs w:val="24"/>
        </w:rPr>
        <w:t xml:space="preserve"> «Пожар Москвы в 1812 году» и А.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 xml:space="preserve">Адама «Бородинское сражение. Бой за батарею Раевского». </w:t>
      </w:r>
      <w:proofErr w:type="gramStart"/>
      <w:r w:rsidRPr="0016448C">
        <w:rPr>
          <w:rFonts w:ascii="Times New Roman" w:hAnsi="Times New Roman" w:cs="Times New Roman"/>
          <w:sz w:val="24"/>
          <w:szCs w:val="24"/>
        </w:rPr>
        <w:t>Кадры из к/ф «Война и мир» (</w:t>
      </w:r>
      <w:proofErr w:type="spellStart"/>
      <w:r w:rsidRPr="0016448C">
        <w:rPr>
          <w:rFonts w:ascii="Times New Roman" w:hAnsi="Times New Roman" w:cs="Times New Roman"/>
          <w:sz w:val="24"/>
          <w:szCs w:val="24"/>
        </w:rPr>
        <w:t>реж</w:t>
      </w:r>
      <w:proofErr w:type="spellEnd"/>
      <w:r w:rsidRPr="0016448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6448C">
        <w:rPr>
          <w:rFonts w:ascii="Times New Roman" w:hAnsi="Times New Roman" w:cs="Times New Roman"/>
          <w:sz w:val="24"/>
          <w:szCs w:val="24"/>
        </w:rPr>
        <w:t>С.Ф.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 xml:space="preserve">Бондарчук). </w:t>
      </w:r>
      <w:proofErr w:type="gramEnd"/>
    </w:p>
    <w:p w:rsidR="001B28F8" w:rsidRPr="0016448C" w:rsidRDefault="001B28F8" w:rsidP="009857D7">
      <w:pPr>
        <w:tabs>
          <w:tab w:val="left" w:pos="3100"/>
        </w:tabs>
        <w:spacing w:after="0" w:line="23" w:lineRule="atLeast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Творческие задания. </w:t>
      </w:r>
      <w:r w:rsidRPr="0016448C">
        <w:rPr>
          <w:rFonts w:ascii="Times New Roman" w:hAnsi="Times New Roman" w:cs="Times New Roman"/>
          <w:sz w:val="24"/>
          <w:szCs w:val="24"/>
        </w:rPr>
        <w:t>Исследование и подготовка сообщения на одну из тем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Составление текста диктанта по материалам жизни и творчества Л.Н.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Толстого.</w:t>
      </w:r>
    </w:p>
    <w:p w:rsidR="001B28F8" w:rsidRPr="0016448C" w:rsidRDefault="001B28F8" w:rsidP="009857D7">
      <w:pPr>
        <w:tabs>
          <w:tab w:val="left" w:pos="1280"/>
        </w:tabs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Подготовка и проведение заочной экскурсии в один из музеев Л.Н.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Толстого.</w:t>
      </w:r>
    </w:p>
    <w:p w:rsidR="001B28F8" w:rsidRPr="0016448C" w:rsidRDefault="001B28F8" w:rsidP="009857D7">
      <w:pPr>
        <w:tabs>
          <w:tab w:val="left" w:pos="1280"/>
        </w:tabs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Наизусть. </w:t>
      </w:r>
      <w:r w:rsidRPr="0016448C">
        <w:rPr>
          <w:rFonts w:ascii="Times New Roman" w:hAnsi="Times New Roman" w:cs="Times New Roman"/>
          <w:sz w:val="24"/>
          <w:szCs w:val="24"/>
        </w:rPr>
        <w:t>Отрывок из романа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«Война и мир» (по выбору студентов).</w:t>
      </w:r>
    </w:p>
    <w:p w:rsidR="001B28F8" w:rsidRPr="0016448C" w:rsidRDefault="001B28F8" w:rsidP="009857D7">
      <w:pPr>
        <w:tabs>
          <w:tab w:val="left" w:pos="1280"/>
        </w:tabs>
        <w:spacing w:after="0" w:line="23" w:lineRule="atLeast"/>
        <w:ind w:firstLine="72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16448C">
        <w:rPr>
          <w:rFonts w:ascii="Times New Roman" w:hAnsi="Times New Roman" w:cs="Times New Roman"/>
          <w:b/>
          <w:i/>
          <w:iCs/>
          <w:sz w:val="24"/>
          <w:szCs w:val="24"/>
        </w:rPr>
        <w:t>Антон Павлович Чехов (1860—1904)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Сведения из биографии (с обобщением ранее изученного). Своеобразие и всепроникающая сила чеховского творчества. Художественное совершенство рассказов А.П.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Чехова. Новаторство Чехова. Периодизация творчества Чехова. Работа писателя в журналах. Чехов-репортер.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Юмористические рассказы. Пародийность ранних рассказов. Новаторство Чехова в поисках жанровых форм. Новый тип рассказа. Герои рассказов Чехова. Особенности изображения «маленького человека» в прозе А.П.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Чехова.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lastRenderedPageBreak/>
        <w:t xml:space="preserve">Драматургия Чехова. Комедия «Вишневый сад». История создания, жанр, система персонажей. Сложность и многозначность отношений между персонажами. Разрушение дворянских гнезд в пьесе. Сочетание </w:t>
      </w:r>
      <w:proofErr w:type="gramStart"/>
      <w:r w:rsidRPr="0016448C">
        <w:rPr>
          <w:rFonts w:ascii="Times New Roman" w:hAnsi="Times New Roman" w:cs="Times New Roman"/>
          <w:sz w:val="24"/>
          <w:szCs w:val="24"/>
        </w:rPr>
        <w:t>комического</w:t>
      </w:r>
      <w:proofErr w:type="gramEnd"/>
      <w:r w:rsidRPr="0016448C">
        <w:rPr>
          <w:rFonts w:ascii="Times New Roman" w:hAnsi="Times New Roman" w:cs="Times New Roman"/>
          <w:sz w:val="24"/>
          <w:szCs w:val="24"/>
        </w:rPr>
        <w:t xml:space="preserve"> и драматического в пьесе «Вишневый сад». Лиризм и юмор в пьесе «Вишневый сад». Смысл названия пьесы. Особенности символов.</w:t>
      </w:r>
    </w:p>
    <w:p w:rsidR="001B28F8" w:rsidRPr="0016448C" w:rsidRDefault="001B28F8" w:rsidP="009857D7">
      <w:pPr>
        <w:tabs>
          <w:tab w:val="left" w:pos="1280"/>
        </w:tabs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Драматургия А.П.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Чехова и Московский Художественный театр. Театр Чехова — воплощение кризиса современного общества. Роль А.П.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Чехова в мировой драматургии театра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Для чтения и изучения. </w:t>
      </w:r>
      <w:r w:rsidRPr="0016448C">
        <w:rPr>
          <w:rFonts w:ascii="Times New Roman" w:hAnsi="Times New Roman" w:cs="Times New Roman"/>
          <w:sz w:val="24"/>
          <w:szCs w:val="24"/>
        </w:rPr>
        <w:t>Рассказы «Дом с мезонином», «</w:t>
      </w:r>
      <w:proofErr w:type="spellStart"/>
      <w:r w:rsidRPr="0016448C">
        <w:rPr>
          <w:rFonts w:ascii="Times New Roman" w:hAnsi="Times New Roman" w:cs="Times New Roman"/>
          <w:sz w:val="24"/>
          <w:szCs w:val="24"/>
        </w:rPr>
        <w:t>Ионыч</w:t>
      </w:r>
      <w:proofErr w:type="spellEnd"/>
      <w:r w:rsidRPr="0016448C">
        <w:rPr>
          <w:rFonts w:ascii="Times New Roman" w:hAnsi="Times New Roman" w:cs="Times New Roman"/>
          <w:sz w:val="24"/>
          <w:szCs w:val="24"/>
        </w:rPr>
        <w:t>», «Человек в футляре», «Крыжовник», «О любви». Пьеса «Вишневый сад».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Повторение. </w:t>
      </w:r>
      <w:r w:rsidRPr="0016448C">
        <w:rPr>
          <w:rFonts w:ascii="Times New Roman" w:hAnsi="Times New Roman" w:cs="Times New Roman"/>
          <w:sz w:val="24"/>
          <w:szCs w:val="24"/>
        </w:rPr>
        <w:t>Художественные особенности раннего творчества А.П.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 xml:space="preserve">Чехова («Лошадиная фамилия», «Хамелеон», «Толстый и тонкий», «Смерть чиновника»). </w:t>
      </w: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Теория литературы. </w:t>
      </w:r>
      <w:r w:rsidRPr="0016448C">
        <w:rPr>
          <w:rFonts w:ascii="Times New Roman" w:hAnsi="Times New Roman" w:cs="Times New Roman"/>
          <w:sz w:val="24"/>
          <w:szCs w:val="24"/>
        </w:rPr>
        <w:t xml:space="preserve">Развитие понятие о драматургии (внутреннее и внешнее действие; подтекст; роль авторских ремарок, пауз, переклички реплик и т.д.). </w:t>
      </w: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Демонстрации. </w:t>
      </w:r>
      <w:r w:rsidRPr="0016448C">
        <w:rPr>
          <w:rFonts w:ascii="Times New Roman" w:hAnsi="Times New Roman" w:cs="Times New Roman"/>
          <w:sz w:val="24"/>
          <w:szCs w:val="24"/>
        </w:rPr>
        <w:t>Портреты А.П.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Чехова работы художников Н.П.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Ульянова, В.А.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 xml:space="preserve">Серова. Иллюстрации </w:t>
      </w:r>
      <w:proofErr w:type="spellStart"/>
      <w:r w:rsidRPr="0016448C">
        <w:rPr>
          <w:rFonts w:ascii="Times New Roman" w:hAnsi="Times New Roman" w:cs="Times New Roman"/>
          <w:sz w:val="24"/>
          <w:szCs w:val="24"/>
        </w:rPr>
        <w:t>Кукрыниксов</w:t>
      </w:r>
      <w:proofErr w:type="spellEnd"/>
      <w:r w:rsidRPr="0016448C">
        <w:rPr>
          <w:rFonts w:ascii="Times New Roman" w:hAnsi="Times New Roman" w:cs="Times New Roman"/>
          <w:sz w:val="24"/>
          <w:szCs w:val="24"/>
        </w:rPr>
        <w:t xml:space="preserve">  к рассказам А.П.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Чехова «Дама с собачкой», «Анна на шее», «Лошадиная фамилия». Иллюстрации Д.А.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 xml:space="preserve">Дубинского к рассказам </w:t>
      </w:r>
      <w:proofErr w:type="spellStart"/>
      <w:r w:rsidRPr="0016448C">
        <w:rPr>
          <w:rFonts w:ascii="Times New Roman" w:hAnsi="Times New Roman" w:cs="Times New Roman"/>
          <w:sz w:val="24"/>
          <w:szCs w:val="24"/>
        </w:rPr>
        <w:t>А.П.Чехова</w:t>
      </w:r>
      <w:proofErr w:type="spellEnd"/>
      <w:r w:rsidRPr="0016448C">
        <w:rPr>
          <w:rFonts w:ascii="Times New Roman" w:hAnsi="Times New Roman" w:cs="Times New Roman"/>
          <w:sz w:val="24"/>
          <w:szCs w:val="24"/>
        </w:rPr>
        <w:t xml:space="preserve"> «Дом с мезонином», «Человек в футляре».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Творческие задания. </w:t>
      </w:r>
      <w:r w:rsidRPr="0016448C">
        <w:rPr>
          <w:rFonts w:ascii="Times New Roman" w:hAnsi="Times New Roman" w:cs="Times New Roman"/>
          <w:sz w:val="24"/>
          <w:szCs w:val="24"/>
        </w:rPr>
        <w:t>Исследование и подготовка реферата: «Тема интеллигентного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человека в творчестве А.П.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Чехова».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448C">
        <w:rPr>
          <w:rFonts w:ascii="Times New Roman" w:hAnsi="Times New Roman" w:cs="Times New Roman"/>
          <w:b/>
          <w:sz w:val="24"/>
          <w:szCs w:val="24"/>
        </w:rPr>
        <w:t>Поэзия второй половины XIX века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Обзор русской поэзии второй половины XIX века. Идейная борьба направлений «чистого искусства» и гражданской литературы. Стилевое, жанровое и тематическое разнообразие русской лирики второй половины XIX века.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Для чтения и обсуждения </w:t>
      </w:r>
      <w:r w:rsidRPr="0016448C">
        <w:rPr>
          <w:rFonts w:ascii="Times New Roman" w:hAnsi="Times New Roman" w:cs="Times New Roman"/>
          <w:sz w:val="24"/>
          <w:szCs w:val="24"/>
        </w:rPr>
        <w:t>(по выбору преподавателя и студентов). А.Н.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Майков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«Осень», «Пейзаж», «И город вот опять! Я.П.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Полонский «Солнце и Месяц», « Зимний путь», «Затворница», «Колокольчик», «Узница», «Песня цыганки», А.А.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Григорьев.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 xml:space="preserve">«О, говори хоть ты со мной, подруга семиструнная!..», «Цыганская венгерка» («Две гитары, зазвенев…»), «Вы рождены меня </w:t>
      </w:r>
      <w:proofErr w:type="gramStart"/>
      <w:r w:rsidRPr="0016448C">
        <w:rPr>
          <w:rFonts w:ascii="Times New Roman" w:hAnsi="Times New Roman" w:cs="Times New Roman"/>
          <w:sz w:val="24"/>
          <w:szCs w:val="24"/>
        </w:rPr>
        <w:t>терзать</w:t>
      </w:r>
      <w:proofErr w:type="gramEnd"/>
      <w:r w:rsidRPr="0016448C">
        <w:rPr>
          <w:rFonts w:ascii="Times New Roman" w:hAnsi="Times New Roman" w:cs="Times New Roman"/>
          <w:sz w:val="24"/>
          <w:szCs w:val="24"/>
        </w:rPr>
        <w:t>…», «Я ее не люблю, не люблю…», «Героям нашего времени», «Прощание с Петербургом».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Литература народов России. </w:t>
      </w:r>
      <w:r w:rsidRPr="0016448C">
        <w:rPr>
          <w:rFonts w:ascii="Times New Roman" w:hAnsi="Times New Roman" w:cs="Times New Roman"/>
          <w:sz w:val="24"/>
          <w:szCs w:val="24"/>
        </w:rPr>
        <w:t>К.Л.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Хетагуров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«Послание», «Песня бедняка», «На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 xml:space="preserve">кладбище». 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Теория литературы. </w:t>
      </w:r>
      <w:r w:rsidRPr="0016448C">
        <w:rPr>
          <w:rFonts w:ascii="Times New Roman" w:hAnsi="Times New Roman" w:cs="Times New Roman"/>
          <w:sz w:val="24"/>
          <w:szCs w:val="24"/>
        </w:rPr>
        <w:t>Фольклор,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фольклорные образы и мотивы в поэзии.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Демонстрации. </w:t>
      </w:r>
      <w:r w:rsidRPr="0016448C">
        <w:rPr>
          <w:rFonts w:ascii="Times New Roman" w:hAnsi="Times New Roman" w:cs="Times New Roman"/>
          <w:sz w:val="24"/>
          <w:szCs w:val="24"/>
        </w:rPr>
        <w:t>Картины В.Г.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Перова,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И.Н.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Крамского,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И.К.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Айвазовского,</w:t>
      </w:r>
      <w:r w:rsidR="006B3DAB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16448C">
        <w:rPr>
          <w:rFonts w:ascii="Times New Roman" w:hAnsi="Times New Roman" w:cs="Times New Roman"/>
          <w:sz w:val="24"/>
          <w:szCs w:val="24"/>
        </w:rPr>
        <w:t xml:space="preserve">А.К. </w:t>
      </w:r>
      <w:proofErr w:type="spellStart"/>
      <w:r w:rsidRPr="0016448C">
        <w:rPr>
          <w:rFonts w:ascii="Times New Roman" w:hAnsi="Times New Roman" w:cs="Times New Roman"/>
          <w:sz w:val="24"/>
          <w:szCs w:val="24"/>
        </w:rPr>
        <w:t>Саврасова</w:t>
      </w:r>
      <w:proofErr w:type="spellEnd"/>
      <w:r w:rsidRPr="0016448C">
        <w:rPr>
          <w:rFonts w:ascii="Times New Roman" w:hAnsi="Times New Roman" w:cs="Times New Roman"/>
          <w:sz w:val="24"/>
          <w:szCs w:val="24"/>
        </w:rPr>
        <w:t>, И.И. Шишкина, Ф.А.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Васильева, А.И.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Куинджи, В.Д.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Поленова, И.Е.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Репина, В.М.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Васнецова, И.И.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Левитана. Романсы на стихи А.Н.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448C">
        <w:rPr>
          <w:rFonts w:ascii="Times New Roman" w:hAnsi="Times New Roman" w:cs="Times New Roman"/>
          <w:sz w:val="24"/>
          <w:szCs w:val="24"/>
        </w:rPr>
        <w:t>Майкова</w:t>
      </w:r>
      <w:proofErr w:type="spellEnd"/>
      <w:r w:rsidRPr="0016448C">
        <w:rPr>
          <w:rFonts w:ascii="Times New Roman" w:hAnsi="Times New Roman" w:cs="Times New Roman"/>
          <w:sz w:val="24"/>
          <w:szCs w:val="24"/>
        </w:rPr>
        <w:t xml:space="preserve"> и А.А.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Григорьева.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Творческие задания. </w:t>
      </w:r>
      <w:r w:rsidRPr="0016448C">
        <w:rPr>
          <w:rFonts w:ascii="Times New Roman" w:hAnsi="Times New Roman" w:cs="Times New Roman"/>
          <w:sz w:val="24"/>
          <w:szCs w:val="24"/>
        </w:rPr>
        <w:t>Подготовка сценария литературного вечера или конкурса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чтецов «Поэты России XIX века». Исследование и подготовка доклада «Мой любимый поэт второй половины XIX века».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16448C">
        <w:rPr>
          <w:rFonts w:ascii="Times New Roman" w:hAnsi="Times New Roman" w:cs="Times New Roman"/>
          <w:b/>
          <w:i/>
          <w:iCs/>
          <w:sz w:val="24"/>
          <w:szCs w:val="24"/>
        </w:rPr>
        <w:t>Федор Иванович Тютчев (1803—1873)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Жизненный и творческий путь Ф.И.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 xml:space="preserve">Тютчева (с обобщением ранее изученного). Философская, общественно-политическая и любовная лирика </w:t>
      </w:r>
      <w:proofErr w:type="spellStart"/>
      <w:r w:rsidRPr="0016448C">
        <w:rPr>
          <w:rFonts w:ascii="Times New Roman" w:hAnsi="Times New Roman" w:cs="Times New Roman"/>
          <w:sz w:val="24"/>
          <w:szCs w:val="24"/>
        </w:rPr>
        <w:t>Ф.И.Тютчева</w:t>
      </w:r>
      <w:proofErr w:type="spellEnd"/>
      <w:r w:rsidRPr="0016448C">
        <w:rPr>
          <w:rFonts w:ascii="Times New Roman" w:hAnsi="Times New Roman" w:cs="Times New Roman"/>
          <w:sz w:val="24"/>
          <w:szCs w:val="24"/>
        </w:rPr>
        <w:t>. Художественные особенности лирики Ф.И.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Тютчева.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Для чтения и изучения. </w:t>
      </w:r>
      <w:r w:rsidRPr="0016448C">
        <w:rPr>
          <w:rFonts w:ascii="Times New Roman" w:hAnsi="Times New Roman" w:cs="Times New Roman"/>
          <w:sz w:val="24"/>
          <w:szCs w:val="24"/>
        </w:rPr>
        <w:t>Стихотворения «</w:t>
      </w:r>
      <w:proofErr w:type="spellStart"/>
      <w:r w:rsidRPr="0016448C">
        <w:rPr>
          <w:rFonts w:ascii="Times New Roman" w:hAnsi="Times New Roman" w:cs="Times New Roman"/>
          <w:sz w:val="24"/>
          <w:szCs w:val="24"/>
        </w:rPr>
        <w:t>Silentium</w:t>
      </w:r>
      <w:proofErr w:type="spellEnd"/>
      <w:r w:rsidRPr="0016448C">
        <w:rPr>
          <w:rFonts w:ascii="Times New Roman" w:hAnsi="Times New Roman" w:cs="Times New Roman"/>
          <w:sz w:val="24"/>
          <w:szCs w:val="24"/>
        </w:rPr>
        <w:t>», «Не то, что мните вы, природа…»,  «Умом Россию не понять…», «Эти бедные селенья…», «День и ночь», «О, как убийственно мы любим», «Последняя любовь», «К. Б.» («Я встретил Вас — и все былое…»), «Я помню время золотое…».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Повторение. </w:t>
      </w:r>
      <w:r w:rsidRPr="0016448C">
        <w:rPr>
          <w:rFonts w:ascii="Times New Roman" w:hAnsi="Times New Roman" w:cs="Times New Roman"/>
          <w:sz w:val="24"/>
          <w:szCs w:val="24"/>
        </w:rPr>
        <w:t>Пейзажная лирика Ф.И.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Тютчева.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Теория литературы. </w:t>
      </w:r>
      <w:r w:rsidRPr="0016448C">
        <w:rPr>
          <w:rFonts w:ascii="Times New Roman" w:hAnsi="Times New Roman" w:cs="Times New Roman"/>
          <w:sz w:val="24"/>
          <w:szCs w:val="24"/>
        </w:rPr>
        <w:t>Жанры лирики.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Авторский афоризм.</w:t>
      </w: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 Демонстрация. </w:t>
      </w:r>
      <w:r w:rsidRPr="0016448C">
        <w:rPr>
          <w:rFonts w:ascii="Times New Roman" w:hAnsi="Times New Roman" w:cs="Times New Roman"/>
          <w:sz w:val="24"/>
          <w:szCs w:val="24"/>
        </w:rPr>
        <w:t>Романсы на стихи Ф.И.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Тютчева.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Творческие задания. </w:t>
      </w:r>
      <w:r w:rsidRPr="0016448C">
        <w:rPr>
          <w:rFonts w:ascii="Times New Roman" w:hAnsi="Times New Roman" w:cs="Times New Roman"/>
          <w:sz w:val="24"/>
          <w:szCs w:val="24"/>
        </w:rPr>
        <w:t>Исследование и подготовка реферата: «Ф.И.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 xml:space="preserve">Тютчев в </w:t>
      </w:r>
      <w:r w:rsidRPr="0016448C">
        <w:rPr>
          <w:rFonts w:ascii="Times New Roman" w:hAnsi="Times New Roman" w:cs="Times New Roman"/>
          <w:sz w:val="24"/>
          <w:szCs w:val="24"/>
        </w:rPr>
        <w:lastRenderedPageBreak/>
        <w:t>воспоминаниях современников», «Философские основы творчества Ф.И.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Тютчева», «Дружба двух поэтов: Ф.И.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Тютчев и Г.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Гейне». Подготовка и проведение заочной экскурсии в один из музеев Ф.И.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Тютчева.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Наизусть. </w:t>
      </w:r>
      <w:r w:rsidRPr="0016448C">
        <w:rPr>
          <w:rFonts w:ascii="Times New Roman" w:hAnsi="Times New Roman" w:cs="Times New Roman"/>
          <w:sz w:val="24"/>
          <w:szCs w:val="24"/>
        </w:rPr>
        <w:t>Одно стихотворение Ф.И.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Тютчев</w:t>
      </w:r>
      <w:proofErr w:type="gramStart"/>
      <w:r w:rsidRPr="0016448C">
        <w:rPr>
          <w:rFonts w:ascii="Times New Roman" w:hAnsi="Times New Roman" w:cs="Times New Roman"/>
          <w:sz w:val="24"/>
          <w:szCs w:val="24"/>
        </w:rPr>
        <w:t>а(</w:t>
      </w:r>
      <w:proofErr w:type="gramEnd"/>
      <w:r w:rsidRPr="0016448C">
        <w:rPr>
          <w:rFonts w:ascii="Times New Roman" w:hAnsi="Times New Roman" w:cs="Times New Roman"/>
          <w:sz w:val="24"/>
          <w:szCs w:val="24"/>
        </w:rPr>
        <w:t>по выбору студентов).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16448C">
        <w:rPr>
          <w:rFonts w:ascii="Times New Roman" w:hAnsi="Times New Roman" w:cs="Times New Roman"/>
          <w:b/>
          <w:i/>
          <w:iCs/>
          <w:sz w:val="24"/>
          <w:szCs w:val="24"/>
        </w:rPr>
        <w:t>Афанасий Афанасьевич Фет (1820—1892)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Жизненный и творческий путь А.А</w:t>
      </w:r>
      <w:r w:rsidR="006B3DAB">
        <w:rPr>
          <w:rFonts w:ascii="Times New Roman" w:hAnsi="Times New Roman" w:cs="Times New Roman"/>
          <w:sz w:val="24"/>
          <w:szCs w:val="24"/>
        </w:rPr>
        <w:t xml:space="preserve">. </w:t>
      </w:r>
      <w:r w:rsidRPr="0016448C">
        <w:rPr>
          <w:rFonts w:ascii="Times New Roman" w:hAnsi="Times New Roman" w:cs="Times New Roman"/>
          <w:sz w:val="24"/>
          <w:szCs w:val="24"/>
        </w:rPr>
        <w:t>Фета (с обобщением ранее изученного). Эстетические взгляды поэта и художественные особенности лирики А.А.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Фета. Темы, мотивы и художественное своеобразие лирики А.А.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Фета.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Для чтения и изучения. </w:t>
      </w:r>
      <w:r w:rsidRPr="0016448C">
        <w:rPr>
          <w:rFonts w:ascii="Times New Roman" w:hAnsi="Times New Roman" w:cs="Times New Roman"/>
          <w:sz w:val="24"/>
          <w:szCs w:val="24"/>
        </w:rPr>
        <w:t>«Шепот,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робкое дыханье…»,</w:t>
      </w: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 w:rsidRPr="0016448C">
        <w:rPr>
          <w:rFonts w:ascii="Times New Roman" w:hAnsi="Times New Roman" w:cs="Times New Roman"/>
          <w:sz w:val="24"/>
          <w:szCs w:val="24"/>
        </w:rPr>
        <w:t>Это утро,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радость эта…»</w:t>
      </w:r>
      <w:proofErr w:type="gramStart"/>
      <w:r w:rsidRPr="0016448C">
        <w:rPr>
          <w:rFonts w:ascii="Times New Roman" w:hAnsi="Times New Roman" w:cs="Times New Roman"/>
          <w:sz w:val="24"/>
          <w:szCs w:val="24"/>
        </w:rPr>
        <w:t>,«</w:t>
      </w:r>
      <w:proofErr w:type="gramEnd"/>
      <w:r w:rsidRPr="0016448C">
        <w:rPr>
          <w:rFonts w:ascii="Times New Roman" w:hAnsi="Times New Roman" w:cs="Times New Roman"/>
          <w:sz w:val="24"/>
          <w:szCs w:val="24"/>
        </w:rPr>
        <w:t>Вечер», «Я пришел к тебе с приветом…».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Для чтения и обсуждения. </w:t>
      </w:r>
      <w:r w:rsidRPr="0016448C">
        <w:rPr>
          <w:rFonts w:ascii="Times New Roman" w:hAnsi="Times New Roman" w:cs="Times New Roman"/>
          <w:sz w:val="24"/>
          <w:szCs w:val="24"/>
        </w:rPr>
        <w:t>Стихотворения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«Облаком волнистым…», «Какое счастье — ночь, и мы одни…», «Уж верба вся пушистая…», «Вечер», «Я тебе ничего не скажу».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Демонстрации. </w:t>
      </w:r>
      <w:r w:rsidRPr="0016448C">
        <w:rPr>
          <w:rFonts w:ascii="Times New Roman" w:hAnsi="Times New Roman" w:cs="Times New Roman"/>
          <w:sz w:val="24"/>
          <w:szCs w:val="24"/>
        </w:rPr>
        <w:t>Картины,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фотографии с изображением природы средней полосы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России. Иллюстрации В.М.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Конашевича к стихотворениям А.А.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Фета. Романсы на стихи Фета.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Повторение. </w:t>
      </w:r>
      <w:r w:rsidRPr="0016448C">
        <w:rPr>
          <w:rFonts w:ascii="Times New Roman" w:hAnsi="Times New Roman" w:cs="Times New Roman"/>
          <w:sz w:val="24"/>
          <w:szCs w:val="24"/>
        </w:rPr>
        <w:t>Стихотворения русских поэтов о природе.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Творческие задания. </w:t>
      </w:r>
      <w:r w:rsidRPr="0016448C">
        <w:rPr>
          <w:rFonts w:ascii="Times New Roman" w:hAnsi="Times New Roman" w:cs="Times New Roman"/>
          <w:sz w:val="24"/>
          <w:szCs w:val="24"/>
        </w:rPr>
        <w:t>Проведение исследования и подготовка сообщения на одну</w:t>
      </w:r>
      <w:r w:rsidR="006B3DAB">
        <w:rPr>
          <w:rFonts w:ascii="Times New Roman" w:hAnsi="Times New Roman" w:cs="Times New Roman"/>
          <w:sz w:val="24"/>
          <w:szCs w:val="24"/>
        </w:rPr>
        <w:t xml:space="preserve"> и</w:t>
      </w:r>
      <w:r w:rsidRPr="0016448C">
        <w:rPr>
          <w:rFonts w:ascii="Times New Roman" w:hAnsi="Times New Roman" w:cs="Times New Roman"/>
          <w:sz w:val="24"/>
          <w:szCs w:val="24"/>
        </w:rPr>
        <w:t>з тем: «А.А.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Фет — переводчик», «А.А.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Фет в воспоминаниях современников»; «Концепция “чистого искусства” в литературно-критических статьях А.А.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Фета», «Жизнь стихотворений А.А.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Фета в музыкальном искусстве». Подготовка фотовыставки иллюстраций к произведениям А.А.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Фета.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Наизусть. </w:t>
      </w:r>
      <w:r w:rsidRPr="0016448C">
        <w:rPr>
          <w:rFonts w:ascii="Times New Roman" w:hAnsi="Times New Roman" w:cs="Times New Roman"/>
          <w:sz w:val="24"/>
          <w:szCs w:val="24"/>
        </w:rPr>
        <w:t>Одно стихотворение А.А</w:t>
      </w:r>
      <w:r w:rsidR="0061105E">
        <w:rPr>
          <w:rFonts w:ascii="Times New Roman" w:hAnsi="Times New Roman" w:cs="Times New Roman"/>
          <w:sz w:val="24"/>
          <w:szCs w:val="24"/>
        </w:rPr>
        <w:t xml:space="preserve">. </w:t>
      </w:r>
      <w:r w:rsidRPr="0016448C">
        <w:rPr>
          <w:rFonts w:ascii="Times New Roman" w:hAnsi="Times New Roman" w:cs="Times New Roman"/>
          <w:sz w:val="24"/>
          <w:szCs w:val="24"/>
        </w:rPr>
        <w:t>Фета (по выбору студентов).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16448C">
        <w:rPr>
          <w:rFonts w:ascii="Times New Roman" w:hAnsi="Times New Roman" w:cs="Times New Roman"/>
          <w:b/>
          <w:i/>
          <w:iCs/>
          <w:sz w:val="24"/>
          <w:szCs w:val="24"/>
        </w:rPr>
        <w:t>Алексей Константинович Толстой (1817—1875)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Жизненный и творческий путь А.К.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Толстого. Идейно-тематические и художественные особенности лирики А.К.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 xml:space="preserve">Толстого. </w:t>
      </w:r>
      <w:proofErr w:type="spellStart"/>
      <w:r w:rsidRPr="0016448C">
        <w:rPr>
          <w:rFonts w:ascii="Times New Roman" w:hAnsi="Times New Roman" w:cs="Times New Roman"/>
          <w:sz w:val="24"/>
          <w:szCs w:val="24"/>
        </w:rPr>
        <w:t>Многожанровость</w:t>
      </w:r>
      <w:proofErr w:type="spellEnd"/>
      <w:r w:rsidRPr="0016448C">
        <w:rPr>
          <w:rFonts w:ascii="Times New Roman" w:hAnsi="Times New Roman" w:cs="Times New Roman"/>
          <w:sz w:val="24"/>
          <w:szCs w:val="24"/>
        </w:rPr>
        <w:t xml:space="preserve"> наследия А.К.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Толстого. Сатирическое мастерство Толстого.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Для чтения и изучения. </w:t>
      </w:r>
      <w:r w:rsidRPr="0016448C">
        <w:rPr>
          <w:rFonts w:ascii="Times New Roman" w:hAnsi="Times New Roman" w:cs="Times New Roman"/>
          <w:sz w:val="24"/>
          <w:szCs w:val="24"/>
        </w:rPr>
        <w:t>Стихотворения: «Тщетно,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художник,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ты мнишь,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что творений своих ты создатель!..», «Меня во мраке и в пыли…», «Двух станов не боец, но только гость случайный…», «Против течения», «Средь шумного бала, случайно…», «Колокольчики мои, цветики степные…», «Когда природа вся трепещет и сияет…».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>Для чтения и обсуждения</w:t>
      </w:r>
      <w:r w:rsidRPr="0016448C">
        <w:rPr>
          <w:rFonts w:ascii="Times New Roman" w:hAnsi="Times New Roman" w:cs="Times New Roman"/>
          <w:sz w:val="24"/>
          <w:szCs w:val="24"/>
        </w:rPr>
        <w:t>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Стихотворения: «Слеза дрожит в твоем ревнивом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взоре…», «Не верь мне, друг, когда в избытке горя…», «Минула страсть, и пыл ее тревожный…», «Не ветер, вея с высоты…»,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«Вот уж снег последний в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поле тает…», «Прозрачных</w:t>
      </w:r>
      <w:r w:rsidR="006B3DAB">
        <w:rPr>
          <w:rFonts w:ascii="Times New Roman" w:hAnsi="Times New Roman" w:cs="Times New Roman"/>
          <w:sz w:val="24"/>
          <w:szCs w:val="24"/>
        </w:rPr>
        <w:t xml:space="preserve"> облаков спокойное движенье…».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Зарубежная литература. </w:t>
      </w:r>
      <w:r w:rsidRPr="0016448C">
        <w:rPr>
          <w:rFonts w:ascii="Times New Roman" w:hAnsi="Times New Roman" w:cs="Times New Roman"/>
          <w:sz w:val="24"/>
          <w:szCs w:val="24"/>
        </w:rPr>
        <w:t>Поэзия Г.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Гейне.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Повторение. </w:t>
      </w:r>
      <w:r w:rsidRPr="0016448C">
        <w:rPr>
          <w:rFonts w:ascii="Times New Roman" w:hAnsi="Times New Roman" w:cs="Times New Roman"/>
          <w:sz w:val="24"/>
          <w:szCs w:val="24"/>
        </w:rPr>
        <w:t>Тема любви в русской поэзии.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Демонстрации. </w:t>
      </w:r>
      <w:r w:rsidRPr="0016448C">
        <w:rPr>
          <w:rFonts w:ascii="Times New Roman" w:hAnsi="Times New Roman" w:cs="Times New Roman"/>
          <w:sz w:val="24"/>
          <w:szCs w:val="24"/>
        </w:rPr>
        <w:t>Портреты и фотографии А.К.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Толстого.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 xml:space="preserve">Портреты </w:t>
      </w:r>
      <w:proofErr w:type="spellStart"/>
      <w:r w:rsidRPr="0016448C">
        <w:rPr>
          <w:rFonts w:ascii="Times New Roman" w:hAnsi="Times New Roman" w:cs="Times New Roman"/>
          <w:sz w:val="24"/>
          <w:szCs w:val="24"/>
        </w:rPr>
        <w:t>Козьмы</w:t>
      </w:r>
      <w:proofErr w:type="spellEnd"/>
      <w:r w:rsidRPr="0016448C">
        <w:rPr>
          <w:rFonts w:ascii="Times New Roman" w:hAnsi="Times New Roman" w:cs="Times New Roman"/>
          <w:sz w:val="24"/>
          <w:szCs w:val="24"/>
        </w:rPr>
        <w:t xml:space="preserve"> Пруткова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работы А.М.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 xml:space="preserve">Жемчужникова, </w:t>
      </w:r>
      <w:proofErr w:type="spellStart"/>
      <w:r w:rsidRPr="0016448C">
        <w:rPr>
          <w:rFonts w:ascii="Times New Roman" w:hAnsi="Times New Roman" w:cs="Times New Roman"/>
          <w:sz w:val="24"/>
          <w:szCs w:val="24"/>
        </w:rPr>
        <w:t>Бейдельмана</w:t>
      </w:r>
      <w:proofErr w:type="spellEnd"/>
      <w:r w:rsidRPr="0016448C">
        <w:rPr>
          <w:rFonts w:ascii="Times New Roman" w:hAnsi="Times New Roman" w:cs="Times New Roman"/>
          <w:sz w:val="24"/>
          <w:szCs w:val="24"/>
        </w:rPr>
        <w:t>, Л.Ф.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448C">
        <w:rPr>
          <w:rFonts w:ascii="Times New Roman" w:hAnsi="Times New Roman" w:cs="Times New Roman"/>
          <w:sz w:val="24"/>
          <w:szCs w:val="24"/>
        </w:rPr>
        <w:t>Лагорио</w:t>
      </w:r>
      <w:proofErr w:type="spellEnd"/>
      <w:r w:rsidRPr="0016448C">
        <w:rPr>
          <w:rFonts w:ascii="Times New Roman" w:hAnsi="Times New Roman" w:cs="Times New Roman"/>
          <w:sz w:val="24"/>
          <w:szCs w:val="24"/>
        </w:rPr>
        <w:t>. Романс П.И.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Чайковского на стихи А.К.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Толстого «Средь шумного бала…».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Творческие задания. </w:t>
      </w:r>
      <w:r w:rsidRPr="0016448C">
        <w:rPr>
          <w:rFonts w:ascii="Times New Roman" w:hAnsi="Times New Roman" w:cs="Times New Roman"/>
          <w:sz w:val="24"/>
          <w:szCs w:val="24"/>
        </w:rPr>
        <w:t>Исследование и подготовка доклада: «</w:t>
      </w:r>
      <w:proofErr w:type="spellStart"/>
      <w:r w:rsidRPr="0016448C">
        <w:rPr>
          <w:rFonts w:ascii="Times New Roman" w:hAnsi="Times New Roman" w:cs="Times New Roman"/>
          <w:sz w:val="24"/>
          <w:szCs w:val="24"/>
        </w:rPr>
        <w:t>А.К.Толстой</w:t>
      </w:r>
      <w:proofErr w:type="spellEnd"/>
      <w:r w:rsidRPr="0016448C">
        <w:rPr>
          <w:rFonts w:ascii="Times New Roman" w:hAnsi="Times New Roman" w:cs="Times New Roman"/>
          <w:sz w:val="24"/>
          <w:szCs w:val="24"/>
        </w:rPr>
        <w:t xml:space="preserve"> в воспоминаниях современников», «Феномен </w:t>
      </w:r>
      <w:proofErr w:type="spellStart"/>
      <w:r w:rsidRPr="0016448C">
        <w:rPr>
          <w:rFonts w:ascii="Times New Roman" w:hAnsi="Times New Roman" w:cs="Times New Roman"/>
          <w:sz w:val="24"/>
          <w:szCs w:val="24"/>
        </w:rPr>
        <w:t>Козьмы</w:t>
      </w:r>
      <w:proofErr w:type="spellEnd"/>
      <w:r w:rsidRPr="0016448C">
        <w:rPr>
          <w:rFonts w:ascii="Times New Roman" w:hAnsi="Times New Roman" w:cs="Times New Roman"/>
          <w:sz w:val="24"/>
          <w:szCs w:val="24"/>
        </w:rPr>
        <w:t xml:space="preserve"> Пруткова», «Жизнь поэзии А.К.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Толстого в музыкальном искусстве».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16448C">
        <w:rPr>
          <w:rFonts w:ascii="Times New Roman" w:hAnsi="Times New Roman" w:cs="Times New Roman"/>
          <w:b/>
          <w:iCs/>
          <w:sz w:val="24"/>
          <w:szCs w:val="24"/>
        </w:rPr>
        <w:t>Николай Алексеевич Некрасов (1821—1878)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Жизненный и творческий путь Н.А.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Некрасова (с обобщением ранее изученного). Гражданская позиция поэта. Журнал «Современник». Своеобразие тем, мотивов и образов поэзии Н.А.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Некрасова 1840—1850-х и 1860—1870-х годов. Жанровое своеобразие лирики Некрасова. Любовная лирика Н.А.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Некрасова. Поэма «Кому на Руси жить хорошо». Замысел поэмы, жанр, композиция. Сюжет. Нравственная проблематика. Авторская позиция. Многообразие крестьянских типов. Проблема счастья. Сатирические портреты в поэме. Языковое и стилистическое своеобразие произведений Н.А. Некрасова.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Для чтения и изучения. </w:t>
      </w:r>
      <w:r w:rsidRPr="0016448C">
        <w:rPr>
          <w:rFonts w:ascii="Times New Roman" w:hAnsi="Times New Roman" w:cs="Times New Roman"/>
          <w:sz w:val="24"/>
          <w:szCs w:val="24"/>
        </w:rPr>
        <w:t xml:space="preserve">Стихотворения: «Родина», «Элегия» («Пускай нам </w:t>
      </w:r>
      <w:r w:rsidRPr="0016448C">
        <w:rPr>
          <w:rFonts w:ascii="Times New Roman" w:hAnsi="Times New Roman" w:cs="Times New Roman"/>
          <w:sz w:val="24"/>
          <w:szCs w:val="24"/>
        </w:rPr>
        <w:lastRenderedPageBreak/>
        <w:t>говорит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изменчивая мода…»), «Вчерашний день, часу в шестом…»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Повторение. </w:t>
      </w:r>
      <w:r w:rsidRPr="0016448C">
        <w:rPr>
          <w:rFonts w:ascii="Times New Roman" w:hAnsi="Times New Roman" w:cs="Times New Roman"/>
          <w:sz w:val="24"/>
          <w:szCs w:val="24"/>
        </w:rPr>
        <w:t>Поэма Н.А.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Некрасова «Мороз, Красный нос». Стихотворения «Вот парадный подъезд…», «Железная дорога».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Теория литературы. </w:t>
      </w:r>
      <w:r w:rsidRPr="0016448C">
        <w:rPr>
          <w:rFonts w:ascii="Times New Roman" w:hAnsi="Times New Roman" w:cs="Times New Roman"/>
          <w:sz w:val="24"/>
          <w:szCs w:val="24"/>
        </w:rPr>
        <w:t>Народность литературы.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Стилизация.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Демонстрации. </w:t>
      </w:r>
      <w:r w:rsidRPr="0016448C">
        <w:rPr>
          <w:rFonts w:ascii="Times New Roman" w:hAnsi="Times New Roman" w:cs="Times New Roman"/>
          <w:sz w:val="24"/>
          <w:szCs w:val="24"/>
        </w:rPr>
        <w:t>Портреты  Н.А.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Некрасова. Иллюстрации  А.И.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Лебедева  к стихотворениям  поэта. Песни  и  романсы  на стихи Н.А.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Некрасова.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Творческие задания. </w:t>
      </w:r>
      <w:r w:rsidRPr="0016448C">
        <w:rPr>
          <w:rFonts w:ascii="Times New Roman" w:hAnsi="Times New Roman" w:cs="Times New Roman"/>
          <w:sz w:val="24"/>
          <w:szCs w:val="24"/>
        </w:rPr>
        <w:t>Исследование и подготовка реферата (сообщения, доклада): «Некрасовский “Современник”», «Н.А.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Некрасов в воспоминаниях современников», «Новаторство Н.А</w:t>
      </w:r>
      <w:proofErr w:type="gramStart"/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6448C">
        <w:rPr>
          <w:rFonts w:ascii="Times New Roman" w:hAnsi="Times New Roman" w:cs="Times New Roman"/>
          <w:sz w:val="24"/>
          <w:szCs w:val="24"/>
        </w:rPr>
        <w:t>Некрасова в области поэтической формы (“Неправильная поэзия”)»,  «Образы детей и произведения для детей в творчестве Н.А.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Некрасова», «Поэмы Н.А.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Некрасова», «Н.А.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Некрасов как литературный критик», «Произведения Н.А.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Некрасова в творчестве русских художников-иллюстраторов».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Наизусть. </w:t>
      </w:r>
      <w:r w:rsidRPr="0016448C">
        <w:rPr>
          <w:rFonts w:ascii="Times New Roman" w:hAnsi="Times New Roman" w:cs="Times New Roman"/>
          <w:sz w:val="24"/>
          <w:szCs w:val="24"/>
        </w:rPr>
        <w:t>Одно стихотворение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(по выбору студентов).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448C">
        <w:rPr>
          <w:rFonts w:ascii="Times New Roman" w:hAnsi="Times New Roman" w:cs="Times New Roman"/>
          <w:b/>
          <w:sz w:val="24"/>
          <w:szCs w:val="24"/>
        </w:rPr>
        <w:t>ЛИТЕРАТУРА ХХ ВЕКА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Особенности развития литературы и других видов искусства в начале XX века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Серебряный век как культурно-историческая эпоха. Идеологический и эстетический плюрализм эпохи. Расцвет русской религиозно-философской мысли. Кризис гуманизма и религиозные искания в русской философии.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Основные тенденции развития прозы. Реализм и модернизм в литературном процессе рубежа веков. Стиле</w:t>
      </w:r>
      <w:r w:rsidR="006B3DAB">
        <w:rPr>
          <w:rFonts w:ascii="Times New Roman" w:hAnsi="Times New Roman" w:cs="Times New Roman"/>
          <w:sz w:val="24"/>
          <w:szCs w:val="24"/>
        </w:rPr>
        <w:t>вая дифференциация реализма (Л.</w:t>
      </w:r>
      <w:r w:rsidRPr="0016448C">
        <w:rPr>
          <w:rFonts w:ascii="Times New Roman" w:hAnsi="Times New Roman" w:cs="Times New Roman"/>
          <w:sz w:val="24"/>
          <w:szCs w:val="24"/>
        </w:rPr>
        <w:t>Н.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Толстой, В.Г.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Короленко, А.П.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Чехов, И.С.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Шмелев). Дискуссия о кризисе реализма.</w:t>
      </w:r>
    </w:p>
    <w:p w:rsidR="001B28F8" w:rsidRPr="0016448C" w:rsidRDefault="001B28F8" w:rsidP="009857D7">
      <w:pPr>
        <w:tabs>
          <w:tab w:val="left" w:pos="3900"/>
        </w:tabs>
        <w:spacing w:after="0" w:line="23" w:lineRule="atLeast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 xml:space="preserve">Обращение к малым эпическим формам. Модернизм как реакция на кризис реализма. Журналы </w:t>
      </w:r>
      <w:r w:rsidRPr="0016448C">
        <w:rPr>
          <w:rFonts w:ascii="Times New Roman" w:hAnsi="Times New Roman" w:cs="Times New Roman"/>
          <w:i/>
          <w:sz w:val="24"/>
          <w:szCs w:val="24"/>
        </w:rPr>
        <w:t>сатирического направления</w:t>
      </w:r>
    </w:p>
    <w:p w:rsidR="001B28F8" w:rsidRPr="0016448C" w:rsidRDefault="001B28F8" w:rsidP="009857D7">
      <w:pPr>
        <w:tabs>
          <w:tab w:val="left" w:pos="3900"/>
        </w:tabs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Для чтения и обсуждения </w:t>
      </w:r>
      <w:r w:rsidRPr="0016448C">
        <w:rPr>
          <w:rFonts w:ascii="Times New Roman" w:hAnsi="Times New Roman" w:cs="Times New Roman"/>
          <w:sz w:val="24"/>
          <w:szCs w:val="24"/>
        </w:rPr>
        <w:t>(по выбору преподавателя)</w:t>
      </w:r>
      <w:proofErr w:type="gramStart"/>
      <w:r w:rsidRPr="0016448C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16448C">
        <w:rPr>
          <w:rFonts w:ascii="Times New Roman" w:hAnsi="Times New Roman" w:cs="Times New Roman"/>
          <w:sz w:val="24"/>
          <w:szCs w:val="24"/>
        </w:rPr>
        <w:t>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Горький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«Человек»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Повторение. </w:t>
      </w:r>
      <w:r w:rsidRPr="0016448C">
        <w:rPr>
          <w:rFonts w:ascii="Times New Roman" w:hAnsi="Times New Roman" w:cs="Times New Roman"/>
          <w:sz w:val="24"/>
          <w:szCs w:val="24"/>
        </w:rPr>
        <w:t>Золотой век русской литературы.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Литературный процесс в России в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XIX веке (основные вехи). Русский реалистический роман (творчество Л.Н.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Толстого, Ф.М.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Достоевского и др.).</w:t>
      </w:r>
    </w:p>
    <w:p w:rsidR="001B28F8" w:rsidRPr="0016448C" w:rsidRDefault="001B28F8" w:rsidP="009857D7">
      <w:pPr>
        <w:tabs>
          <w:tab w:val="left" w:pos="3900"/>
        </w:tabs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Демонстрации. </w:t>
      </w:r>
      <w:r w:rsidRPr="0016448C">
        <w:rPr>
          <w:rFonts w:ascii="Times New Roman" w:hAnsi="Times New Roman" w:cs="Times New Roman"/>
          <w:sz w:val="24"/>
          <w:szCs w:val="24"/>
        </w:rPr>
        <w:t>Картины В.А.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Серова, М.А.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Врубеля, Ф.А.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Малявина, Б.М.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448C">
        <w:rPr>
          <w:rFonts w:ascii="Times New Roman" w:hAnsi="Times New Roman" w:cs="Times New Roman"/>
          <w:sz w:val="24"/>
          <w:szCs w:val="24"/>
        </w:rPr>
        <w:t>Кустодиева</w:t>
      </w:r>
      <w:proofErr w:type="spellEnd"/>
      <w:r w:rsidRPr="0016448C">
        <w:rPr>
          <w:rFonts w:ascii="Times New Roman" w:hAnsi="Times New Roman" w:cs="Times New Roman"/>
          <w:sz w:val="24"/>
          <w:szCs w:val="24"/>
        </w:rPr>
        <w:t>,  К. С. Малевича (по выбору учителя). «Мир искусства» (А. Н. Бенуа, Л.С.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448C">
        <w:rPr>
          <w:rFonts w:ascii="Times New Roman" w:hAnsi="Times New Roman" w:cs="Times New Roman"/>
          <w:sz w:val="24"/>
          <w:szCs w:val="24"/>
        </w:rPr>
        <w:t>Бакст</w:t>
      </w:r>
      <w:proofErr w:type="spellEnd"/>
      <w:r w:rsidRPr="0016448C">
        <w:rPr>
          <w:rFonts w:ascii="Times New Roman" w:hAnsi="Times New Roman" w:cs="Times New Roman"/>
          <w:sz w:val="24"/>
          <w:szCs w:val="24"/>
        </w:rPr>
        <w:t>, С.П.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Дягилев, К.А.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Сомов и др.). Музыка А.К.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Глазунова, А.Н.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Скрябина, С.В.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Рахманинова, И.Ф.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Стравинского, С.С.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Прокофьева, Дягилева. Расцвет оперного искусства. Ф.И.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Шаляпин, Л.В.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Собинов, А.В.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Нежданова (материал по выбору учителя).  Театр К.С.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Станиславского и Вс.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Э.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Мейерхольда (обзор). Меценатство и его роль в развитии культуры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16448C">
        <w:rPr>
          <w:rFonts w:ascii="Times New Roman" w:hAnsi="Times New Roman" w:cs="Times New Roman"/>
          <w:b/>
          <w:i/>
          <w:iCs/>
          <w:sz w:val="24"/>
          <w:szCs w:val="24"/>
        </w:rPr>
        <w:t>Иван Алексеевич Бунин (1870—1953)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Сведения из биографии (с обобщением ранее изученного).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Лирика И.А.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Бунина. Своеобразие поэтического мира И. А. Бунина. Философичность лирики Бунина. Поэтизация родной природы; мотивы деревенской и усадебной жизни. Тонкость передачи чувств и настроений лирического героя в поэзии И.А.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Бунина. Особенности поэтики И.А.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Бунина.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Проза И.А.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Бунина. «Живопись словом» — характерная особенность стиля И.А.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Бунина. Судьбы мира и цивилизации в творчестве И.А.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Бунина. Русский национальный характер в изображении Бунина. Общая характеристика цикла рассказов «Темные аллеи». Тема любви в творчестве И. А</w:t>
      </w:r>
      <w:proofErr w:type="gramStart"/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6448C">
        <w:rPr>
          <w:rFonts w:ascii="Times New Roman" w:hAnsi="Times New Roman" w:cs="Times New Roman"/>
          <w:sz w:val="24"/>
          <w:szCs w:val="24"/>
        </w:rPr>
        <w:t xml:space="preserve">Бунина, новизна ее в сравнении с классической традицией.  </w:t>
      </w:r>
      <w:proofErr w:type="gramStart"/>
      <w:r w:rsidRPr="0016448C">
        <w:rPr>
          <w:rFonts w:ascii="Times New Roman" w:hAnsi="Times New Roman" w:cs="Times New Roman"/>
          <w:sz w:val="24"/>
          <w:szCs w:val="24"/>
        </w:rPr>
        <w:t>Реалистическое</w:t>
      </w:r>
      <w:proofErr w:type="gramEnd"/>
      <w:r w:rsidRPr="0016448C">
        <w:rPr>
          <w:rFonts w:ascii="Times New Roman" w:hAnsi="Times New Roman" w:cs="Times New Roman"/>
          <w:sz w:val="24"/>
          <w:szCs w:val="24"/>
        </w:rPr>
        <w:t xml:space="preserve"> и символическое в прозе и поэзии.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Для чтения и изучения. </w:t>
      </w:r>
      <w:r w:rsidRPr="0016448C">
        <w:rPr>
          <w:rFonts w:ascii="Times New Roman" w:hAnsi="Times New Roman" w:cs="Times New Roman"/>
          <w:sz w:val="24"/>
          <w:szCs w:val="24"/>
        </w:rPr>
        <w:t>Рассказы «</w:t>
      </w:r>
      <w:r w:rsidRPr="0016448C">
        <w:rPr>
          <w:rFonts w:ascii="Times New Roman" w:hAnsi="Times New Roman" w:cs="Times New Roman"/>
          <w:i/>
          <w:iCs/>
          <w:sz w:val="24"/>
          <w:szCs w:val="24"/>
        </w:rPr>
        <w:t>Антоновские яблоки</w:t>
      </w:r>
      <w:r w:rsidRPr="0016448C">
        <w:rPr>
          <w:rFonts w:ascii="Times New Roman" w:hAnsi="Times New Roman" w:cs="Times New Roman"/>
          <w:sz w:val="24"/>
          <w:szCs w:val="24"/>
        </w:rPr>
        <w:t>», «Чистый понедельник», «Темные аллеи». Стихотворения Вечер», «Не устану воспевать вас, звезды!..», «И цветы, и шмели, и трава, и колосья…».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Для чтения и обсуждения. </w:t>
      </w:r>
      <w:r w:rsidRPr="0016448C">
        <w:rPr>
          <w:rFonts w:ascii="Times New Roman" w:hAnsi="Times New Roman" w:cs="Times New Roman"/>
          <w:sz w:val="24"/>
          <w:szCs w:val="24"/>
        </w:rPr>
        <w:t>Рассказ</w:t>
      </w:r>
      <w:proofErr w:type="gramStart"/>
      <w:r w:rsidRPr="0016448C">
        <w:rPr>
          <w:rFonts w:ascii="Times New Roman" w:hAnsi="Times New Roman" w:cs="Times New Roman"/>
          <w:sz w:val="24"/>
          <w:szCs w:val="24"/>
        </w:rPr>
        <w:t>ы(</w:t>
      </w:r>
      <w:proofErr w:type="gramEnd"/>
      <w:r w:rsidRPr="0016448C">
        <w:rPr>
          <w:rFonts w:ascii="Times New Roman" w:hAnsi="Times New Roman" w:cs="Times New Roman"/>
          <w:sz w:val="24"/>
          <w:szCs w:val="24"/>
        </w:rPr>
        <w:t>по выбору преподавателя) «Деревня», «Чаша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жизни», «Легкое дыхание», «Грамматика любви», «Митина любовь», «Господин из Сан-Франциско», «Темные аллеи». Стихотворения: «Мы встретились случайно на углу», «Я к ней пришел в полночный час…», «Ковыль».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Повторение. </w:t>
      </w:r>
      <w:r w:rsidRPr="0016448C">
        <w:rPr>
          <w:rFonts w:ascii="Times New Roman" w:hAnsi="Times New Roman" w:cs="Times New Roman"/>
          <w:sz w:val="24"/>
          <w:szCs w:val="24"/>
        </w:rPr>
        <w:t>Тема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«дворянских гнезд»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в русской литератур</w:t>
      </w:r>
      <w:proofErr w:type="gramStart"/>
      <w:r w:rsidRPr="0016448C">
        <w:rPr>
          <w:rFonts w:ascii="Times New Roman" w:hAnsi="Times New Roman" w:cs="Times New Roman"/>
          <w:sz w:val="24"/>
          <w:szCs w:val="24"/>
        </w:rPr>
        <w:t>е(</w:t>
      </w:r>
      <w:proofErr w:type="gramEnd"/>
      <w:r w:rsidRPr="0016448C">
        <w:rPr>
          <w:rFonts w:ascii="Times New Roman" w:hAnsi="Times New Roman" w:cs="Times New Roman"/>
          <w:sz w:val="24"/>
          <w:szCs w:val="24"/>
        </w:rPr>
        <w:t>И.С.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Тургенев,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Демонстрации. </w:t>
      </w:r>
      <w:r w:rsidRPr="0016448C">
        <w:rPr>
          <w:rFonts w:ascii="Times New Roman" w:hAnsi="Times New Roman" w:cs="Times New Roman"/>
          <w:sz w:val="24"/>
          <w:szCs w:val="24"/>
        </w:rPr>
        <w:t>Портреты и фотографии И.А.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Бунина разных лет.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Иллюстрации к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произведениям И.А</w:t>
      </w:r>
      <w:proofErr w:type="gramStart"/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6448C">
        <w:rPr>
          <w:rFonts w:ascii="Times New Roman" w:hAnsi="Times New Roman" w:cs="Times New Roman"/>
          <w:sz w:val="24"/>
          <w:szCs w:val="24"/>
        </w:rPr>
        <w:t>Бунина.</w:t>
      </w:r>
    </w:p>
    <w:p w:rsidR="001B28F8" w:rsidRPr="0016448C" w:rsidRDefault="001B28F8" w:rsidP="009857D7">
      <w:pPr>
        <w:tabs>
          <w:tab w:val="left" w:pos="3900"/>
        </w:tabs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Творческие задания. </w:t>
      </w:r>
      <w:r w:rsidRPr="0016448C">
        <w:rPr>
          <w:rFonts w:ascii="Times New Roman" w:hAnsi="Times New Roman" w:cs="Times New Roman"/>
          <w:sz w:val="24"/>
          <w:szCs w:val="24"/>
        </w:rPr>
        <w:t>Исследование и подготовка реферата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16448C">
        <w:rPr>
          <w:rFonts w:ascii="Times New Roman" w:hAnsi="Times New Roman" w:cs="Times New Roman"/>
          <w:b/>
          <w:iCs/>
          <w:sz w:val="24"/>
          <w:szCs w:val="24"/>
        </w:rPr>
        <w:t>Александр Иванович Куприн (1870—1938)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Сведения из биографии (с обобщением ранее изученного).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Повести «Гранатовый браслет», «Олеся». Воспевание здоровых человеческих чу</w:t>
      </w:r>
      <w:proofErr w:type="gramStart"/>
      <w:r w:rsidRPr="0016448C">
        <w:rPr>
          <w:rFonts w:ascii="Times New Roman" w:hAnsi="Times New Roman" w:cs="Times New Roman"/>
          <w:sz w:val="24"/>
          <w:szCs w:val="24"/>
        </w:rPr>
        <w:t>вств в пр</w:t>
      </w:r>
      <w:proofErr w:type="gramEnd"/>
      <w:r w:rsidRPr="0016448C">
        <w:rPr>
          <w:rFonts w:ascii="Times New Roman" w:hAnsi="Times New Roman" w:cs="Times New Roman"/>
          <w:sz w:val="24"/>
          <w:szCs w:val="24"/>
        </w:rPr>
        <w:t>оизведениях А.И.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Куприна. Традиции романтизма и их влияние на творчество А.И.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Куприна. Трагизм любви в творчестве А.И.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Куприна. Тема «естественного человека» в творчестве Куприна (повесть «Олеся»). Поэтическое изображение природы, богатство духовного мира героев. Нравственные и социальные проблемы в рассказах Куприна. Осуждение пороков современного общества.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Повесть «Гранатовый браслет». Смысл названия повести, спор о сильной, бескорыстной любви, тема неравенства в повести. Трагический смысл произведения. Любовь как великая и вечная духовная ценность. Трагическая история любви «маленького человека». Столкновение высоты чувства и низости жизни как лейтмотив произведений А.И.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Куприна о любви.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Для чтения и изучения. </w:t>
      </w:r>
      <w:r w:rsidRPr="0016448C">
        <w:rPr>
          <w:rFonts w:ascii="Times New Roman" w:hAnsi="Times New Roman" w:cs="Times New Roman"/>
          <w:sz w:val="24"/>
          <w:szCs w:val="24"/>
        </w:rPr>
        <w:t>Повесть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«Гранатовый браслет».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Теория литературы. </w:t>
      </w:r>
      <w:r w:rsidRPr="0016448C">
        <w:rPr>
          <w:rFonts w:ascii="Times New Roman" w:hAnsi="Times New Roman" w:cs="Times New Roman"/>
          <w:sz w:val="24"/>
          <w:szCs w:val="24"/>
        </w:rPr>
        <w:t>Повесть.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Автобиографический роман.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Демонстрация. </w:t>
      </w:r>
      <w:r w:rsidRPr="0016448C">
        <w:rPr>
          <w:rFonts w:ascii="Times New Roman" w:hAnsi="Times New Roman" w:cs="Times New Roman"/>
          <w:sz w:val="24"/>
          <w:szCs w:val="24"/>
        </w:rPr>
        <w:t xml:space="preserve">Бетховен. Соната №2,ор. 2. </w:t>
      </w:r>
      <w:proofErr w:type="spellStart"/>
      <w:r w:rsidRPr="0016448C">
        <w:rPr>
          <w:rFonts w:ascii="Times New Roman" w:hAnsi="Times New Roman" w:cs="Times New Roman"/>
          <w:sz w:val="24"/>
          <w:szCs w:val="24"/>
        </w:rPr>
        <w:t>LargoAppassionato</w:t>
      </w:r>
      <w:proofErr w:type="spellEnd"/>
      <w:r w:rsidRPr="0016448C">
        <w:rPr>
          <w:rFonts w:ascii="Times New Roman" w:hAnsi="Times New Roman" w:cs="Times New Roman"/>
          <w:sz w:val="24"/>
          <w:szCs w:val="24"/>
        </w:rPr>
        <w:t>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>Творческие задания</w:t>
      </w:r>
      <w:r w:rsidRPr="0016448C">
        <w:rPr>
          <w:rFonts w:ascii="Times New Roman" w:hAnsi="Times New Roman" w:cs="Times New Roman"/>
          <w:sz w:val="24"/>
          <w:szCs w:val="24"/>
        </w:rPr>
        <w:t xml:space="preserve">. </w:t>
      </w:r>
      <w:r w:rsidRPr="0016448C">
        <w:rPr>
          <w:rFonts w:ascii="Times New Roman" w:hAnsi="Times New Roman" w:cs="Times New Roman"/>
          <w:i/>
          <w:iCs/>
          <w:sz w:val="24"/>
          <w:szCs w:val="24"/>
        </w:rPr>
        <w:t xml:space="preserve">Исследование и подготовка реферата </w:t>
      </w:r>
      <w:r w:rsidRPr="0016448C">
        <w:rPr>
          <w:rFonts w:ascii="Times New Roman" w:hAnsi="Times New Roman" w:cs="Times New Roman"/>
          <w:sz w:val="24"/>
          <w:szCs w:val="24"/>
        </w:rPr>
        <w:t>«</w:t>
      </w:r>
      <w:r w:rsidRPr="0016448C">
        <w:rPr>
          <w:rFonts w:ascii="Times New Roman" w:hAnsi="Times New Roman" w:cs="Times New Roman"/>
          <w:i/>
          <w:iCs/>
          <w:sz w:val="24"/>
          <w:szCs w:val="24"/>
        </w:rPr>
        <w:t>Тема любви в творчестве И</w:t>
      </w:r>
      <w:r w:rsidRPr="0016448C">
        <w:rPr>
          <w:rFonts w:ascii="Times New Roman" w:hAnsi="Times New Roman" w:cs="Times New Roman"/>
          <w:sz w:val="24"/>
          <w:szCs w:val="24"/>
        </w:rPr>
        <w:t>.</w:t>
      </w:r>
      <w:r w:rsidRPr="0016448C">
        <w:rPr>
          <w:rFonts w:ascii="Times New Roman" w:hAnsi="Times New Roman" w:cs="Times New Roman"/>
          <w:i/>
          <w:iCs/>
          <w:sz w:val="24"/>
          <w:szCs w:val="24"/>
        </w:rPr>
        <w:t>А</w:t>
      </w:r>
      <w:r w:rsidRPr="0016448C">
        <w:rPr>
          <w:rFonts w:ascii="Times New Roman" w:hAnsi="Times New Roman" w:cs="Times New Roman"/>
          <w:sz w:val="24"/>
          <w:szCs w:val="24"/>
        </w:rPr>
        <w:t>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i/>
          <w:iCs/>
          <w:sz w:val="24"/>
          <w:szCs w:val="24"/>
        </w:rPr>
        <w:t>Бунина и А</w:t>
      </w:r>
      <w:r w:rsidRPr="0016448C">
        <w:rPr>
          <w:rFonts w:ascii="Times New Roman" w:hAnsi="Times New Roman" w:cs="Times New Roman"/>
          <w:sz w:val="24"/>
          <w:szCs w:val="24"/>
        </w:rPr>
        <w:t>.</w:t>
      </w:r>
      <w:r w:rsidRPr="0016448C">
        <w:rPr>
          <w:rFonts w:ascii="Times New Roman" w:hAnsi="Times New Roman" w:cs="Times New Roman"/>
          <w:i/>
          <w:iCs/>
          <w:sz w:val="24"/>
          <w:szCs w:val="24"/>
        </w:rPr>
        <w:t>И</w:t>
      </w:r>
      <w:r w:rsidRPr="0016448C">
        <w:rPr>
          <w:rFonts w:ascii="Times New Roman" w:hAnsi="Times New Roman" w:cs="Times New Roman"/>
          <w:sz w:val="24"/>
          <w:szCs w:val="24"/>
        </w:rPr>
        <w:t>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i/>
          <w:iCs/>
          <w:sz w:val="24"/>
          <w:szCs w:val="24"/>
        </w:rPr>
        <w:t>Куприна: общее и различное</w:t>
      </w:r>
      <w:r w:rsidRPr="0016448C">
        <w:rPr>
          <w:rFonts w:ascii="Times New Roman" w:hAnsi="Times New Roman" w:cs="Times New Roman"/>
          <w:sz w:val="24"/>
          <w:szCs w:val="24"/>
        </w:rPr>
        <w:t>».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Серебряный век русской поэзии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 xml:space="preserve">Обзор русской поэзии и поэзии народов России конца XIX — начала XX века. Константин Бальмонт, Валерий Брюсов, Андрей Белый, Николай Гумилев, Осип Мандельштам, Марина Цветаева, Георгий Иванов, Владислав Ходасевич, Игорь Северянин, Михаил Кузмин, </w:t>
      </w:r>
      <w:proofErr w:type="spellStart"/>
      <w:r w:rsidRPr="0016448C">
        <w:rPr>
          <w:rFonts w:ascii="Times New Roman" w:hAnsi="Times New Roman" w:cs="Times New Roman"/>
          <w:sz w:val="24"/>
          <w:szCs w:val="24"/>
        </w:rPr>
        <w:t>Габдулла</w:t>
      </w:r>
      <w:proofErr w:type="spellEnd"/>
      <w:proofErr w:type="gramStart"/>
      <w:r w:rsidRPr="0016448C">
        <w:rPr>
          <w:rFonts w:ascii="Times New Roman" w:hAnsi="Times New Roman" w:cs="Times New Roman"/>
          <w:sz w:val="24"/>
          <w:szCs w:val="24"/>
        </w:rPr>
        <w:t xml:space="preserve"> Т</w:t>
      </w:r>
      <w:proofErr w:type="gramEnd"/>
      <w:r w:rsidRPr="0016448C">
        <w:rPr>
          <w:rFonts w:ascii="Times New Roman" w:hAnsi="Times New Roman" w:cs="Times New Roman"/>
          <w:sz w:val="24"/>
          <w:szCs w:val="24"/>
        </w:rPr>
        <w:t>укай и др. Общая характеристика творчества (стихотворения не менее трех авторов по выбору).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Проблема традиций и новаторства в литературе начала ХХ века. Формы ее разрешения в творчестве реалистов, символистов, акмеистов, футуристов.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Серебряный век как своеобразный «русский ренессанс». Литературные течения поэзии русского модернизма: символизм, акмеизм, футуризм (общая характеристика направлений).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Поэты, творившие вне литературных течений: И.Ф.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Анненский, М.И.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Цветаева.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i/>
          <w:iCs/>
          <w:sz w:val="24"/>
          <w:szCs w:val="24"/>
        </w:rPr>
        <w:t>Символизм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Истоки русского символизма. Влияние западноевропейской философии и поэзии на творчество русских символистов. Философские основы и эстетические принципы символизма, его связь с романтизмом. Понимание символа символистами (задача предельного расширения значения слова, открытие тайн как цель нового искусства). Конструирование мира в процессе творчества, идея “творимой легенды”. Музыкальность стиха. «Старшие символисты» (В.Я.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Брюсов, К.Д.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Бальмонт, Ф.К.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Сологуб) и «</w:t>
      </w:r>
      <w:proofErr w:type="spellStart"/>
      <w:r w:rsidRPr="0016448C">
        <w:rPr>
          <w:rFonts w:ascii="Times New Roman" w:hAnsi="Times New Roman" w:cs="Times New Roman"/>
          <w:sz w:val="24"/>
          <w:szCs w:val="24"/>
        </w:rPr>
        <w:t>младосимволисты</w:t>
      </w:r>
      <w:proofErr w:type="spellEnd"/>
      <w:r w:rsidRPr="0016448C">
        <w:rPr>
          <w:rFonts w:ascii="Times New Roman" w:hAnsi="Times New Roman" w:cs="Times New Roman"/>
          <w:sz w:val="24"/>
          <w:szCs w:val="24"/>
        </w:rPr>
        <w:t>» (А.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Белый, А.А.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Блок). Философские основы и эстетические принципы символизма, его связь с романтизмом.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Для чтения и обсуждения. </w:t>
      </w:r>
      <w:r w:rsidRPr="0016448C">
        <w:rPr>
          <w:rFonts w:ascii="Times New Roman" w:hAnsi="Times New Roman" w:cs="Times New Roman"/>
          <w:sz w:val="24"/>
          <w:szCs w:val="24"/>
        </w:rPr>
        <w:t>По выбору преподавателя.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i/>
          <w:iCs/>
          <w:sz w:val="24"/>
          <w:szCs w:val="24"/>
        </w:rPr>
        <w:t>Акмеизм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Истоки акмеизма. Программа акмеизма в статье Н.С.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Гумилева «Наследие символизма и акмеизм». Утверждение акмеистами красоты земной жизни, возвращение к «прекрасной ясности», создание зримых образов конкретного мира. Идея поэта-ремесленника.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Николай Степанович Гумилев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 xml:space="preserve">Сведения из биографии. Героизация действительности в поэзии Гумилева, романтическая традиция в его лирике. Своеобразие лирических сюжетов. </w:t>
      </w:r>
      <w:proofErr w:type="gramStart"/>
      <w:r w:rsidRPr="0016448C">
        <w:rPr>
          <w:rFonts w:ascii="Times New Roman" w:hAnsi="Times New Roman" w:cs="Times New Roman"/>
          <w:sz w:val="24"/>
          <w:szCs w:val="24"/>
        </w:rPr>
        <w:t>Экзотическое</w:t>
      </w:r>
      <w:proofErr w:type="gramEnd"/>
      <w:r w:rsidRPr="0016448C">
        <w:rPr>
          <w:rFonts w:ascii="Times New Roman" w:hAnsi="Times New Roman" w:cs="Times New Roman"/>
          <w:sz w:val="24"/>
          <w:szCs w:val="24"/>
        </w:rPr>
        <w:t xml:space="preserve">, </w:t>
      </w:r>
      <w:r w:rsidRPr="0016448C">
        <w:rPr>
          <w:rFonts w:ascii="Times New Roman" w:hAnsi="Times New Roman" w:cs="Times New Roman"/>
          <w:sz w:val="24"/>
          <w:szCs w:val="24"/>
        </w:rPr>
        <w:lastRenderedPageBreak/>
        <w:t>фантастическое и прозаическое в поэзии Гумилева.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Для чтения и изучения. </w:t>
      </w:r>
      <w:r w:rsidRPr="0016448C">
        <w:rPr>
          <w:rFonts w:ascii="Times New Roman" w:hAnsi="Times New Roman" w:cs="Times New Roman"/>
          <w:sz w:val="24"/>
          <w:szCs w:val="24"/>
        </w:rPr>
        <w:t>Стихотворения: «Жираф»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i/>
          <w:iCs/>
          <w:sz w:val="24"/>
          <w:szCs w:val="24"/>
        </w:rPr>
        <w:t>Футуризм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Манифесты футуризма, их пафос и проблематика. Поэт как миссионер “нового искусства”. Декларация о разрыве с традицией, абсолютизация “</w:t>
      </w:r>
      <w:proofErr w:type="spellStart"/>
      <w:r w:rsidRPr="0016448C">
        <w:rPr>
          <w:rFonts w:ascii="Times New Roman" w:hAnsi="Times New Roman" w:cs="Times New Roman"/>
          <w:sz w:val="24"/>
          <w:szCs w:val="24"/>
        </w:rPr>
        <w:t>самовитого</w:t>
      </w:r>
      <w:proofErr w:type="spellEnd"/>
      <w:r w:rsidRPr="0016448C">
        <w:rPr>
          <w:rFonts w:ascii="Times New Roman" w:hAnsi="Times New Roman" w:cs="Times New Roman"/>
          <w:sz w:val="24"/>
          <w:szCs w:val="24"/>
        </w:rPr>
        <w:t>” слова, приоритет формы над содержанием, вторжение грубой лексики в поэтический язык, неологизмы, эпатаж. Звуковые и графические эксперименты футуристов. Группы футуристов: эгофутуристы (И.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 xml:space="preserve">Северянин), </w:t>
      </w:r>
      <w:proofErr w:type="spellStart"/>
      <w:r w:rsidRPr="0016448C">
        <w:rPr>
          <w:rFonts w:ascii="Times New Roman" w:hAnsi="Times New Roman" w:cs="Times New Roman"/>
          <w:sz w:val="24"/>
          <w:szCs w:val="24"/>
        </w:rPr>
        <w:t>кубофутуристы</w:t>
      </w:r>
      <w:proofErr w:type="spellEnd"/>
      <w:r w:rsidRPr="0016448C">
        <w:rPr>
          <w:rFonts w:ascii="Times New Roman" w:hAnsi="Times New Roman" w:cs="Times New Roman"/>
          <w:sz w:val="24"/>
          <w:szCs w:val="24"/>
        </w:rPr>
        <w:t xml:space="preserve"> (В.В.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Маяковский, В</w:t>
      </w:r>
      <w:proofErr w:type="gramStart"/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6448C">
        <w:rPr>
          <w:rFonts w:ascii="Times New Roman" w:hAnsi="Times New Roman" w:cs="Times New Roman"/>
          <w:sz w:val="24"/>
          <w:szCs w:val="24"/>
        </w:rPr>
        <w:t>Хлебников), «Центрифуга» (Б.Л.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Пастернак).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>Для чтения и обсуждения</w:t>
      </w:r>
      <w:r w:rsidRPr="0016448C">
        <w:rPr>
          <w:rFonts w:ascii="Times New Roman" w:hAnsi="Times New Roman" w:cs="Times New Roman"/>
          <w:sz w:val="24"/>
          <w:szCs w:val="24"/>
        </w:rPr>
        <w:t>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Декларация-манифест футуристов.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Игорь Северянин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Сведения из биографии. Эмоциональная взволнованность и ироничность поэзии Северянина, оригинальность его словотворчества.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Для чтения и изучения. </w:t>
      </w:r>
      <w:r w:rsidRPr="0016448C">
        <w:rPr>
          <w:rFonts w:ascii="Times New Roman" w:hAnsi="Times New Roman" w:cs="Times New Roman"/>
          <w:sz w:val="24"/>
          <w:szCs w:val="24"/>
        </w:rPr>
        <w:t>Стихотворения: «Интродукция», «Эпилог» («Я,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гений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Игорь-Северянин…»), «Двусмысленная слава» (возможен выбор трех других стихотворений).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Хлебников </w:t>
      </w:r>
      <w:proofErr w:type="spellStart"/>
      <w:r w:rsidRPr="0016448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Велимир</w:t>
      </w:r>
      <w:proofErr w:type="spellEnd"/>
      <w:r w:rsidRPr="0016448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Владимирович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Сведения из биографии. Слово в художественном мире поэзии Хлебникова. Поэтические эксперименты. Хлебников как поэт-философ.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Для чтения и изучения. </w:t>
      </w:r>
      <w:r w:rsidRPr="0016448C">
        <w:rPr>
          <w:rFonts w:ascii="Times New Roman" w:hAnsi="Times New Roman" w:cs="Times New Roman"/>
          <w:sz w:val="24"/>
          <w:szCs w:val="24"/>
        </w:rPr>
        <w:t>Стихотворения: «Заклятие смехом», «</w:t>
      </w:r>
      <w:proofErr w:type="spellStart"/>
      <w:r w:rsidRPr="0016448C">
        <w:rPr>
          <w:rFonts w:ascii="Times New Roman" w:hAnsi="Times New Roman" w:cs="Times New Roman"/>
          <w:sz w:val="24"/>
          <w:szCs w:val="24"/>
        </w:rPr>
        <w:t>Бобэоби</w:t>
      </w:r>
      <w:proofErr w:type="spellEnd"/>
      <w:r w:rsidRPr="0016448C">
        <w:rPr>
          <w:rFonts w:ascii="Times New Roman" w:hAnsi="Times New Roman" w:cs="Times New Roman"/>
          <w:sz w:val="24"/>
          <w:szCs w:val="24"/>
        </w:rPr>
        <w:t xml:space="preserve"> пелись губы…», «Еще раз, еще раз…» (возможен выбор трех других стихотворений).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448C">
        <w:rPr>
          <w:rFonts w:ascii="Times New Roman" w:hAnsi="Times New Roman" w:cs="Times New Roman"/>
          <w:b/>
          <w:iCs/>
          <w:sz w:val="24"/>
          <w:szCs w:val="24"/>
        </w:rPr>
        <w:t>Максим Горький (1868—1936)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Сведения из биографии (с обобщением ранее изученного).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М.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 xml:space="preserve">Горького как ранний образец социалистического реализма. </w:t>
      </w:r>
      <w:proofErr w:type="gramStart"/>
      <w:r w:rsidRPr="0016448C">
        <w:rPr>
          <w:rFonts w:ascii="Times New Roman" w:hAnsi="Times New Roman" w:cs="Times New Roman"/>
          <w:sz w:val="24"/>
          <w:szCs w:val="24"/>
        </w:rPr>
        <w:t>Правда</w:t>
      </w:r>
      <w:proofErr w:type="gramEnd"/>
      <w:r w:rsidRPr="0016448C">
        <w:rPr>
          <w:rFonts w:ascii="Times New Roman" w:hAnsi="Times New Roman" w:cs="Times New Roman"/>
          <w:sz w:val="24"/>
          <w:szCs w:val="24"/>
        </w:rPr>
        <w:t xml:space="preserve"> жизни в рассказах Горького. Типы персонажей в романтических рассказах писателя. Тематика и проблематика романтического творчества Горького. Поэтизация гордых и сильных людей. Авторская позиция и способ ее воплощения.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Пьеса «На дне». Изображение правды жизни в пьесе и ее философский смысл. Герои пьесы. Спор о назначении человека. Авторская позиция и способы ее выражения. Новаторство Горького-драматурга. Горький и МХАТ. Горький-романист.</w:t>
      </w:r>
    </w:p>
    <w:p w:rsidR="001B28F8" w:rsidRPr="0016448C" w:rsidRDefault="001B28F8" w:rsidP="009857D7">
      <w:pPr>
        <w:tabs>
          <w:tab w:val="left" w:pos="3900"/>
        </w:tabs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Для чтения и изучения. </w:t>
      </w:r>
      <w:r w:rsidRPr="0016448C">
        <w:rPr>
          <w:rFonts w:ascii="Times New Roman" w:hAnsi="Times New Roman" w:cs="Times New Roman"/>
          <w:sz w:val="24"/>
          <w:szCs w:val="24"/>
        </w:rPr>
        <w:t>Пьеса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«На дне» (обзор с чтением фрагментов).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Повторение. </w:t>
      </w:r>
      <w:r w:rsidRPr="0016448C">
        <w:rPr>
          <w:rFonts w:ascii="Times New Roman" w:hAnsi="Times New Roman" w:cs="Times New Roman"/>
          <w:sz w:val="24"/>
          <w:szCs w:val="24"/>
        </w:rPr>
        <w:t>Особенности русского романтизм</w:t>
      </w:r>
      <w:proofErr w:type="gramStart"/>
      <w:r w:rsidRPr="0016448C">
        <w:rPr>
          <w:rFonts w:ascii="Times New Roman" w:hAnsi="Times New Roman" w:cs="Times New Roman"/>
          <w:sz w:val="24"/>
          <w:szCs w:val="24"/>
        </w:rPr>
        <w:t>а(</w:t>
      </w:r>
      <w:proofErr w:type="gramEnd"/>
      <w:r w:rsidRPr="0016448C">
        <w:rPr>
          <w:rFonts w:ascii="Times New Roman" w:hAnsi="Times New Roman" w:cs="Times New Roman"/>
          <w:sz w:val="24"/>
          <w:szCs w:val="24"/>
        </w:rPr>
        <w:t>поэмы А.С.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Пушкина «</w:t>
      </w:r>
      <w:proofErr w:type="spellStart"/>
      <w:r w:rsidRPr="0016448C">
        <w:rPr>
          <w:rFonts w:ascii="Times New Roman" w:hAnsi="Times New Roman" w:cs="Times New Roman"/>
          <w:sz w:val="24"/>
          <w:szCs w:val="24"/>
        </w:rPr>
        <w:t>Цыганы</w:t>
      </w:r>
      <w:proofErr w:type="spellEnd"/>
      <w:r w:rsidRPr="0016448C">
        <w:rPr>
          <w:rFonts w:ascii="Times New Roman" w:hAnsi="Times New Roman" w:cs="Times New Roman"/>
          <w:sz w:val="24"/>
          <w:szCs w:val="24"/>
        </w:rPr>
        <w:t>», «Кавказский пленник»,  М.Ю.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Лермонтова «Демон»).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Теория литературы. </w:t>
      </w:r>
      <w:r w:rsidRPr="0016448C">
        <w:rPr>
          <w:rFonts w:ascii="Times New Roman" w:hAnsi="Times New Roman" w:cs="Times New Roman"/>
          <w:sz w:val="24"/>
          <w:szCs w:val="24"/>
        </w:rPr>
        <w:t>Развитие понятия о драме.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Демонстрации. </w:t>
      </w:r>
      <w:r w:rsidRPr="0016448C">
        <w:rPr>
          <w:rFonts w:ascii="Times New Roman" w:hAnsi="Times New Roman" w:cs="Times New Roman"/>
          <w:sz w:val="24"/>
          <w:szCs w:val="24"/>
        </w:rPr>
        <w:t>Картина И.К.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Айвазовского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«Девятый вал».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Портреты М.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Горького работы И.Е.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Репина, В.А.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Серова, П.Д.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448C">
        <w:rPr>
          <w:rFonts w:ascii="Times New Roman" w:hAnsi="Times New Roman" w:cs="Times New Roman"/>
          <w:sz w:val="24"/>
          <w:szCs w:val="24"/>
        </w:rPr>
        <w:t>Корина</w:t>
      </w:r>
      <w:proofErr w:type="spellEnd"/>
      <w:r w:rsidRPr="0016448C">
        <w:rPr>
          <w:rFonts w:ascii="Times New Roman" w:hAnsi="Times New Roman" w:cs="Times New Roman"/>
          <w:sz w:val="24"/>
          <w:szCs w:val="24"/>
        </w:rPr>
        <w:t>.</w:t>
      </w:r>
    </w:p>
    <w:p w:rsidR="001B28F8" w:rsidRPr="0016448C" w:rsidRDefault="001B28F8" w:rsidP="009857D7">
      <w:pPr>
        <w:tabs>
          <w:tab w:val="left" w:pos="3900"/>
        </w:tabs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Творческие задания. </w:t>
      </w:r>
      <w:r w:rsidRPr="0016448C">
        <w:rPr>
          <w:rFonts w:ascii="Times New Roman" w:hAnsi="Times New Roman" w:cs="Times New Roman"/>
          <w:sz w:val="24"/>
          <w:szCs w:val="24"/>
        </w:rPr>
        <w:t>Исследование и подготовка доклада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16448C">
        <w:rPr>
          <w:rFonts w:ascii="Times New Roman" w:hAnsi="Times New Roman" w:cs="Times New Roman"/>
          <w:sz w:val="24"/>
          <w:szCs w:val="24"/>
        </w:rPr>
        <w:t>сообщения</w:t>
      </w:r>
      <w:proofErr w:type="gramStart"/>
      <w:r w:rsidRPr="0016448C">
        <w:rPr>
          <w:rFonts w:ascii="Times New Roman" w:hAnsi="Times New Roman" w:cs="Times New Roman"/>
          <w:sz w:val="24"/>
          <w:szCs w:val="24"/>
        </w:rPr>
        <w:t>,р</w:t>
      </w:r>
      <w:proofErr w:type="gramEnd"/>
      <w:r w:rsidRPr="0016448C">
        <w:rPr>
          <w:rFonts w:ascii="Times New Roman" w:hAnsi="Times New Roman" w:cs="Times New Roman"/>
          <w:sz w:val="24"/>
          <w:szCs w:val="24"/>
        </w:rPr>
        <w:t>еферата</w:t>
      </w:r>
      <w:proofErr w:type="spellEnd"/>
      <w:r w:rsidRPr="0016448C">
        <w:rPr>
          <w:rFonts w:ascii="Times New Roman" w:hAnsi="Times New Roman" w:cs="Times New Roman"/>
          <w:sz w:val="24"/>
          <w:szCs w:val="24"/>
        </w:rPr>
        <w:t>).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448C">
        <w:rPr>
          <w:rFonts w:ascii="Times New Roman" w:hAnsi="Times New Roman" w:cs="Times New Roman"/>
          <w:b/>
          <w:iCs/>
          <w:sz w:val="24"/>
          <w:szCs w:val="24"/>
        </w:rPr>
        <w:t>Александр Александрович Блок (1880—1921)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Сведения из биографии (с обобщением ранее изученного).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Природа социальных противоречий в изображении поэта. Тема исторического прошлого в лирике Блока. Тема родины, тревога за судьбу России в лирике Блока.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Поэма «Двенадцать». Сложность восприятия Блоком социального характера революции. Сюжет поэмы и ее герои. Борьба миров. Изображение «мирового пожара», неоднозначность финала, образ Христа в поэме. Композиция, лексика, ритмика, интонационное разнообразие поэмы.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>Для чтения и изучения</w:t>
      </w:r>
      <w:r w:rsidRPr="0016448C">
        <w:rPr>
          <w:rFonts w:ascii="Times New Roman" w:hAnsi="Times New Roman" w:cs="Times New Roman"/>
          <w:sz w:val="24"/>
          <w:szCs w:val="24"/>
        </w:rPr>
        <w:t>. Стихотворения</w:t>
      </w:r>
      <w:r w:rsidRPr="0016448C">
        <w:rPr>
          <w:rFonts w:ascii="Times New Roman" w:hAnsi="Times New Roman" w:cs="Times New Roman"/>
          <w:i/>
          <w:iCs/>
          <w:sz w:val="24"/>
          <w:szCs w:val="24"/>
        </w:rPr>
        <w:t>:</w:t>
      </w:r>
      <w:r w:rsidR="006B3DA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«Вхожу я в темные храмы»,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Поэма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«Двенадцать» (обзор с чтением фрагментов).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Теория литературы. </w:t>
      </w:r>
      <w:r w:rsidRPr="0016448C">
        <w:rPr>
          <w:rFonts w:ascii="Times New Roman" w:hAnsi="Times New Roman" w:cs="Times New Roman"/>
          <w:sz w:val="24"/>
          <w:szCs w:val="24"/>
        </w:rPr>
        <w:t>Развитие понятия о художественной образност</w:t>
      </w:r>
      <w:proofErr w:type="gramStart"/>
      <w:r w:rsidRPr="0016448C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16448C">
        <w:rPr>
          <w:rFonts w:ascii="Times New Roman" w:hAnsi="Times New Roman" w:cs="Times New Roman"/>
          <w:sz w:val="24"/>
          <w:szCs w:val="24"/>
        </w:rPr>
        <w:t>образ-символ). Развитие понятия о поэме.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>Демонстрации</w:t>
      </w:r>
      <w:r w:rsidRPr="0016448C">
        <w:rPr>
          <w:rFonts w:ascii="Times New Roman" w:hAnsi="Times New Roman" w:cs="Times New Roman"/>
          <w:sz w:val="24"/>
          <w:szCs w:val="24"/>
        </w:rPr>
        <w:t>. Картины  В.М.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Васнецова, М.А.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Врубеля, К.А.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Сомов</w:t>
      </w:r>
      <w:proofErr w:type="gramStart"/>
      <w:r w:rsidRPr="0016448C">
        <w:rPr>
          <w:rFonts w:ascii="Times New Roman" w:hAnsi="Times New Roman" w:cs="Times New Roman"/>
          <w:sz w:val="24"/>
          <w:szCs w:val="24"/>
        </w:rPr>
        <w:t>а(</w:t>
      </w:r>
      <w:proofErr w:type="gramEnd"/>
      <w:r w:rsidRPr="0016448C">
        <w:rPr>
          <w:rFonts w:ascii="Times New Roman" w:hAnsi="Times New Roman" w:cs="Times New Roman"/>
          <w:sz w:val="24"/>
          <w:szCs w:val="24"/>
        </w:rPr>
        <w:t>по выбору учителя).  Фортепианные  концерты С.В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Рахманинова.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Творческие задания. </w:t>
      </w:r>
      <w:r w:rsidRPr="0016448C">
        <w:rPr>
          <w:rFonts w:ascii="Times New Roman" w:hAnsi="Times New Roman" w:cs="Times New Roman"/>
          <w:sz w:val="24"/>
          <w:szCs w:val="24"/>
        </w:rPr>
        <w:t xml:space="preserve">Исследование и подготовка реферата (доклада, сообщения): </w:t>
      </w:r>
      <w:r w:rsidRPr="0016448C">
        <w:rPr>
          <w:rFonts w:ascii="Times New Roman" w:hAnsi="Times New Roman" w:cs="Times New Roman"/>
          <w:sz w:val="24"/>
          <w:szCs w:val="24"/>
        </w:rPr>
        <w:lastRenderedPageBreak/>
        <w:t>«Тема любви в творчестве А.С.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Пушкина и А.А.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Блока»; «Тема России в творчестве русских поэтов М.Ю.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Лермонтова, Н.А.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Некрасова, А.А.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Блока».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Наизусть. </w:t>
      </w:r>
      <w:r w:rsidRPr="0016448C">
        <w:rPr>
          <w:rFonts w:ascii="Times New Roman" w:hAnsi="Times New Roman" w:cs="Times New Roman"/>
          <w:sz w:val="24"/>
          <w:szCs w:val="24"/>
        </w:rPr>
        <w:t>Два-три стихотворения А.А.</w:t>
      </w:r>
      <w:r w:rsidR="006B3DAB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Блок</w:t>
      </w:r>
      <w:proofErr w:type="gramStart"/>
      <w:r w:rsidRPr="0016448C">
        <w:rPr>
          <w:rFonts w:ascii="Times New Roman" w:hAnsi="Times New Roman" w:cs="Times New Roman"/>
          <w:sz w:val="24"/>
          <w:szCs w:val="24"/>
        </w:rPr>
        <w:t>а(</w:t>
      </w:r>
      <w:proofErr w:type="gramEnd"/>
      <w:r w:rsidRPr="0016448C">
        <w:rPr>
          <w:rFonts w:ascii="Times New Roman" w:hAnsi="Times New Roman" w:cs="Times New Roman"/>
          <w:sz w:val="24"/>
          <w:szCs w:val="24"/>
        </w:rPr>
        <w:t>по выбору студентов).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448C">
        <w:rPr>
          <w:rFonts w:ascii="Times New Roman" w:hAnsi="Times New Roman" w:cs="Times New Roman"/>
          <w:b/>
          <w:sz w:val="24"/>
          <w:szCs w:val="24"/>
        </w:rPr>
        <w:t>Особенности развития литературы 1920-х годов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 xml:space="preserve">Противоречивость развития культуры в 1920-е годы. Литературный процесс 1920-х годов. </w:t>
      </w:r>
      <w:proofErr w:type="gramStart"/>
      <w:r w:rsidRPr="0016448C">
        <w:rPr>
          <w:rFonts w:ascii="Times New Roman" w:hAnsi="Times New Roman" w:cs="Times New Roman"/>
          <w:sz w:val="24"/>
          <w:szCs w:val="24"/>
        </w:rPr>
        <w:t>Литературные группировки и журналы (РАПП, «Перевал», конструктивизм.</w:t>
      </w:r>
      <w:proofErr w:type="gramEnd"/>
      <w:r w:rsidRPr="0016448C">
        <w:rPr>
          <w:rFonts w:ascii="Times New Roman" w:hAnsi="Times New Roman" w:cs="Times New Roman"/>
          <w:sz w:val="24"/>
          <w:szCs w:val="24"/>
        </w:rPr>
        <w:t xml:space="preserve"> Политика партии в области литературы в 1920-е годы.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Тема России и революции в творчестве поэтов разных поколений и мировоззрений (А.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Блок, А.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Белый, М.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Волошин, А.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Ахматова, М.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Цветаева, О.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Мандельштам, В.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Ходасевич, В.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448C">
        <w:rPr>
          <w:rFonts w:ascii="Times New Roman" w:hAnsi="Times New Roman" w:cs="Times New Roman"/>
          <w:sz w:val="24"/>
          <w:szCs w:val="24"/>
        </w:rPr>
        <w:t>Луговской</w:t>
      </w:r>
      <w:proofErr w:type="spellEnd"/>
      <w:r w:rsidRPr="0016448C">
        <w:rPr>
          <w:rFonts w:ascii="Times New Roman" w:hAnsi="Times New Roman" w:cs="Times New Roman"/>
          <w:sz w:val="24"/>
          <w:szCs w:val="24"/>
        </w:rPr>
        <w:t>, Н.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Тихонов, Э.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Багрицкий, М.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Светлов и др.).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Эксперименты со словом в поисках поэтического языка новой эпохи (В.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Хлебников, А.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Крученых, поэты-</w:t>
      </w:r>
      <w:proofErr w:type="spellStart"/>
      <w:r w:rsidRPr="0016448C">
        <w:rPr>
          <w:rFonts w:ascii="Times New Roman" w:hAnsi="Times New Roman" w:cs="Times New Roman"/>
          <w:sz w:val="24"/>
          <w:szCs w:val="24"/>
        </w:rPr>
        <w:t>обериуты</w:t>
      </w:r>
      <w:proofErr w:type="spellEnd"/>
      <w:r w:rsidRPr="0016448C">
        <w:rPr>
          <w:rFonts w:ascii="Times New Roman" w:hAnsi="Times New Roman" w:cs="Times New Roman"/>
          <w:sz w:val="24"/>
          <w:szCs w:val="24"/>
        </w:rPr>
        <w:t>).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Единство и многообразие русской литературы.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Разнообразие идейно-художественных позиций советских писателей в освещении темы революции и Гражданской войны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16448C">
        <w:rPr>
          <w:rFonts w:ascii="Times New Roman" w:hAnsi="Times New Roman" w:cs="Times New Roman"/>
          <w:b/>
          <w:i/>
          <w:iCs/>
          <w:sz w:val="24"/>
          <w:szCs w:val="24"/>
        </w:rPr>
        <w:t>Владимир Владимирович Маяковский (1893—1930)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Сведения из биографии (с обобщением ранее изученного). Поэтическая новизна ранней лирики: необычное содержание, гиперболичность и пластика образов, яркость метафор, контрасты и противоречия. Тема несоответствия мечты и действительности, несовершенства мира в лирике поэта. Проблемы духовной жизни. Характер и личность автора в стихах о любви. Сатира Маяковского. Обличение мещанства и «новообращенных». Тема поэта и поэзии. Новаторство поэзии Маяковского. Образ поэта-гражданина.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Для чтения и изучения. </w:t>
      </w:r>
      <w:r w:rsidRPr="0016448C">
        <w:rPr>
          <w:rFonts w:ascii="Times New Roman" w:hAnsi="Times New Roman" w:cs="Times New Roman"/>
          <w:sz w:val="24"/>
          <w:szCs w:val="24"/>
        </w:rPr>
        <w:t xml:space="preserve">Стихотворения: «А вы могли бы?», «Нате!», «Письмо товарищу </w:t>
      </w:r>
      <w:proofErr w:type="spellStart"/>
      <w:r w:rsidRPr="0016448C">
        <w:rPr>
          <w:rFonts w:ascii="Times New Roman" w:hAnsi="Times New Roman" w:cs="Times New Roman"/>
          <w:sz w:val="24"/>
          <w:szCs w:val="24"/>
        </w:rPr>
        <w:t>Кострову</w:t>
      </w:r>
      <w:proofErr w:type="spellEnd"/>
      <w:r w:rsidRPr="0016448C">
        <w:rPr>
          <w:rFonts w:ascii="Times New Roman" w:hAnsi="Times New Roman" w:cs="Times New Roman"/>
          <w:sz w:val="24"/>
          <w:szCs w:val="24"/>
        </w:rPr>
        <w:t xml:space="preserve"> из Парижа о сущности любви», «Прозаседавшиеся», «Флейта-позвоночник», «</w:t>
      </w:r>
      <w:proofErr w:type="spellStart"/>
      <w:r w:rsidRPr="0016448C">
        <w:rPr>
          <w:rFonts w:ascii="Times New Roman" w:hAnsi="Times New Roman" w:cs="Times New Roman"/>
          <w:sz w:val="24"/>
          <w:szCs w:val="24"/>
        </w:rPr>
        <w:t>Лиличка</w:t>
      </w:r>
      <w:proofErr w:type="spellEnd"/>
      <w:r w:rsidRPr="0016448C">
        <w:rPr>
          <w:rFonts w:ascii="Times New Roman" w:hAnsi="Times New Roman" w:cs="Times New Roman"/>
          <w:sz w:val="24"/>
          <w:szCs w:val="24"/>
        </w:rPr>
        <w:t>!», «Люблю».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Повторение. </w:t>
      </w:r>
      <w:proofErr w:type="gramStart"/>
      <w:r w:rsidRPr="0016448C">
        <w:rPr>
          <w:rFonts w:ascii="Times New Roman" w:hAnsi="Times New Roman" w:cs="Times New Roman"/>
          <w:sz w:val="24"/>
          <w:szCs w:val="24"/>
        </w:rPr>
        <w:t>Тема поэта и поэзии в русской литературе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(А.С.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Пушкин.</w:t>
      </w:r>
      <w:proofErr w:type="gramEnd"/>
      <w:r w:rsidRPr="0016448C">
        <w:rPr>
          <w:rFonts w:ascii="Times New Roman" w:hAnsi="Times New Roman" w:cs="Times New Roman"/>
          <w:sz w:val="24"/>
          <w:szCs w:val="24"/>
        </w:rPr>
        <w:t xml:space="preserve"> «Разговор книгопродавца  с поэтом», «Поэт», «Пророк»; М.Ю.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Лермонтов. «Поэт», Н.А.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 xml:space="preserve">Некрасов.  </w:t>
      </w:r>
      <w:proofErr w:type="gramStart"/>
      <w:r w:rsidRPr="0016448C">
        <w:rPr>
          <w:rFonts w:ascii="Times New Roman" w:hAnsi="Times New Roman" w:cs="Times New Roman"/>
          <w:sz w:val="24"/>
          <w:szCs w:val="24"/>
        </w:rPr>
        <w:t>«Поэт и гражданин»).</w:t>
      </w:r>
      <w:proofErr w:type="gramEnd"/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Теория литературы. </w:t>
      </w:r>
      <w:r w:rsidRPr="0016448C">
        <w:rPr>
          <w:rFonts w:ascii="Times New Roman" w:hAnsi="Times New Roman" w:cs="Times New Roman"/>
          <w:sz w:val="24"/>
          <w:szCs w:val="24"/>
        </w:rPr>
        <w:t>Традиции  и  новаторство в  литературе. Новая система стихосложения.  Тоническое стихосложение.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Демонстрации. </w:t>
      </w:r>
      <w:r w:rsidRPr="0016448C">
        <w:rPr>
          <w:rFonts w:ascii="Times New Roman" w:hAnsi="Times New Roman" w:cs="Times New Roman"/>
          <w:sz w:val="24"/>
          <w:szCs w:val="24"/>
        </w:rPr>
        <w:t xml:space="preserve">Абстрактный автопортрет В.Маяковского1918года, рисунки В.В. Маяковского, плакаты Д. </w:t>
      </w:r>
      <w:proofErr w:type="spellStart"/>
      <w:r w:rsidRPr="0016448C">
        <w:rPr>
          <w:rFonts w:ascii="Times New Roman" w:hAnsi="Times New Roman" w:cs="Times New Roman"/>
          <w:sz w:val="24"/>
          <w:szCs w:val="24"/>
        </w:rPr>
        <w:t>Моора</w:t>
      </w:r>
      <w:proofErr w:type="spellEnd"/>
      <w:r w:rsidRPr="0016448C">
        <w:rPr>
          <w:rFonts w:ascii="Times New Roman" w:hAnsi="Times New Roman" w:cs="Times New Roman"/>
          <w:sz w:val="24"/>
          <w:szCs w:val="24"/>
        </w:rPr>
        <w:t>.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Наизусть. </w:t>
      </w:r>
      <w:r w:rsidRPr="0016448C">
        <w:rPr>
          <w:rFonts w:ascii="Times New Roman" w:hAnsi="Times New Roman" w:cs="Times New Roman"/>
          <w:sz w:val="24"/>
          <w:szCs w:val="24"/>
        </w:rPr>
        <w:t>Два-три стихотворени</w:t>
      </w:r>
      <w:proofErr w:type="gramStart"/>
      <w:r w:rsidRPr="0016448C">
        <w:rPr>
          <w:rFonts w:ascii="Times New Roman" w:hAnsi="Times New Roman" w:cs="Times New Roman"/>
          <w:sz w:val="24"/>
          <w:szCs w:val="24"/>
        </w:rPr>
        <w:t>я(</w:t>
      </w:r>
      <w:proofErr w:type="gramEnd"/>
      <w:r w:rsidRPr="0016448C">
        <w:rPr>
          <w:rFonts w:ascii="Times New Roman" w:hAnsi="Times New Roman" w:cs="Times New Roman"/>
          <w:sz w:val="24"/>
          <w:szCs w:val="24"/>
        </w:rPr>
        <w:t>по выбору студентов).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iCs/>
          <w:sz w:val="24"/>
          <w:szCs w:val="24"/>
        </w:rPr>
        <w:t>Сергей Александрович Есенин (1895—1925)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 xml:space="preserve">Сведения из биографии (с обобщением </w:t>
      </w:r>
      <w:proofErr w:type="gramStart"/>
      <w:r w:rsidRPr="0016448C">
        <w:rPr>
          <w:rFonts w:ascii="Times New Roman" w:hAnsi="Times New Roman" w:cs="Times New Roman"/>
          <w:sz w:val="24"/>
          <w:szCs w:val="24"/>
        </w:rPr>
        <w:t>раннее</w:t>
      </w:r>
      <w:proofErr w:type="gramEnd"/>
      <w:r w:rsidRPr="0016448C">
        <w:rPr>
          <w:rFonts w:ascii="Times New Roman" w:hAnsi="Times New Roman" w:cs="Times New Roman"/>
          <w:sz w:val="24"/>
          <w:szCs w:val="24"/>
        </w:rPr>
        <w:t xml:space="preserve"> изученного). Поэтизация русской природы, русской деревни. Развитие темы родины как выражение любви к России. Художественное своеобразие творчества Есенина: глубокий лиризм, необычайная образность, </w:t>
      </w:r>
      <w:proofErr w:type="spellStart"/>
      <w:r w:rsidRPr="0016448C">
        <w:rPr>
          <w:rFonts w:ascii="Times New Roman" w:hAnsi="Times New Roman" w:cs="Times New Roman"/>
          <w:sz w:val="24"/>
          <w:szCs w:val="24"/>
        </w:rPr>
        <w:t>зрительность</w:t>
      </w:r>
      <w:proofErr w:type="spellEnd"/>
      <w:r w:rsidRPr="0016448C">
        <w:rPr>
          <w:rFonts w:ascii="Times New Roman" w:hAnsi="Times New Roman" w:cs="Times New Roman"/>
          <w:sz w:val="24"/>
          <w:szCs w:val="24"/>
        </w:rPr>
        <w:t xml:space="preserve"> впечатлений, </w:t>
      </w:r>
      <w:proofErr w:type="spellStart"/>
      <w:r w:rsidRPr="0016448C">
        <w:rPr>
          <w:rFonts w:ascii="Times New Roman" w:hAnsi="Times New Roman" w:cs="Times New Roman"/>
          <w:sz w:val="24"/>
          <w:szCs w:val="24"/>
        </w:rPr>
        <w:t>цветопись</w:t>
      </w:r>
      <w:proofErr w:type="spellEnd"/>
      <w:r w:rsidRPr="0016448C">
        <w:rPr>
          <w:rFonts w:ascii="Times New Roman" w:hAnsi="Times New Roman" w:cs="Times New Roman"/>
          <w:sz w:val="24"/>
          <w:szCs w:val="24"/>
        </w:rPr>
        <w:t>, принцип пейзажной живописи, народно-песенная основа стихов.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>Для чтения и изучения</w:t>
      </w:r>
      <w:r w:rsidRPr="0016448C">
        <w:rPr>
          <w:rFonts w:ascii="Times New Roman" w:hAnsi="Times New Roman" w:cs="Times New Roman"/>
          <w:sz w:val="24"/>
          <w:szCs w:val="24"/>
        </w:rPr>
        <w:t>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Стихотворения: «Гой ты,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Русь моя родная!», «Русь» «</w:t>
      </w:r>
      <w:proofErr w:type="spellStart"/>
      <w:r w:rsidRPr="0016448C">
        <w:rPr>
          <w:rFonts w:ascii="Times New Roman" w:hAnsi="Times New Roman" w:cs="Times New Roman"/>
          <w:sz w:val="24"/>
          <w:szCs w:val="24"/>
        </w:rPr>
        <w:t>Письмоматери</w:t>
      </w:r>
      <w:proofErr w:type="spellEnd"/>
      <w:r w:rsidRPr="0016448C">
        <w:rPr>
          <w:rFonts w:ascii="Times New Roman" w:hAnsi="Times New Roman" w:cs="Times New Roman"/>
          <w:sz w:val="24"/>
          <w:szCs w:val="24"/>
        </w:rPr>
        <w:t xml:space="preserve">», «Не бродить, не мять в кустах багряных…», «Спит ковыль. Равнина дорогая…», «Письмо к женщине», «Собаке Качалова», «Я покинул родимый дом…», «Неуютная, жидкая </w:t>
      </w:r>
      <w:proofErr w:type="spellStart"/>
      <w:r w:rsidRPr="0016448C">
        <w:rPr>
          <w:rFonts w:ascii="Times New Roman" w:hAnsi="Times New Roman" w:cs="Times New Roman"/>
          <w:sz w:val="24"/>
          <w:szCs w:val="24"/>
        </w:rPr>
        <w:t>лунность</w:t>
      </w:r>
      <w:proofErr w:type="spellEnd"/>
      <w:r w:rsidRPr="0016448C">
        <w:rPr>
          <w:rFonts w:ascii="Times New Roman" w:hAnsi="Times New Roman" w:cs="Times New Roman"/>
          <w:sz w:val="24"/>
          <w:szCs w:val="24"/>
        </w:rPr>
        <w:t>…», «Не жалею, не зову, не плачу…», «Шаганэ, ты моя, Шаганэ…».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Повторение. </w:t>
      </w:r>
      <w:r w:rsidRPr="0016448C">
        <w:rPr>
          <w:rFonts w:ascii="Times New Roman" w:hAnsi="Times New Roman" w:cs="Times New Roman"/>
          <w:sz w:val="24"/>
          <w:szCs w:val="24"/>
        </w:rPr>
        <w:t>Традиции пейзажной лирики в творчестве Ф.И.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Тютчева и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А.А.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Фета.</w:t>
      </w:r>
    </w:p>
    <w:p w:rsidR="001B28F8" w:rsidRPr="0016448C" w:rsidRDefault="001B28F8" w:rsidP="009857D7">
      <w:pPr>
        <w:tabs>
          <w:tab w:val="left" w:pos="3900"/>
        </w:tabs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Теория литературы. </w:t>
      </w:r>
      <w:r w:rsidRPr="0016448C">
        <w:rPr>
          <w:rFonts w:ascii="Times New Roman" w:hAnsi="Times New Roman" w:cs="Times New Roman"/>
          <w:sz w:val="24"/>
          <w:szCs w:val="24"/>
        </w:rPr>
        <w:t>Развитие понятия о поэтических средствах художественной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выразительности.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Демонстрации. </w:t>
      </w:r>
      <w:r w:rsidRPr="0016448C">
        <w:rPr>
          <w:rFonts w:ascii="Times New Roman" w:hAnsi="Times New Roman" w:cs="Times New Roman"/>
          <w:sz w:val="24"/>
          <w:szCs w:val="24"/>
        </w:rPr>
        <w:t>Фотографии С.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Есенина. Заочная экскурсия по есенинским местам: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Константиново — Москва. Песни, романсы на стихи С.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Есенина.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Творческие задания. </w:t>
      </w:r>
      <w:r w:rsidRPr="0016448C">
        <w:rPr>
          <w:rFonts w:ascii="Times New Roman" w:hAnsi="Times New Roman" w:cs="Times New Roman"/>
          <w:sz w:val="24"/>
          <w:szCs w:val="24"/>
        </w:rPr>
        <w:t>Исследование и подготовка доклада: «Я б навеки пошел за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тобой…»; «Тема любви в творчестве С.А.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Есенина».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Наизусть. </w:t>
      </w:r>
      <w:r w:rsidRPr="0016448C">
        <w:rPr>
          <w:rFonts w:ascii="Times New Roman" w:hAnsi="Times New Roman" w:cs="Times New Roman"/>
          <w:sz w:val="24"/>
          <w:szCs w:val="24"/>
        </w:rPr>
        <w:t>Два-три стихотворени</w:t>
      </w:r>
      <w:proofErr w:type="gramStart"/>
      <w:r w:rsidRPr="0016448C">
        <w:rPr>
          <w:rFonts w:ascii="Times New Roman" w:hAnsi="Times New Roman" w:cs="Times New Roman"/>
          <w:sz w:val="24"/>
          <w:szCs w:val="24"/>
        </w:rPr>
        <w:t>я(</w:t>
      </w:r>
      <w:proofErr w:type="gramEnd"/>
      <w:r w:rsidRPr="0016448C">
        <w:rPr>
          <w:rFonts w:ascii="Times New Roman" w:hAnsi="Times New Roman" w:cs="Times New Roman"/>
          <w:sz w:val="24"/>
          <w:szCs w:val="24"/>
        </w:rPr>
        <w:t>по выбору студентов).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448C">
        <w:rPr>
          <w:rFonts w:ascii="Times New Roman" w:hAnsi="Times New Roman" w:cs="Times New Roman"/>
          <w:b/>
          <w:sz w:val="24"/>
          <w:szCs w:val="24"/>
        </w:rPr>
        <w:t>Особенности развития литературы 1930 — начала 1940-х годов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Становление новой культуры в 1930-е годы. Поворот к патриотизму в середине 1930-х годов (в культуре, искусстве и литературе). Первый съезд советских писателей и его значение. Социалистический реализм как новый художественный метод. Противоречия в его развитии и воплощении.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6448C">
        <w:rPr>
          <w:rFonts w:ascii="Times New Roman" w:hAnsi="Times New Roman" w:cs="Times New Roman"/>
          <w:sz w:val="24"/>
          <w:szCs w:val="24"/>
        </w:rPr>
        <w:t>Отражение индустриализации и коллективизации; поэтизация социалистического идеала в творчестве Н.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Островского, Л.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Леонова, В.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Катаева, М.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Шолохова, Ф.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Гладкова, М.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Шагинян, Вс.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Вишневского, Н.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Погодина, Э.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Багрицкого, М.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Светлова, В.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448C">
        <w:rPr>
          <w:rFonts w:ascii="Times New Roman" w:hAnsi="Times New Roman" w:cs="Times New Roman"/>
          <w:sz w:val="24"/>
          <w:szCs w:val="24"/>
        </w:rPr>
        <w:t>Луговского</w:t>
      </w:r>
      <w:proofErr w:type="spellEnd"/>
      <w:r w:rsidRPr="0016448C">
        <w:rPr>
          <w:rFonts w:ascii="Times New Roman" w:hAnsi="Times New Roman" w:cs="Times New Roman"/>
          <w:sz w:val="24"/>
          <w:szCs w:val="24"/>
        </w:rPr>
        <w:t>, Н.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Тихонова, П.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Васильева и др.</w:t>
      </w:r>
      <w:proofErr w:type="gramEnd"/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Историческая тема в творчестве А.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Толстого, Ю.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Тынянова, А.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Чапыгина. Сатирическое обличение нового быта (М.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Зощенко, И.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Ильф и Е.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Петров, М.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Булгаков). Развитие драматургии в 1930-е годы.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448C">
        <w:rPr>
          <w:rFonts w:ascii="Times New Roman" w:hAnsi="Times New Roman" w:cs="Times New Roman"/>
          <w:b/>
          <w:i/>
          <w:iCs/>
          <w:sz w:val="24"/>
          <w:szCs w:val="24"/>
        </w:rPr>
        <w:t>Марина Ивановна Цветаева (1892—1941)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Сведения из биографии. Идейно-тематические особенности поэзии М.И.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Цветаевой, конфликт быта и бытия, времени и вечности. Художественные особенности поэзии М.И.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Цветаевой. Фольклорные и литературные образы и мотивы в лирике Цветаевой. Своеобразие поэтического стиля.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Для чтения и изучения. </w:t>
      </w:r>
      <w:r w:rsidRPr="0016448C">
        <w:rPr>
          <w:rFonts w:ascii="Times New Roman" w:hAnsi="Times New Roman" w:cs="Times New Roman"/>
          <w:sz w:val="24"/>
          <w:szCs w:val="24"/>
        </w:rPr>
        <w:t>Стихотворения: «Моим стихам,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написанным так рано…»</w:t>
      </w:r>
      <w:proofErr w:type="gramStart"/>
      <w:r w:rsidRPr="0016448C">
        <w:rPr>
          <w:rFonts w:ascii="Times New Roman" w:hAnsi="Times New Roman" w:cs="Times New Roman"/>
          <w:sz w:val="24"/>
          <w:szCs w:val="24"/>
        </w:rPr>
        <w:t>,«</w:t>
      </w:r>
      <w:proofErr w:type="gramEnd"/>
      <w:r w:rsidRPr="0016448C">
        <w:rPr>
          <w:rFonts w:ascii="Times New Roman" w:hAnsi="Times New Roman" w:cs="Times New Roman"/>
          <w:sz w:val="24"/>
          <w:szCs w:val="24"/>
        </w:rPr>
        <w:t>Генералам 12 года», «Кто создан из камня, кто создан из глины…», «Имя твое — птица в руке…», «Тоска по родине! Давно</w:t>
      </w:r>
      <w:r w:rsidRPr="0016448C">
        <w:rPr>
          <w:rFonts w:ascii="Times New Roman" w:hAnsi="Times New Roman" w:cs="Times New Roman"/>
          <w:i/>
          <w:iCs/>
          <w:sz w:val="24"/>
          <w:szCs w:val="24"/>
        </w:rPr>
        <w:t>…</w:t>
      </w:r>
      <w:r w:rsidRPr="0016448C">
        <w:rPr>
          <w:rFonts w:ascii="Times New Roman" w:hAnsi="Times New Roman" w:cs="Times New Roman"/>
          <w:sz w:val="24"/>
          <w:szCs w:val="24"/>
        </w:rPr>
        <w:t>».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Для чтения и обсуждения. </w:t>
      </w:r>
      <w:r w:rsidRPr="0016448C">
        <w:rPr>
          <w:rFonts w:ascii="Times New Roman" w:hAnsi="Times New Roman" w:cs="Times New Roman"/>
          <w:sz w:val="24"/>
          <w:szCs w:val="24"/>
        </w:rPr>
        <w:t>Стихотворения: «Стихи растут как звезды и как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 xml:space="preserve">розы…», «Я </w:t>
      </w:r>
      <w:proofErr w:type="gramStart"/>
      <w:r w:rsidRPr="0016448C">
        <w:rPr>
          <w:rFonts w:ascii="Times New Roman" w:hAnsi="Times New Roman" w:cs="Times New Roman"/>
          <w:sz w:val="24"/>
          <w:szCs w:val="24"/>
        </w:rPr>
        <w:t>счастлива</w:t>
      </w:r>
      <w:proofErr w:type="gramEnd"/>
      <w:r w:rsidRPr="0016448C">
        <w:rPr>
          <w:rFonts w:ascii="Times New Roman" w:hAnsi="Times New Roman" w:cs="Times New Roman"/>
          <w:sz w:val="24"/>
          <w:szCs w:val="24"/>
        </w:rPr>
        <w:t xml:space="preserve"> жить образцово и просто…», «Плач матери по новобранцу», (одно по выбору студентов).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Повторение. </w:t>
      </w:r>
      <w:r w:rsidRPr="0016448C">
        <w:rPr>
          <w:rFonts w:ascii="Times New Roman" w:hAnsi="Times New Roman" w:cs="Times New Roman"/>
          <w:sz w:val="24"/>
          <w:szCs w:val="24"/>
        </w:rPr>
        <w:t>Тема поэта и поэзии в русской литературе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XIX—XX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веков.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Образ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Москвы в творчестве русских поэтов (А.С.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Пушкин, М.Ю.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Лермонтов, С.А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Есенин и др.).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Теория литературы. </w:t>
      </w:r>
      <w:r w:rsidRPr="0016448C">
        <w:rPr>
          <w:rFonts w:ascii="Times New Roman" w:hAnsi="Times New Roman" w:cs="Times New Roman"/>
          <w:sz w:val="24"/>
          <w:szCs w:val="24"/>
        </w:rPr>
        <w:t>Развитие понятия о средствах поэтической выразительности.</w:t>
      </w:r>
    </w:p>
    <w:p w:rsidR="001B28F8" w:rsidRPr="0016448C" w:rsidRDefault="001B28F8" w:rsidP="009857D7">
      <w:pPr>
        <w:tabs>
          <w:tab w:val="left" w:pos="3900"/>
        </w:tabs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Творческие задания. </w:t>
      </w:r>
      <w:r w:rsidRPr="0016448C">
        <w:rPr>
          <w:rFonts w:ascii="Times New Roman" w:hAnsi="Times New Roman" w:cs="Times New Roman"/>
          <w:sz w:val="24"/>
          <w:szCs w:val="24"/>
        </w:rPr>
        <w:t>Исследование и подготовка реферата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(сообщения,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доклада): «М. И. Цветаева в воспоминаниях современников».</w:t>
      </w:r>
    </w:p>
    <w:p w:rsidR="001B28F8" w:rsidRPr="0016448C" w:rsidRDefault="001B28F8" w:rsidP="009857D7">
      <w:pPr>
        <w:tabs>
          <w:tab w:val="left" w:pos="3900"/>
        </w:tabs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sz w:val="24"/>
          <w:szCs w:val="24"/>
        </w:rPr>
        <w:t>Наизусть</w:t>
      </w:r>
      <w:r w:rsidRPr="0016448C">
        <w:rPr>
          <w:rFonts w:ascii="Times New Roman" w:hAnsi="Times New Roman" w:cs="Times New Roman"/>
          <w:sz w:val="24"/>
          <w:szCs w:val="24"/>
        </w:rPr>
        <w:t xml:space="preserve">. Одно – два стихотворения по выбору. </w:t>
      </w:r>
      <w:r w:rsidRPr="0016448C">
        <w:rPr>
          <w:rFonts w:ascii="Times New Roman" w:hAnsi="Times New Roman" w:cs="Times New Roman"/>
          <w:sz w:val="24"/>
          <w:szCs w:val="24"/>
        </w:rPr>
        <w:tab/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16448C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Осип </w:t>
      </w:r>
      <w:proofErr w:type="spellStart"/>
      <w:r w:rsidRPr="0016448C">
        <w:rPr>
          <w:rFonts w:ascii="Times New Roman" w:hAnsi="Times New Roman" w:cs="Times New Roman"/>
          <w:b/>
          <w:i/>
          <w:iCs/>
          <w:sz w:val="24"/>
          <w:szCs w:val="24"/>
        </w:rPr>
        <w:t>Эмильевич</w:t>
      </w:r>
      <w:proofErr w:type="spellEnd"/>
      <w:r w:rsidRPr="0016448C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Мандельштам (1891—1938)  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Сведения из биографии О.Э. Мандельштама. Идейно-тематические и художественные особенности поэзии О.Э.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Мандельштама. Противостояние поэта «веку-волкодаву». Поиски духовных опор в искусстве и природе. Теория поэтического слова О.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Мандельштама.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>Для чтения и изучения</w:t>
      </w:r>
      <w:proofErr w:type="gramStart"/>
      <w:r w:rsidR="0066527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6448C">
        <w:rPr>
          <w:rFonts w:ascii="Times New Roman" w:hAnsi="Times New Roman" w:cs="Times New Roman"/>
          <w:sz w:val="24"/>
          <w:szCs w:val="24"/>
        </w:rPr>
        <w:t>Стихотворения: , «Бессонница.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Гомер. Тугие паруса…», «Ленинград» («Я вернулся в мой город, знакомый до слез…»), «За гремучую доблесть грядущих веков…», «</w:t>
      </w:r>
      <w:r w:rsidRPr="0016448C">
        <w:rPr>
          <w:rFonts w:ascii="Times New Roman" w:hAnsi="Times New Roman" w:cs="Times New Roman"/>
          <w:i/>
          <w:iCs/>
          <w:sz w:val="24"/>
          <w:szCs w:val="24"/>
        </w:rPr>
        <w:t>Квартира тиха</w:t>
      </w:r>
      <w:r w:rsidRPr="0016448C">
        <w:rPr>
          <w:rFonts w:ascii="Times New Roman" w:hAnsi="Times New Roman" w:cs="Times New Roman"/>
          <w:sz w:val="24"/>
          <w:szCs w:val="24"/>
        </w:rPr>
        <w:t xml:space="preserve">, </w:t>
      </w:r>
      <w:r w:rsidRPr="0016448C">
        <w:rPr>
          <w:rFonts w:ascii="Times New Roman" w:hAnsi="Times New Roman" w:cs="Times New Roman"/>
          <w:i/>
          <w:iCs/>
          <w:sz w:val="24"/>
          <w:szCs w:val="24"/>
        </w:rPr>
        <w:t>как бумага…</w:t>
      </w:r>
      <w:r w:rsidRPr="0016448C">
        <w:rPr>
          <w:rFonts w:ascii="Times New Roman" w:hAnsi="Times New Roman" w:cs="Times New Roman"/>
          <w:sz w:val="24"/>
          <w:szCs w:val="24"/>
        </w:rPr>
        <w:t>»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Для чтения и обсуждения. </w:t>
      </w:r>
      <w:r w:rsidRPr="0016448C">
        <w:rPr>
          <w:rFonts w:ascii="Times New Roman" w:hAnsi="Times New Roman" w:cs="Times New Roman"/>
          <w:sz w:val="24"/>
          <w:szCs w:val="24"/>
        </w:rPr>
        <w:t xml:space="preserve">Стихотворения: «Мы живем под </w:t>
      </w:r>
      <w:proofErr w:type="gramStart"/>
      <w:r w:rsidRPr="0016448C">
        <w:rPr>
          <w:rFonts w:ascii="Times New Roman" w:hAnsi="Times New Roman" w:cs="Times New Roman"/>
          <w:sz w:val="24"/>
          <w:szCs w:val="24"/>
        </w:rPr>
        <w:t>собою</w:t>
      </w:r>
      <w:proofErr w:type="gramEnd"/>
      <w:r w:rsidRPr="0016448C">
        <w:rPr>
          <w:rFonts w:ascii="Times New Roman" w:hAnsi="Times New Roman" w:cs="Times New Roman"/>
          <w:sz w:val="24"/>
          <w:szCs w:val="24"/>
        </w:rPr>
        <w:t xml:space="preserve"> не чуя страны…», «Рим».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Повторение. </w:t>
      </w:r>
      <w:r w:rsidRPr="0016448C">
        <w:rPr>
          <w:rFonts w:ascii="Times New Roman" w:hAnsi="Times New Roman" w:cs="Times New Roman"/>
          <w:sz w:val="24"/>
          <w:szCs w:val="24"/>
        </w:rPr>
        <w:t>Образ  Петербурга  в  русской литературе XIX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века (А.С.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Пушкин, Н.В.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Гоголь,  Ф.М.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Достоевский). Природа в поэзии XIX века.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Теория литературы. </w:t>
      </w:r>
      <w:r w:rsidRPr="0016448C">
        <w:rPr>
          <w:rFonts w:ascii="Times New Roman" w:hAnsi="Times New Roman" w:cs="Times New Roman"/>
          <w:sz w:val="24"/>
          <w:szCs w:val="24"/>
        </w:rPr>
        <w:t>Развитие понятия о средствах поэтической выразительности.</w:t>
      </w: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 Наизусть. </w:t>
      </w:r>
      <w:r w:rsidRPr="0016448C">
        <w:rPr>
          <w:rFonts w:ascii="Times New Roman" w:hAnsi="Times New Roman" w:cs="Times New Roman"/>
          <w:sz w:val="24"/>
          <w:szCs w:val="24"/>
        </w:rPr>
        <w:t>Одно-два стихотворени</w:t>
      </w:r>
      <w:proofErr w:type="gramStart"/>
      <w:r w:rsidRPr="0016448C">
        <w:rPr>
          <w:rFonts w:ascii="Times New Roman" w:hAnsi="Times New Roman" w:cs="Times New Roman"/>
          <w:sz w:val="24"/>
          <w:szCs w:val="24"/>
        </w:rPr>
        <w:t>я(</w:t>
      </w:r>
      <w:proofErr w:type="gramEnd"/>
      <w:r w:rsidRPr="0016448C">
        <w:rPr>
          <w:rFonts w:ascii="Times New Roman" w:hAnsi="Times New Roman" w:cs="Times New Roman"/>
          <w:sz w:val="24"/>
          <w:szCs w:val="24"/>
        </w:rPr>
        <w:t>по выбору студентов).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16448C">
        <w:rPr>
          <w:rFonts w:ascii="Times New Roman" w:hAnsi="Times New Roman" w:cs="Times New Roman"/>
          <w:b/>
          <w:i/>
          <w:iCs/>
          <w:sz w:val="24"/>
          <w:szCs w:val="24"/>
        </w:rPr>
        <w:t>Андрей Платонов (Андрей Платонович Климентов) (1899—1951)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По выбору преподавателя — творчество А.Н.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Толстого или А.П.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Платонова. Сведения из биографии.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 xml:space="preserve">Поиски положительного героя писателем. Единство </w:t>
      </w:r>
      <w:proofErr w:type="gramStart"/>
      <w:r w:rsidRPr="0016448C">
        <w:rPr>
          <w:rFonts w:ascii="Times New Roman" w:hAnsi="Times New Roman" w:cs="Times New Roman"/>
          <w:sz w:val="24"/>
          <w:szCs w:val="24"/>
        </w:rPr>
        <w:t>нравственного</w:t>
      </w:r>
      <w:proofErr w:type="gramEnd"/>
      <w:r w:rsidRPr="0016448C">
        <w:rPr>
          <w:rFonts w:ascii="Times New Roman" w:hAnsi="Times New Roman" w:cs="Times New Roman"/>
          <w:sz w:val="24"/>
          <w:szCs w:val="24"/>
        </w:rPr>
        <w:t xml:space="preserve"> и эстетического. Труд как основа нравственности человека. Принципы создания характеров. Социально-философское содержание творчества А.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 xml:space="preserve">Платонова, своеобразие художественных средств (переплетение реального и фантастического в характерах героев-правдоискателей, метафоричность образов, язык произведений Платонова). Традиции </w:t>
      </w:r>
      <w:r w:rsidRPr="0016448C">
        <w:rPr>
          <w:rFonts w:ascii="Times New Roman" w:hAnsi="Times New Roman" w:cs="Times New Roman"/>
          <w:sz w:val="24"/>
          <w:szCs w:val="24"/>
        </w:rPr>
        <w:lastRenderedPageBreak/>
        <w:t>русской сатиры в творчестве писателя.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>Для чтения и изучения</w:t>
      </w:r>
      <w:r w:rsidRPr="0016448C">
        <w:rPr>
          <w:rFonts w:ascii="Times New Roman" w:hAnsi="Times New Roman" w:cs="Times New Roman"/>
          <w:sz w:val="24"/>
          <w:szCs w:val="24"/>
        </w:rPr>
        <w:t>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Рассказ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«В прекрасном и яростном мире».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>Теория литературы</w:t>
      </w:r>
      <w:r w:rsidRPr="0016448C">
        <w:rPr>
          <w:rFonts w:ascii="Times New Roman" w:hAnsi="Times New Roman" w:cs="Times New Roman"/>
          <w:sz w:val="24"/>
          <w:szCs w:val="24"/>
        </w:rPr>
        <w:t>. Развитие понятия о стиле писателя.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Повторение. </w:t>
      </w:r>
      <w:r w:rsidRPr="0016448C">
        <w:rPr>
          <w:rFonts w:ascii="Times New Roman" w:hAnsi="Times New Roman" w:cs="Times New Roman"/>
          <w:sz w:val="24"/>
          <w:szCs w:val="24"/>
        </w:rPr>
        <w:t>Творчество М.Е.</w:t>
      </w:r>
      <w:r w:rsidR="00665274">
        <w:rPr>
          <w:rFonts w:ascii="Times New Roman" w:hAnsi="Times New Roman" w:cs="Times New Roman"/>
          <w:sz w:val="24"/>
          <w:szCs w:val="24"/>
        </w:rPr>
        <w:t xml:space="preserve"> Салтыкова-</w:t>
      </w:r>
      <w:r w:rsidRPr="0016448C">
        <w:rPr>
          <w:rFonts w:ascii="Times New Roman" w:hAnsi="Times New Roman" w:cs="Times New Roman"/>
          <w:sz w:val="24"/>
          <w:szCs w:val="24"/>
        </w:rPr>
        <w:t>Щедрина.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>Демонстрации</w:t>
      </w:r>
      <w:r w:rsidRPr="0016448C">
        <w:rPr>
          <w:rFonts w:ascii="Times New Roman" w:hAnsi="Times New Roman" w:cs="Times New Roman"/>
          <w:sz w:val="24"/>
          <w:szCs w:val="24"/>
        </w:rPr>
        <w:t>. Музыка Д.Д.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Шостаковича, И.О.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Дунаевского. Картины П.Н.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448C">
        <w:rPr>
          <w:rFonts w:ascii="Times New Roman" w:hAnsi="Times New Roman" w:cs="Times New Roman"/>
          <w:sz w:val="24"/>
          <w:szCs w:val="24"/>
        </w:rPr>
        <w:t>Филонова</w:t>
      </w:r>
      <w:proofErr w:type="spellEnd"/>
      <w:r w:rsidRPr="0016448C">
        <w:rPr>
          <w:rFonts w:ascii="Times New Roman" w:hAnsi="Times New Roman" w:cs="Times New Roman"/>
          <w:sz w:val="24"/>
          <w:szCs w:val="24"/>
        </w:rPr>
        <w:t>.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448C">
        <w:rPr>
          <w:rFonts w:ascii="Times New Roman" w:hAnsi="Times New Roman" w:cs="Times New Roman"/>
          <w:b/>
          <w:iCs/>
          <w:sz w:val="24"/>
          <w:szCs w:val="24"/>
        </w:rPr>
        <w:t>Исаак Эммануилович Бабель (1894—1940)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 xml:space="preserve">Сведения из биографии писателя. Проблематика и особенности поэтики прозы Бабеля. 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Сочетание трагического и комического, прекрасного и безобразного в рассказах Бабеля.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Для чтения и обсуждения. </w:t>
      </w:r>
      <w:r w:rsidRPr="0016448C">
        <w:rPr>
          <w:rFonts w:ascii="Times New Roman" w:hAnsi="Times New Roman" w:cs="Times New Roman"/>
          <w:sz w:val="24"/>
          <w:szCs w:val="24"/>
        </w:rPr>
        <w:t>«Конармия» (обзор с чтением фрагментов рассказов).</w:t>
      </w: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 Повторение. </w:t>
      </w:r>
      <w:r w:rsidRPr="0016448C">
        <w:rPr>
          <w:rFonts w:ascii="Times New Roman" w:hAnsi="Times New Roman" w:cs="Times New Roman"/>
          <w:sz w:val="24"/>
          <w:szCs w:val="24"/>
        </w:rPr>
        <w:t>Тема революции и Гражданской войны в русской литературе.</w:t>
      </w: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 Теория литературы</w:t>
      </w:r>
      <w:r w:rsidRPr="0016448C">
        <w:rPr>
          <w:rFonts w:ascii="Times New Roman" w:hAnsi="Times New Roman" w:cs="Times New Roman"/>
          <w:sz w:val="24"/>
          <w:szCs w:val="24"/>
        </w:rPr>
        <w:t>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Развитие понятия о рассказе.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>Творческие задания</w:t>
      </w:r>
      <w:r w:rsidRPr="0016448C">
        <w:rPr>
          <w:rFonts w:ascii="Times New Roman" w:hAnsi="Times New Roman" w:cs="Times New Roman"/>
          <w:sz w:val="24"/>
          <w:szCs w:val="24"/>
        </w:rPr>
        <w:t>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Исследование и подготовка  сообщений по творчеству И..Э. Бабеля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448C">
        <w:rPr>
          <w:rFonts w:ascii="Times New Roman" w:hAnsi="Times New Roman" w:cs="Times New Roman"/>
          <w:b/>
          <w:iCs/>
          <w:sz w:val="24"/>
          <w:szCs w:val="24"/>
        </w:rPr>
        <w:t>Михаил Афанасьевич Булгаков (1891—1940)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Краткий обзор жизни и творчества (с обобщением ранее изученного материала). Роман «Белая гвардия». Судьба людей в годы Гражданской войны. Изображение войны и офицеров белой гвардии как обычных людей. Отношение автора к героям романа. Честь — лейтмотив произведения. Тема Дома как основы миропорядка. Женские образы на страницах романа.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 xml:space="preserve">Сценическая жизнь пьесы «Дни </w:t>
      </w:r>
      <w:proofErr w:type="spellStart"/>
      <w:r w:rsidRPr="0016448C">
        <w:rPr>
          <w:rFonts w:ascii="Times New Roman" w:hAnsi="Times New Roman" w:cs="Times New Roman"/>
          <w:sz w:val="24"/>
          <w:szCs w:val="24"/>
        </w:rPr>
        <w:t>Турбиных</w:t>
      </w:r>
      <w:proofErr w:type="spellEnd"/>
      <w:r w:rsidRPr="0016448C">
        <w:rPr>
          <w:rFonts w:ascii="Times New Roman" w:hAnsi="Times New Roman" w:cs="Times New Roman"/>
          <w:sz w:val="24"/>
          <w:szCs w:val="24"/>
        </w:rPr>
        <w:t>».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 xml:space="preserve">Роман «Мастер и Маргарита». Своеобразие жанра. Многоплановость романа. Система образов. </w:t>
      </w:r>
      <w:proofErr w:type="spellStart"/>
      <w:r w:rsidRPr="0016448C">
        <w:rPr>
          <w:rFonts w:ascii="Times New Roman" w:hAnsi="Times New Roman" w:cs="Times New Roman"/>
          <w:sz w:val="24"/>
          <w:szCs w:val="24"/>
        </w:rPr>
        <w:t>Ершалаимские</w:t>
      </w:r>
      <w:proofErr w:type="spellEnd"/>
      <w:r w:rsidRPr="0016448C">
        <w:rPr>
          <w:rFonts w:ascii="Times New Roman" w:hAnsi="Times New Roman" w:cs="Times New Roman"/>
          <w:sz w:val="24"/>
          <w:szCs w:val="24"/>
        </w:rPr>
        <w:t xml:space="preserve"> главы. Москва 1930-х годов. Тайны психологии человека: страх </w:t>
      </w:r>
      <w:proofErr w:type="gramStart"/>
      <w:r w:rsidRPr="0016448C">
        <w:rPr>
          <w:rFonts w:ascii="Times New Roman" w:hAnsi="Times New Roman" w:cs="Times New Roman"/>
          <w:sz w:val="24"/>
          <w:szCs w:val="24"/>
        </w:rPr>
        <w:t>сильных</w:t>
      </w:r>
      <w:proofErr w:type="gramEnd"/>
      <w:r w:rsidRPr="0016448C">
        <w:rPr>
          <w:rFonts w:ascii="Times New Roman" w:hAnsi="Times New Roman" w:cs="Times New Roman"/>
          <w:sz w:val="24"/>
          <w:szCs w:val="24"/>
        </w:rPr>
        <w:t xml:space="preserve"> мира перед правдой жизни. </w:t>
      </w:r>
      <w:proofErr w:type="spellStart"/>
      <w:r w:rsidRPr="0016448C">
        <w:rPr>
          <w:rFonts w:ascii="Times New Roman" w:hAnsi="Times New Roman" w:cs="Times New Roman"/>
          <w:sz w:val="24"/>
          <w:szCs w:val="24"/>
        </w:rPr>
        <w:t>Воланд</w:t>
      </w:r>
      <w:proofErr w:type="spellEnd"/>
      <w:r w:rsidRPr="0016448C">
        <w:rPr>
          <w:rFonts w:ascii="Times New Roman" w:hAnsi="Times New Roman" w:cs="Times New Roman"/>
          <w:sz w:val="24"/>
          <w:szCs w:val="24"/>
        </w:rPr>
        <w:t xml:space="preserve"> и его окружение. </w:t>
      </w:r>
      <w:proofErr w:type="gramStart"/>
      <w:r w:rsidRPr="0016448C">
        <w:rPr>
          <w:rFonts w:ascii="Times New Roman" w:hAnsi="Times New Roman" w:cs="Times New Roman"/>
          <w:sz w:val="24"/>
          <w:szCs w:val="24"/>
        </w:rPr>
        <w:t>Фантастическое</w:t>
      </w:r>
      <w:proofErr w:type="gramEnd"/>
      <w:r w:rsidRPr="0016448C">
        <w:rPr>
          <w:rFonts w:ascii="Times New Roman" w:hAnsi="Times New Roman" w:cs="Times New Roman"/>
          <w:sz w:val="24"/>
          <w:szCs w:val="24"/>
        </w:rPr>
        <w:t xml:space="preserve"> и реалистическое в романе. Любовь и судьба Мастера. Традиции русской литературы (творчество Н.В.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Гоголя) в творчестве М.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Булгакова. Своеобразие писательской манеры.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>Для чтения и изучения</w:t>
      </w:r>
      <w:r w:rsidRPr="0016448C">
        <w:rPr>
          <w:rFonts w:ascii="Times New Roman" w:hAnsi="Times New Roman" w:cs="Times New Roman"/>
          <w:sz w:val="24"/>
          <w:szCs w:val="24"/>
        </w:rPr>
        <w:t>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Роман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«Белая гвардия»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или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«Мастер и Маргарита».</w:t>
      </w: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 Повторение</w:t>
      </w:r>
      <w:r w:rsidRPr="0016448C">
        <w:rPr>
          <w:rFonts w:ascii="Times New Roman" w:hAnsi="Times New Roman" w:cs="Times New Roman"/>
          <w:sz w:val="24"/>
          <w:szCs w:val="24"/>
        </w:rPr>
        <w:t>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Фантастика и реальность в произведениях Н.В.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Гоголя и М.Е.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 xml:space="preserve">Салтыкова-Щедрина. Сатирическое изображение действительности в творчестве </w:t>
      </w:r>
      <w:proofErr w:type="spellStart"/>
      <w:r w:rsidRPr="0016448C">
        <w:rPr>
          <w:rFonts w:ascii="Times New Roman" w:hAnsi="Times New Roman" w:cs="Times New Roman"/>
          <w:sz w:val="24"/>
          <w:szCs w:val="24"/>
        </w:rPr>
        <w:t>М.Е.Салтыкова</w:t>
      </w:r>
      <w:proofErr w:type="spellEnd"/>
      <w:r w:rsidRPr="0016448C">
        <w:rPr>
          <w:rFonts w:ascii="Times New Roman" w:hAnsi="Times New Roman" w:cs="Times New Roman"/>
          <w:sz w:val="24"/>
          <w:szCs w:val="24"/>
        </w:rPr>
        <w:t>-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Щедрина.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Теория литературы. </w:t>
      </w:r>
      <w:r w:rsidRPr="0016448C">
        <w:rPr>
          <w:rFonts w:ascii="Times New Roman" w:hAnsi="Times New Roman" w:cs="Times New Roman"/>
          <w:sz w:val="24"/>
          <w:szCs w:val="24"/>
        </w:rPr>
        <w:t>Разнообразие типов романа в советской литературе.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>Демонстрации</w:t>
      </w:r>
      <w:r w:rsidRPr="0016448C">
        <w:rPr>
          <w:rFonts w:ascii="Times New Roman" w:hAnsi="Times New Roman" w:cs="Times New Roman"/>
          <w:sz w:val="24"/>
          <w:szCs w:val="24"/>
        </w:rPr>
        <w:t>. Фотографии писателя. Иллюстрации русских художников к произведениям  М.А.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Бу</w:t>
      </w:r>
      <w:r w:rsidR="00665274">
        <w:rPr>
          <w:rFonts w:ascii="Times New Roman" w:hAnsi="Times New Roman" w:cs="Times New Roman"/>
          <w:sz w:val="24"/>
          <w:szCs w:val="24"/>
        </w:rPr>
        <w:t xml:space="preserve">лгакова. </w:t>
      </w:r>
      <w:proofErr w:type="gramStart"/>
      <w:r w:rsidR="00665274">
        <w:rPr>
          <w:rFonts w:ascii="Times New Roman" w:hAnsi="Times New Roman" w:cs="Times New Roman"/>
          <w:sz w:val="24"/>
          <w:szCs w:val="24"/>
        </w:rPr>
        <w:t xml:space="preserve">Фрагменты кинофильмов «Дни </w:t>
      </w:r>
      <w:proofErr w:type="spellStart"/>
      <w:r w:rsidR="00665274">
        <w:rPr>
          <w:rFonts w:ascii="Times New Roman" w:hAnsi="Times New Roman" w:cs="Times New Roman"/>
          <w:sz w:val="24"/>
          <w:szCs w:val="24"/>
        </w:rPr>
        <w:t>Турбиных</w:t>
      </w:r>
      <w:proofErr w:type="spellEnd"/>
      <w:r w:rsidR="00665274">
        <w:rPr>
          <w:rFonts w:ascii="Times New Roman" w:hAnsi="Times New Roman" w:cs="Times New Roman"/>
          <w:sz w:val="24"/>
          <w:szCs w:val="24"/>
        </w:rPr>
        <w:t>»</w:t>
      </w:r>
      <w:r w:rsidRPr="0016448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6448C">
        <w:rPr>
          <w:rFonts w:ascii="Times New Roman" w:hAnsi="Times New Roman" w:cs="Times New Roman"/>
          <w:sz w:val="24"/>
          <w:szCs w:val="24"/>
        </w:rPr>
        <w:t>реж</w:t>
      </w:r>
      <w:proofErr w:type="spellEnd"/>
      <w:r w:rsidRPr="0016448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6448C">
        <w:rPr>
          <w:rFonts w:ascii="Times New Roman" w:hAnsi="Times New Roman" w:cs="Times New Roman"/>
          <w:sz w:val="24"/>
          <w:szCs w:val="24"/>
        </w:rPr>
        <w:t xml:space="preserve"> В.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Басов), «Мастер и Маргарита» (</w:t>
      </w:r>
      <w:proofErr w:type="spellStart"/>
      <w:r w:rsidRPr="0016448C">
        <w:rPr>
          <w:rFonts w:ascii="Times New Roman" w:hAnsi="Times New Roman" w:cs="Times New Roman"/>
          <w:sz w:val="24"/>
          <w:szCs w:val="24"/>
        </w:rPr>
        <w:t>реж</w:t>
      </w:r>
      <w:proofErr w:type="spellEnd"/>
      <w:r w:rsidRPr="0016448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16448C">
        <w:rPr>
          <w:rFonts w:ascii="Times New Roman" w:hAnsi="Times New Roman" w:cs="Times New Roman"/>
          <w:sz w:val="24"/>
          <w:szCs w:val="24"/>
        </w:rPr>
        <w:t>В.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Бортко).</w:t>
      </w:r>
      <w:proofErr w:type="gramEnd"/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>Творческое задание</w:t>
      </w:r>
      <w:r w:rsidRPr="0016448C">
        <w:rPr>
          <w:rFonts w:ascii="Times New Roman" w:hAnsi="Times New Roman" w:cs="Times New Roman"/>
          <w:sz w:val="24"/>
          <w:szCs w:val="24"/>
        </w:rPr>
        <w:t>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i/>
          <w:iCs/>
          <w:sz w:val="24"/>
          <w:szCs w:val="24"/>
        </w:rPr>
        <w:t>Подготовка заочной экскурсии по одному из музеев</w:t>
      </w:r>
      <w:r w:rsidR="00665274"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</w:t>
      </w:r>
      <w:r w:rsidRPr="0016448C">
        <w:rPr>
          <w:rFonts w:ascii="Times New Roman" w:hAnsi="Times New Roman" w:cs="Times New Roman"/>
          <w:i/>
          <w:iCs/>
          <w:sz w:val="24"/>
          <w:szCs w:val="24"/>
        </w:rPr>
        <w:t>М</w:t>
      </w:r>
      <w:r w:rsidRPr="0016448C">
        <w:rPr>
          <w:rFonts w:ascii="Times New Roman" w:hAnsi="Times New Roman" w:cs="Times New Roman"/>
          <w:sz w:val="24"/>
          <w:szCs w:val="24"/>
        </w:rPr>
        <w:t>.</w:t>
      </w:r>
      <w:r w:rsidRPr="0016448C">
        <w:rPr>
          <w:rFonts w:ascii="Times New Roman" w:hAnsi="Times New Roman" w:cs="Times New Roman"/>
          <w:i/>
          <w:iCs/>
          <w:sz w:val="24"/>
          <w:szCs w:val="24"/>
        </w:rPr>
        <w:t>А</w:t>
      </w:r>
      <w:r w:rsidRPr="0016448C">
        <w:rPr>
          <w:rFonts w:ascii="Times New Roman" w:hAnsi="Times New Roman" w:cs="Times New Roman"/>
          <w:sz w:val="24"/>
          <w:szCs w:val="24"/>
        </w:rPr>
        <w:t>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i/>
          <w:iCs/>
          <w:sz w:val="24"/>
          <w:szCs w:val="24"/>
        </w:rPr>
        <w:t>Булгакова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448C">
        <w:rPr>
          <w:rFonts w:ascii="Times New Roman" w:hAnsi="Times New Roman" w:cs="Times New Roman"/>
          <w:b/>
          <w:iCs/>
          <w:sz w:val="24"/>
          <w:szCs w:val="24"/>
        </w:rPr>
        <w:t>Алексей Николаевич Толстой (1883—1945)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Сведения из биографии (с обобщением ранее изученного).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Тема русской истории в творчестве писателя. Роман «Петр Первый» — художественная история России XVIII века. Единство исторического материала и художественного вымысла в романе. Образ Петра. Проблема личности и ее роль в судьбе страны. Народ в романе. Пафос борьбы за могущество и величие России. Художественное своеобразие романа. Экранизация произведения.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>Для чтения и обсуждения</w:t>
      </w:r>
      <w:r w:rsidRPr="0016448C">
        <w:rPr>
          <w:rFonts w:ascii="Times New Roman" w:hAnsi="Times New Roman" w:cs="Times New Roman"/>
          <w:sz w:val="24"/>
          <w:szCs w:val="24"/>
        </w:rPr>
        <w:t>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Роман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«Петр Первый» (обзор с чтением и анализом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фрагментов).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Повторение. </w:t>
      </w:r>
      <w:proofErr w:type="gramStart"/>
      <w:r w:rsidRPr="0016448C">
        <w:rPr>
          <w:rFonts w:ascii="Times New Roman" w:hAnsi="Times New Roman" w:cs="Times New Roman"/>
          <w:sz w:val="24"/>
          <w:szCs w:val="24"/>
        </w:rPr>
        <w:t>Развитие жанра исторического романа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(А.С.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Пушкин.</w:t>
      </w:r>
      <w:proofErr w:type="gramEnd"/>
      <w:r w:rsidRPr="0016448C">
        <w:rPr>
          <w:rFonts w:ascii="Times New Roman" w:hAnsi="Times New Roman" w:cs="Times New Roman"/>
          <w:sz w:val="24"/>
          <w:szCs w:val="24"/>
        </w:rPr>
        <w:t xml:space="preserve"> «Капитанская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дочка», Л.Н.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 xml:space="preserve">Толстой. </w:t>
      </w:r>
      <w:proofErr w:type="gramStart"/>
      <w:r w:rsidRPr="0016448C">
        <w:rPr>
          <w:rFonts w:ascii="Times New Roman" w:hAnsi="Times New Roman" w:cs="Times New Roman"/>
          <w:sz w:val="24"/>
          <w:szCs w:val="24"/>
        </w:rPr>
        <w:t>«Война и мир»).</w:t>
      </w:r>
      <w:proofErr w:type="gramEnd"/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>Теория литературы</w:t>
      </w:r>
      <w:r w:rsidRPr="0016448C">
        <w:rPr>
          <w:rFonts w:ascii="Times New Roman" w:hAnsi="Times New Roman" w:cs="Times New Roman"/>
          <w:sz w:val="24"/>
          <w:szCs w:val="24"/>
        </w:rPr>
        <w:t>. Исторический роман.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Демонстрации. </w:t>
      </w:r>
      <w:r w:rsidRPr="0016448C">
        <w:rPr>
          <w:rFonts w:ascii="Times New Roman" w:hAnsi="Times New Roman" w:cs="Times New Roman"/>
          <w:sz w:val="24"/>
          <w:szCs w:val="24"/>
        </w:rPr>
        <w:t>Фрагменты из кинофильмов «Юность Петра», «В начале славных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lastRenderedPageBreak/>
        <w:t>дел». В.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Скотт. «Айвенго»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16448C">
        <w:rPr>
          <w:rFonts w:ascii="Times New Roman" w:hAnsi="Times New Roman" w:cs="Times New Roman"/>
          <w:b/>
          <w:iCs/>
          <w:sz w:val="24"/>
          <w:szCs w:val="24"/>
        </w:rPr>
        <w:t>Михаил Александрович Шолохов (1905—1984)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Жизненный и творческий путь писателя (с обобщением ранее изученного).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Мир и человек в рассказах М.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Шолохова. Глубина реалистических обобщений. Трагический пафос «Донских рассказов». Поэтика раннего творчества М</w:t>
      </w:r>
      <w:proofErr w:type="gramStart"/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6448C">
        <w:rPr>
          <w:rFonts w:ascii="Times New Roman" w:hAnsi="Times New Roman" w:cs="Times New Roman"/>
          <w:sz w:val="24"/>
          <w:szCs w:val="24"/>
        </w:rPr>
        <w:t>Шолохова.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Роман-эпопея «Тихий Дон». Роман-эпопея о судьбах русского народа и казачества в годы Гражданской войны. Своеобразие жанра. Особенности композиции. Столкновение старого и нового мира в романе. Мастерство психологического анализа. Патриотизм и гуманизм романа. Образ Григория Мелехова. Трагедия человека из народа в поворотный момент истории, ее смысл и значение. Женские судьбы. Любовь на страницах романа. Многоплановость повествования. Традиции Л.Н.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Толстого в романе М. Шолохова. Своеобразие художественной манеры писателя.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Для чтения и изучения. </w:t>
      </w:r>
      <w:r w:rsidRPr="0016448C">
        <w:rPr>
          <w:rFonts w:ascii="Times New Roman" w:hAnsi="Times New Roman" w:cs="Times New Roman"/>
          <w:sz w:val="24"/>
          <w:szCs w:val="24"/>
        </w:rPr>
        <w:t>Роман-эпопея «Тихий Дон» (обзор с чтением фрагментов).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Для чтения и обсуждения </w:t>
      </w:r>
      <w:r w:rsidRPr="0016448C">
        <w:rPr>
          <w:rFonts w:ascii="Times New Roman" w:hAnsi="Times New Roman" w:cs="Times New Roman"/>
          <w:sz w:val="24"/>
          <w:szCs w:val="24"/>
        </w:rPr>
        <w:t>(по выбору преподавателя). «Донские рассказы», «Поднятая целина».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Повторение. </w:t>
      </w:r>
      <w:r w:rsidRPr="0016448C">
        <w:rPr>
          <w:rFonts w:ascii="Times New Roman" w:hAnsi="Times New Roman" w:cs="Times New Roman"/>
          <w:sz w:val="24"/>
          <w:szCs w:val="24"/>
        </w:rPr>
        <w:t>Традиции в изображении войны (Л.Н.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Толстой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«Война и мир»)</w:t>
      </w:r>
      <w:proofErr w:type="gramStart"/>
      <w:r w:rsidRPr="0016448C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16448C">
        <w:rPr>
          <w:rFonts w:ascii="Times New Roman" w:hAnsi="Times New Roman" w:cs="Times New Roman"/>
          <w:sz w:val="24"/>
          <w:szCs w:val="24"/>
        </w:rPr>
        <w:t>ема революции и Гражданской войны в творчестве русских писателей.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>Теория литературы</w:t>
      </w:r>
      <w:r w:rsidRPr="0016448C">
        <w:rPr>
          <w:rFonts w:ascii="Times New Roman" w:hAnsi="Times New Roman" w:cs="Times New Roman"/>
          <w:sz w:val="24"/>
          <w:szCs w:val="24"/>
        </w:rPr>
        <w:t xml:space="preserve"> Развитие понятия о стиле писателя.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Демонстрации. </w:t>
      </w:r>
      <w:r w:rsidRPr="0016448C">
        <w:rPr>
          <w:rFonts w:ascii="Times New Roman" w:hAnsi="Times New Roman" w:cs="Times New Roman"/>
          <w:sz w:val="24"/>
          <w:szCs w:val="24"/>
        </w:rPr>
        <w:t>Иллюстрации О.Г.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448C">
        <w:rPr>
          <w:rFonts w:ascii="Times New Roman" w:hAnsi="Times New Roman" w:cs="Times New Roman"/>
          <w:sz w:val="24"/>
          <w:szCs w:val="24"/>
        </w:rPr>
        <w:t>Верейского</w:t>
      </w:r>
      <w:proofErr w:type="spellEnd"/>
      <w:r w:rsidRPr="0016448C">
        <w:rPr>
          <w:rFonts w:ascii="Times New Roman" w:hAnsi="Times New Roman" w:cs="Times New Roman"/>
          <w:sz w:val="24"/>
          <w:szCs w:val="24"/>
        </w:rPr>
        <w:t xml:space="preserve"> к роману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«Тихий Дон».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Фрагменты из кинофильма режиссера С.А.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Герасимова «Тихий Дон» («Мосфильм», 1957— 1958 годы).</w:t>
      </w:r>
    </w:p>
    <w:p w:rsidR="001B28F8" w:rsidRPr="0016448C" w:rsidRDefault="001B28F8" w:rsidP="009857D7">
      <w:pPr>
        <w:tabs>
          <w:tab w:val="left" w:pos="3900"/>
        </w:tabs>
        <w:spacing w:after="0" w:line="23" w:lineRule="atLeast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>Творческое задание. Доклады «Т</w:t>
      </w:r>
      <w:r w:rsidRPr="0016448C">
        <w:rPr>
          <w:rFonts w:ascii="Times New Roman" w:hAnsi="Times New Roman" w:cs="Times New Roman"/>
          <w:bCs/>
          <w:sz w:val="24"/>
          <w:szCs w:val="24"/>
        </w:rPr>
        <w:t>рагический пафос «Донских рассказов», «Новая волна» и отношение к ней казаков».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448C">
        <w:rPr>
          <w:rFonts w:ascii="Times New Roman" w:hAnsi="Times New Roman" w:cs="Times New Roman"/>
          <w:b/>
          <w:sz w:val="24"/>
          <w:szCs w:val="24"/>
        </w:rPr>
        <w:t>Особенности развития литературы периода Великой Отечественной войны и первых послевоенных лет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Деятели литературы и искусства на защите Отечества. Живопись А.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Дейнеки А.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448C">
        <w:rPr>
          <w:rFonts w:ascii="Times New Roman" w:hAnsi="Times New Roman" w:cs="Times New Roman"/>
          <w:sz w:val="24"/>
          <w:szCs w:val="24"/>
        </w:rPr>
        <w:t>Пластова</w:t>
      </w:r>
      <w:proofErr w:type="spellEnd"/>
      <w:r w:rsidRPr="0016448C">
        <w:rPr>
          <w:rFonts w:ascii="Times New Roman" w:hAnsi="Times New Roman" w:cs="Times New Roman"/>
          <w:sz w:val="24"/>
          <w:szCs w:val="24"/>
        </w:rPr>
        <w:t>. Музыка Д.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Шостаковича и песни военных лет (С.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Соловьев-Седой, В.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Лебедев-Кумач, И.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 xml:space="preserve">Дунаевский и др.). Кинематограф героической эпохи. 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Лирический герой в стихах поэтов-фронтовиков (О.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448C">
        <w:rPr>
          <w:rFonts w:ascii="Times New Roman" w:hAnsi="Times New Roman" w:cs="Times New Roman"/>
          <w:sz w:val="24"/>
          <w:szCs w:val="24"/>
        </w:rPr>
        <w:t>Берггольц</w:t>
      </w:r>
      <w:proofErr w:type="spellEnd"/>
      <w:r w:rsidRPr="0016448C">
        <w:rPr>
          <w:rFonts w:ascii="Times New Roman" w:hAnsi="Times New Roman" w:cs="Times New Roman"/>
          <w:sz w:val="24"/>
          <w:szCs w:val="24"/>
        </w:rPr>
        <w:t>, К.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Симонов, А.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Твардовский, А.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Сурков, М.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Исаковский, М.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448C">
        <w:rPr>
          <w:rFonts w:ascii="Times New Roman" w:hAnsi="Times New Roman" w:cs="Times New Roman"/>
          <w:sz w:val="24"/>
          <w:szCs w:val="24"/>
        </w:rPr>
        <w:t>Алигер</w:t>
      </w:r>
      <w:proofErr w:type="spellEnd"/>
      <w:r w:rsidRPr="0016448C">
        <w:rPr>
          <w:rFonts w:ascii="Times New Roman" w:hAnsi="Times New Roman" w:cs="Times New Roman"/>
          <w:sz w:val="24"/>
          <w:szCs w:val="24"/>
        </w:rPr>
        <w:t>,  Ю.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Друнина,  М.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448C">
        <w:rPr>
          <w:rFonts w:ascii="Times New Roman" w:hAnsi="Times New Roman" w:cs="Times New Roman"/>
          <w:sz w:val="24"/>
          <w:szCs w:val="24"/>
        </w:rPr>
        <w:t>Джалиль</w:t>
      </w:r>
      <w:proofErr w:type="spellEnd"/>
      <w:r w:rsidRPr="0016448C">
        <w:rPr>
          <w:rFonts w:ascii="Times New Roman" w:hAnsi="Times New Roman" w:cs="Times New Roman"/>
          <w:sz w:val="24"/>
          <w:szCs w:val="24"/>
        </w:rPr>
        <w:t xml:space="preserve"> др.). 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Публицистика военных лет (М.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Шолохов, И.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Эренбург, А.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Толстой). Реалистическое и романтическое  изображение  войны  в  прозе: рассказы Л. Соболева, В.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Кожевникова,  К.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Паустовского, М.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Шолохова и др.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Повести и романы Б.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Горбатова, А.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Бека, А.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Фадеева. Пьесы: «Русские люди» К.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Симонова, «Фронт» А.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Корнейчука и др.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Произведения первых послевоенных лет. Проблемы человеческого бытия, добра и зла, эгоизма и жизненного подвига, противоборства созидающих и разрушающих сил в произведениях Э.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Казакевича, В.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Некрасова, А.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Бека, В.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448C">
        <w:rPr>
          <w:rFonts w:ascii="Times New Roman" w:hAnsi="Times New Roman" w:cs="Times New Roman"/>
          <w:sz w:val="24"/>
          <w:szCs w:val="24"/>
        </w:rPr>
        <w:t>Ажаева</w:t>
      </w:r>
      <w:proofErr w:type="spellEnd"/>
      <w:r w:rsidRPr="0016448C">
        <w:rPr>
          <w:rFonts w:ascii="Times New Roman" w:hAnsi="Times New Roman" w:cs="Times New Roman"/>
          <w:sz w:val="24"/>
          <w:szCs w:val="24"/>
        </w:rPr>
        <w:t xml:space="preserve"> и др.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16448C">
        <w:rPr>
          <w:rFonts w:ascii="Times New Roman" w:hAnsi="Times New Roman" w:cs="Times New Roman"/>
          <w:b/>
          <w:iCs/>
          <w:sz w:val="24"/>
          <w:szCs w:val="24"/>
        </w:rPr>
        <w:t>Анна Андреевна Ахматова (1889—1966)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 xml:space="preserve">Жизненный и творческий путь (с обобщением ранее </w:t>
      </w:r>
      <w:proofErr w:type="gramStart"/>
      <w:r w:rsidRPr="0016448C">
        <w:rPr>
          <w:rFonts w:ascii="Times New Roman" w:hAnsi="Times New Roman" w:cs="Times New Roman"/>
          <w:sz w:val="24"/>
          <w:szCs w:val="24"/>
        </w:rPr>
        <w:t>изученного</w:t>
      </w:r>
      <w:proofErr w:type="gramEnd"/>
      <w:r w:rsidRPr="0016448C">
        <w:rPr>
          <w:rFonts w:ascii="Times New Roman" w:hAnsi="Times New Roman" w:cs="Times New Roman"/>
          <w:sz w:val="24"/>
          <w:szCs w:val="24"/>
        </w:rPr>
        <w:t>).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Ранняя лирика Ахматовой: глубина, яркость переживаний поэта. Тематика и тональность лирики периода Первой мировой войны: судьба страны и народа.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Личная и общественная темы в стихах рев</w:t>
      </w:r>
      <w:r w:rsidR="00665274">
        <w:rPr>
          <w:rFonts w:ascii="Times New Roman" w:hAnsi="Times New Roman" w:cs="Times New Roman"/>
          <w:sz w:val="24"/>
          <w:szCs w:val="24"/>
        </w:rPr>
        <w:t>олюционных и первых послереволю</w:t>
      </w:r>
      <w:r w:rsidRPr="0016448C">
        <w:rPr>
          <w:rFonts w:ascii="Times New Roman" w:hAnsi="Times New Roman" w:cs="Times New Roman"/>
          <w:sz w:val="24"/>
          <w:szCs w:val="24"/>
        </w:rPr>
        <w:t>ционных лет. Темы любви к родной земле, Родине, России. Пушкинские темы в творчестве Ахматовой. Тема любви к Родине и гражданского мужества в лирике военных лет. Тема поэтического мастерства в творчестве поэтессы.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Поэма «Реквием». Исторический масштаб и трагизм поэмы. Трагизм жизни и судьбы лирической героини и поэтессы. Своеобразие лирики Ахматовой.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>Для чтения и изучения</w:t>
      </w:r>
      <w:proofErr w:type="gramStart"/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 .</w:t>
      </w:r>
      <w:proofErr w:type="gramEnd"/>
      <w:r w:rsidRPr="0016448C">
        <w:rPr>
          <w:rFonts w:ascii="Times New Roman" w:hAnsi="Times New Roman" w:cs="Times New Roman"/>
          <w:sz w:val="24"/>
          <w:szCs w:val="24"/>
        </w:rPr>
        <w:t>Стихотворения: «Смятение», «Молюсь оконному лучу…»,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 xml:space="preserve">«Пахнут липы сладко…», «Сероглазый король», «Песня последней встречи», «Мне ни к чему одические рати», «Сжала руки под темной вуалью…», «Не с теми я, кто </w:t>
      </w:r>
      <w:r w:rsidRPr="0016448C">
        <w:rPr>
          <w:rFonts w:ascii="Times New Roman" w:hAnsi="Times New Roman" w:cs="Times New Roman"/>
          <w:sz w:val="24"/>
          <w:szCs w:val="24"/>
        </w:rPr>
        <w:lastRenderedPageBreak/>
        <w:t>бросил земли…», «Мне голос был», «Победителям», «Муза». Поэма «Реквием».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Для чтения и обсуждения. </w:t>
      </w:r>
      <w:r w:rsidRPr="0016448C">
        <w:rPr>
          <w:rFonts w:ascii="Times New Roman" w:hAnsi="Times New Roman" w:cs="Times New Roman"/>
          <w:sz w:val="24"/>
          <w:szCs w:val="24"/>
        </w:rPr>
        <w:t>Два-три стихотворени</w:t>
      </w:r>
      <w:proofErr w:type="gramStart"/>
      <w:r w:rsidRPr="0016448C">
        <w:rPr>
          <w:rFonts w:ascii="Times New Roman" w:hAnsi="Times New Roman" w:cs="Times New Roman"/>
          <w:sz w:val="24"/>
          <w:szCs w:val="24"/>
        </w:rPr>
        <w:t>я(</w:t>
      </w:r>
      <w:proofErr w:type="gramEnd"/>
      <w:r w:rsidRPr="0016448C">
        <w:rPr>
          <w:rFonts w:ascii="Times New Roman" w:hAnsi="Times New Roman" w:cs="Times New Roman"/>
          <w:sz w:val="24"/>
          <w:szCs w:val="24"/>
        </w:rPr>
        <w:t>по выбору преподавателя). «Смуглый отрок бродил по аллеям…», «Ты письмо мое, милый, не комкай…», «</w:t>
      </w:r>
      <w:r w:rsidR="00665274">
        <w:rPr>
          <w:rFonts w:ascii="Times New Roman" w:hAnsi="Times New Roman" w:cs="Times New Roman"/>
          <w:sz w:val="24"/>
          <w:szCs w:val="24"/>
        </w:rPr>
        <w:t>Все расхищено, предано, продано</w:t>
      </w:r>
      <w:r w:rsidRPr="0016448C">
        <w:rPr>
          <w:rFonts w:ascii="Times New Roman" w:hAnsi="Times New Roman" w:cs="Times New Roman"/>
          <w:sz w:val="24"/>
          <w:szCs w:val="24"/>
        </w:rPr>
        <w:t>»</w:t>
      </w:r>
      <w:r w:rsidR="00665274">
        <w:rPr>
          <w:rFonts w:ascii="Times New Roman" w:hAnsi="Times New Roman" w:cs="Times New Roman"/>
          <w:sz w:val="24"/>
          <w:szCs w:val="24"/>
        </w:rPr>
        <w:t>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Повторение. </w:t>
      </w:r>
      <w:r w:rsidRPr="0016448C">
        <w:rPr>
          <w:rFonts w:ascii="Times New Roman" w:hAnsi="Times New Roman" w:cs="Times New Roman"/>
          <w:sz w:val="24"/>
          <w:szCs w:val="24"/>
        </w:rPr>
        <w:t>Образ Петербурга в русской литературе XIX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века  (А.С. Пушкин, Н.В. Гоголь,  Ф.М. Достоевский). Любовная лирика русских поэтов.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Теория литературы. </w:t>
      </w:r>
      <w:r w:rsidRPr="0016448C">
        <w:rPr>
          <w:rFonts w:ascii="Times New Roman" w:hAnsi="Times New Roman" w:cs="Times New Roman"/>
          <w:sz w:val="24"/>
          <w:szCs w:val="24"/>
        </w:rPr>
        <w:t>Проблема традиций и новаторства в поэзии. Поэтическое мастерство.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Демонстрации. </w:t>
      </w:r>
      <w:r w:rsidRPr="0016448C">
        <w:rPr>
          <w:rFonts w:ascii="Times New Roman" w:hAnsi="Times New Roman" w:cs="Times New Roman"/>
          <w:sz w:val="24"/>
          <w:szCs w:val="24"/>
        </w:rPr>
        <w:t>Портреты А.А.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Ахматовой кисти  К.С.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П</w:t>
      </w:r>
      <w:r w:rsidR="00665274">
        <w:rPr>
          <w:rFonts w:ascii="Times New Roman" w:hAnsi="Times New Roman" w:cs="Times New Roman"/>
          <w:sz w:val="24"/>
          <w:szCs w:val="24"/>
        </w:rPr>
        <w:t xml:space="preserve">етрова-Водкина, Ю.П. Анненкова, </w:t>
      </w:r>
      <w:r w:rsidRPr="0016448C">
        <w:rPr>
          <w:rFonts w:ascii="Times New Roman" w:hAnsi="Times New Roman" w:cs="Times New Roman"/>
          <w:sz w:val="24"/>
          <w:szCs w:val="24"/>
        </w:rPr>
        <w:t>А.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Модильяни.  И.В.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Моцарт «Реквием». Иллюстрации М.В.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448C">
        <w:rPr>
          <w:rFonts w:ascii="Times New Roman" w:hAnsi="Times New Roman" w:cs="Times New Roman"/>
          <w:sz w:val="24"/>
          <w:szCs w:val="24"/>
        </w:rPr>
        <w:t>Добужинского</w:t>
      </w:r>
      <w:proofErr w:type="spellEnd"/>
      <w:r w:rsidRPr="0016448C">
        <w:rPr>
          <w:rFonts w:ascii="Times New Roman" w:hAnsi="Times New Roman" w:cs="Times New Roman"/>
          <w:sz w:val="24"/>
          <w:szCs w:val="24"/>
        </w:rPr>
        <w:t xml:space="preserve">  к книге «Подорожник».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Творческие задания. </w:t>
      </w:r>
      <w:r w:rsidRPr="0016448C">
        <w:rPr>
          <w:rFonts w:ascii="Times New Roman" w:hAnsi="Times New Roman" w:cs="Times New Roman"/>
          <w:sz w:val="24"/>
          <w:szCs w:val="24"/>
        </w:rPr>
        <w:t>Исследование и подготовка рефе</w:t>
      </w:r>
      <w:r w:rsidR="00665274">
        <w:rPr>
          <w:rFonts w:ascii="Times New Roman" w:hAnsi="Times New Roman" w:cs="Times New Roman"/>
          <w:sz w:val="24"/>
          <w:szCs w:val="24"/>
        </w:rPr>
        <w:t>рата: «Трагедия “</w:t>
      </w:r>
      <w:proofErr w:type="spellStart"/>
      <w:r w:rsidR="00665274">
        <w:rPr>
          <w:rFonts w:ascii="Times New Roman" w:hAnsi="Times New Roman" w:cs="Times New Roman"/>
          <w:sz w:val="24"/>
          <w:szCs w:val="24"/>
        </w:rPr>
        <w:t>стомильонного</w:t>
      </w:r>
      <w:proofErr w:type="spellEnd"/>
      <w:r w:rsidRPr="0016448C">
        <w:rPr>
          <w:rFonts w:ascii="Times New Roman" w:hAnsi="Times New Roman" w:cs="Times New Roman"/>
          <w:sz w:val="24"/>
          <w:szCs w:val="24"/>
        </w:rPr>
        <w:t xml:space="preserve"> народа” в поэме А. Ахматовой “Реквием”». Подготовка виртуальной экскурсии по одному из музеев А.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Ахматовой.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Наизусть. </w:t>
      </w:r>
      <w:r w:rsidRPr="0016448C">
        <w:rPr>
          <w:rFonts w:ascii="Times New Roman" w:hAnsi="Times New Roman" w:cs="Times New Roman"/>
          <w:sz w:val="24"/>
          <w:szCs w:val="24"/>
        </w:rPr>
        <w:t>Два-три стихотворения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(по выбору студентов).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16448C">
        <w:rPr>
          <w:rFonts w:ascii="Times New Roman" w:hAnsi="Times New Roman" w:cs="Times New Roman"/>
          <w:b/>
          <w:iCs/>
          <w:sz w:val="24"/>
          <w:szCs w:val="24"/>
        </w:rPr>
        <w:t>Борис Леонидович Пастернак (1890—1960)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Сведения из биографии. Основные мотивы лирики Б.Л.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Пастернака. Связь человека и природы в лирике поэта. Эволюция поэтического стиля. Формально-содержательные доминанты поэтического стиля Б.Л.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 xml:space="preserve">Пастернака. Любовь и поэзия, жизнь и смерть в философской концепции поэта. 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Для чтения и изучения. </w:t>
      </w:r>
      <w:r w:rsidRPr="0016448C">
        <w:rPr>
          <w:rFonts w:ascii="Times New Roman" w:hAnsi="Times New Roman" w:cs="Times New Roman"/>
          <w:sz w:val="24"/>
          <w:szCs w:val="24"/>
        </w:rPr>
        <w:t>Стихотворени</w:t>
      </w:r>
      <w:proofErr w:type="gramStart"/>
      <w:r w:rsidRPr="0016448C">
        <w:rPr>
          <w:rFonts w:ascii="Times New Roman" w:hAnsi="Times New Roman" w:cs="Times New Roman"/>
          <w:sz w:val="24"/>
          <w:szCs w:val="24"/>
        </w:rPr>
        <w:t>я(</w:t>
      </w:r>
      <w:proofErr w:type="gramEnd"/>
      <w:r w:rsidRPr="0016448C">
        <w:rPr>
          <w:rFonts w:ascii="Times New Roman" w:hAnsi="Times New Roman" w:cs="Times New Roman"/>
          <w:sz w:val="24"/>
          <w:szCs w:val="24"/>
        </w:rPr>
        <w:t xml:space="preserve">два-три—по выбору преподавателя): «Февраль. Достать чернил и плакать…», «Про эти стихи», «Определение поэзии», «Гамлет», «Быть знаменитым некрасиво», «Во всем мне хочется дойти до самой сути…», «Зимняя ночь». 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Теория литературы. </w:t>
      </w:r>
      <w:r w:rsidRPr="0016448C">
        <w:rPr>
          <w:rFonts w:ascii="Times New Roman" w:hAnsi="Times New Roman" w:cs="Times New Roman"/>
          <w:sz w:val="24"/>
          <w:szCs w:val="24"/>
        </w:rPr>
        <w:t>Стиль</w:t>
      </w:r>
      <w:proofErr w:type="gramStart"/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6448C">
        <w:rPr>
          <w:rFonts w:ascii="Times New Roman" w:hAnsi="Times New Roman" w:cs="Times New Roman"/>
          <w:sz w:val="24"/>
          <w:szCs w:val="24"/>
        </w:rPr>
        <w:t>Лирика.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Лирический цикл.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Роман.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Демонстрации. </w:t>
      </w:r>
      <w:r w:rsidRPr="0016448C">
        <w:rPr>
          <w:rFonts w:ascii="Times New Roman" w:hAnsi="Times New Roman" w:cs="Times New Roman"/>
          <w:sz w:val="24"/>
          <w:szCs w:val="24"/>
        </w:rPr>
        <w:t xml:space="preserve">Видеофильм «Борис </w:t>
      </w:r>
      <w:proofErr w:type="spellStart"/>
      <w:r w:rsidRPr="0016448C">
        <w:rPr>
          <w:rFonts w:ascii="Times New Roman" w:hAnsi="Times New Roman" w:cs="Times New Roman"/>
          <w:sz w:val="24"/>
          <w:szCs w:val="24"/>
        </w:rPr>
        <w:t>Пастернак»</w:t>
      </w:r>
      <w:proofErr w:type="gramStart"/>
      <w:r w:rsidRPr="0016448C">
        <w:rPr>
          <w:rFonts w:ascii="Times New Roman" w:hAnsi="Times New Roman" w:cs="Times New Roman"/>
          <w:sz w:val="24"/>
          <w:szCs w:val="24"/>
        </w:rPr>
        <w:t>.А</w:t>
      </w:r>
      <w:proofErr w:type="spellEnd"/>
      <w:proofErr w:type="gramEnd"/>
      <w:r w:rsidRPr="0016448C">
        <w:rPr>
          <w:rFonts w:ascii="Times New Roman" w:hAnsi="Times New Roman" w:cs="Times New Roman"/>
          <w:sz w:val="24"/>
          <w:szCs w:val="24"/>
        </w:rPr>
        <w:t>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Скрябин. 1-я и2-я сонаты; Ф.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Шопен.  Этюды; И.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Стравинский. Музыка к балету «Петрушка». Б.Л.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Пастернак. «Прелюдия». М.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Врубель. «Демон». Живописно-графические работы Л.О.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Пастернака. Диктант по тексту, подготовленному учащимися, на уроке русского языка.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Творческое задание. </w:t>
      </w:r>
      <w:r w:rsidRPr="0016448C">
        <w:rPr>
          <w:rFonts w:ascii="Times New Roman" w:hAnsi="Times New Roman" w:cs="Times New Roman"/>
          <w:sz w:val="24"/>
          <w:szCs w:val="24"/>
        </w:rPr>
        <w:t xml:space="preserve">Исследование и подготовка реферата (сообщения, доклада) </w:t>
      </w:r>
      <w:proofErr w:type="gramStart"/>
      <w:r w:rsidRPr="0016448C">
        <w:rPr>
          <w:rFonts w:ascii="Times New Roman" w:hAnsi="Times New Roman" w:cs="Times New Roman"/>
          <w:sz w:val="24"/>
          <w:szCs w:val="24"/>
        </w:rPr>
        <w:t>:«</w:t>
      </w:r>
      <w:proofErr w:type="gramEnd"/>
      <w:r w:rsidRPr="0016448C">
        <w:rPr>
          <w:rFonts w:ascii="Times New Roman" w:hAnsi="Times New Roman" w:cs="Times New Roman"/>
          <w:i/>
          <w:iCs/>
          <w:sz w:val="24"/>
          <w:szCs w:val="24"/>
        </w:rPr>
        <w:t>Взгляд на Гражданскую войну из1920-х и из1950-х годов—в чем разница?</w:t>
      </w:r>
      <w:r w:rsidRPr="0016448C">
        <w:rPr>
          <w:rFonts w:ascii="Times New Roman" w:hAnsi="Times New Roman" w:cs="Times New Roman"/>
          <w:sz w:val="24"/>
          <w:szCs w:val="24"/>
        </w:rPr>
        <w:t>».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Наизусть. </w:t>
      </w:r>
      <w:r w:rsidRPr="0016448C">
        <w:rPr>
          <w:rFonts w:ascii="Times New Roman" w:hAnsi="Times New Roman" w:cs="Times New Roman"/>
          <w:sz w:val="24"/>
          <w:szCs w:val="24"/>
        </w:rPr>
        <w:t>Два-три стихотворения (по выбору учащихся)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448C">
        <w:rPr>
          <w:rFonts w:ascii="Times New Roman" w:hAnsi="Times New Roman" w:cs="Times New Roman"/>
          <w:b/>
          <w:sz w:val="24"/>
          <w:szCs w:val="24"/>
        </w:rPr>
        <w:t>Особенности развития литературы 1950—1980-х годов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 xml:space="preserve">Общественно-культурная обстановка в стране во второй половине XX века. Развитие литературы 1950—1980-х годов в контексте культуры. Кризис нормативной эстетики соцреализма. Литература периода «оттепели». Журналы «Иностранная литература», «Новый мир», «Наш современник». Реалистическая литература. </w:t>
      </w:r>
      <w:proofErr w:type="gramStart"/>
      <w:r w:rsidRPr="0016448C">
        <w:rPr>
          <w:rFonts w:ascii="Times New Roman" w:hAnsi="Times New Roman" w:cs="Times New Roman"/>
          <w:sz w:val="24"/>
          <w:szCs w:val="24"/>
        </w:rPr>
        <w:t>Возрождение модернистской и авангардной тенденций в литературе.</w:t>
      </w:r>
      <w:proofErr w:type="gramEnd"/>
      <w:r w:rsidRPr="0016448C">
        <w:rPr>
          <w:rFonts w:ascii="Times New Roman" w:hAnsi="Times New Roman" w:cs="Times New Roman"/>
          <w:sz w:val="24"/>
          <w:szCs w:val="24"/>
        </w:rPr>
        <w:t xml:space="preserve"> Многонациональность советской литературы.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Для чтения и обсуждения </w:t>
      </w:r>
      <w:r w:rsidRPr="0016448C">
        <w:rPr>
          <w:rFonts w:ascii="Times New Roman" w:hAnsi="Times New Roman" w:cs="Times New Roman"/>
          <w:sz w:val="24"/>
          <w:szCs w:val="24"/>
        </w:rPr>
        <w:t>(по выбору преподавателя)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6448C">
        <w:rPr>
          <w:rFonts w:ascii="Times New Roman" w:hAnsi="Times New Roman" w:cs="Times New Roman"/>
          <w:sz w:val="24"/>
          <w:szCs w:val="24"/>
        </w:rPr>
        <w:t>Смирнов. Очерки.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В.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Овечкин. Очерки.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И.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Эренбург. «Оттепель».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Э.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Хемингуэй. «Старик и море». П.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448C">
        <w:rPr>
          <w:rFonts w:ascii="Times New Roman" w:hAnsi="Times New Roman" w:cs="Times New Roman"/>
          <w:sz w:val="24"/>
          <w:szCs w:val="24"/>
        </w:rPr>
        <w:t>Нилин</w:t>
      </w:r>
      <w:proofErr w:type="spellEnd"/>
      <w:r w:rsidRPr="0016448C">
        <w:rPr>
          <w:rFonts w:ascii="Times New Roman" w:hAnsi="Times New Roman" w:cs="Times New Roman"/>
          <w:sz w:val="24"/>
          <w:szCs w:val="24"/>
        </w:rPr>
        <w:t>. «Жестокость».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В.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448C">
        <w:rPr>
          <w:rFonts w:ascii="Times New Roman" w:hAnsi="Times New Roman" w:cs="Times New Roman"/>
          <w:sz w:val="24"/>
          <w:szCs w:val="24"/>
        </w:rPr>
        <w:t>Гроссман</w:t>
      </w:r>
      <w:proofErr w:type="spellEnd"/>
      <w:r w:rsidRPr="0016448C">
        <w:rPr>
          <w:rFonts w:ascii="Times New Roman" w:hAnsi="Times New Roman" w:cs="Times New Roman"/>
          <w:sz w:val="24"/>
          <w:szCs w:val="24"/>
        </w:rPr>
        <w:t>. «Жизнь и судьба». В.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Дудинцев. «Не хлебом единым».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Ю.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Домбровский. «Факультет ненужных вещей».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>Зарубежная литература.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Э.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Хемингуэй. Старик и море».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Повторение. </w:t>
      </w:r>
      <w:r w:rsidRPr="0016448C">
        <w:rPr>
          <w:rFonts w:ascii="Times New Roman" w:hAnsi="Times New Roman" w:cs="Times New Roman"/>
          <w:sz w:val="24"/>
          <w:szCs w:val="24"/>
        </w:rPr>
        <w:t>Реализм в русской литературе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XIX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века.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Литературные направления, течения и школы в русской литературе первой половины ХХ века.</w:t>
      </w:r>
    </w:p>
    <w:p w:rsidR="001B28F8" w:rsidRPr="0016448C" w:rsidRDefault="001B28F8" w:rsidP="009857D7">
      <w:pPr>
        <w:tabs>
          <w:tab w:val="left" w:pos="3900"/>
        </w:tabs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Теория литературы. </w:t>
      </w:r>
      <w:r w:rsidRPr="0016448C">
        <w:rPr>
          <w:rFonts w:ascii="Times New Roman" w:hAnsi="Times New Roman" w:cs="Times New Roman"/>
          <w:sz w:val="24"/>
          <w:szCs w:val="24"/>
        </w:rPr>
        <w:t>Художественное направление.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Художественный метод.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>Демонстрации</w:t>
      </w:r>
      <w:r w:rsidRPr="0016448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16448C">
        <w:rPr>
          <w:rFonts w:ascii="Times New Roman" w:hAnsi="Times New Roman" w:cs="Times New Roman"/>
          <w:sz w:val="24"/>
          <w:szCs w:val="24"/>
        </w:rPr>
        <w:t>Достижения в академической музыке (балет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«Спартак»</w:t>
      </w:r>
      <w:r w:rsidR="00665274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16448C">
        <w:rPr>
          <w:rFonts w:ascii="Times New Roman" w:hAnsi="Times New Roman" w:cs="Times New Roman"/>
          <w:sz w:val="24"/>
          <w:szCs w:val="24"/>
        </w:rPr>
        <w:t>А</w:t>
      </w:r>
      <w:r w:rsidR="00665274">
        <w:rPr>
          <w:rFonts w:ascii="Times New Roman" w:hAnsi="Times New Roman" w:cs="Times New Roman"/>
          <w:sz w:val="24"/>
          <w:szCs w:val="24"/>
        </w:rPr>
        <w:t xml:space="preserve">. </w:t>
      </w:r>
      <w:r w:rsidRPr="0016448C">
        <w:rPr>
          <w:rFonts w:ascii="Times New Roman" w:hAnsi="Times New Roman" w:cs="Times New Roman"/>
          <w:sz w:val="24"/>
          <w:szCs w:val="24"/>
        </w:rPr>
        <w:t xml:space="preserve">Хачатуряна (1954), «Поэма памяти Сергея Есенина» (1956) и «Патетическая </w:t>
      </w:r>
      <w:r w:rsidRPr="0016448C">
        <w:rPr>
          <w:rFonts w:ascii="Times New Roman" w:hAnsi="Times New Roman" w:cs="Times New Roman"/>
          <w:sz w:val="24"/>
          <w:szCs w:val="24"/>
        </w:rPr>
        <w:lastRenderedPageBreak/>
        <w:t>оратория»(1959) Г. Свиридова­, 10-я и 11-я («1905 год») симфонии (1953, 1957), 3—6-й струнный квартеты (1946—1956) Д.</w:t>
      </w:r>
      <w:r w:rsidR="00665274">
        <w:rPr>
          <w:rFonts w:ascii="Times New Roman" w:hAnsi="Times New Roman" w:cs="Times New Roman"/>
          <w:sz w:val="24"/>
          <w:szCs w:val="24"/>
        </w:rPr>
        <w:t xml:space="preserve"> Шостаковича.</w:t>
      </w:r>
      <w:proofErr w:type="gramEnd"/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Освоение</w:t>
      </w:r>
      <w:r w:rsidR="00665274">
        <w:rPr>
          <w:rFonts w:ascii="Times New Roman" w:hAnsi="Times New Roman" w:cs="Times New Roman"/>
          <w:sz w:val="24"/>
          <w:szCs w:val="24"/>
        </w:rPr>
        <w:t xml:space="preserve"> опыта русского и европейского авангарда: творчест</w:t>
      </w:r>
      <w:r w:rsidRPr="0016448C">
        <w:rPr>
          <w:rFonts w:ascii="Times New Roman" w:hAnsi="Times New Roman" w:cs="Times New Roman"/>
          <w:sz w:val="24"/>
          <w:szCs w:val="24"/>
        </w:rPr>
        <w:t>во Э. Денисова, А.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448C">
        <w:rPr>
          <w:rFonts w:ascii="Times New Roman" w:hAnsi="Times New Roman" w:cs="Times New Roman"/>
          <w:sz w:val="24"/>
          <w:szCs w:val="24"/>
        </w:rPr>
        <w:t>Шнитке</w:t>
      </w:r>
      <w:proofErr w:type="spellEnd"/>
      <w:r w:rsidRPr="0016448C">
        <w:rPr>
          <w:rFonts w:ascii="Times New Roman" w:hAnsi="Times New Roman" w:cs="Times New Roman"/>
          <w:sz w:val="24"/>
          <w:szCs w:val="24"/>
        </w:rPr>
        <w:t xml:space="preserve">, С. </w:t>
      </w:r>
      <w:proofErr w:type="spellStart"/>
      <w:r w:rsidRPr="0016448C">
        <w:rPr>
          <w:rFonts w:ascii="Times New Roman" w:hAnsi="Times New Roman" w:cs="Times New Roman"/>
          <w:sz w:val="24"/>
          <w:szCs w:val="24"/>
        </w:rPr>
        <w:t>Губайдулиной</w:t>
      </w:r>
      <w:proofErr w:type="spellEnd"/>
      <w:r w:rsidRPr="0016448C">
        <w:rPr>
          <w:rFonts w:ascii="Times New Roman" w:hAnsi="Times New Roman" w:cs="Times New Roman"/>
          <w:sz w:val="24"/>
          <w:szCs w:val="24"/>
        </w:rPr>
        <w:t xml:space="preserve"> и др. Обращение к сюжетам классической литературы в балетном искусстве: Т.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Хренников («Любовью за любовь», 1976; «Гусарская баллада», 1979), А</w:t>
      </w:r>
      <w:proofErr w:type="gramStart"/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6448C">
        <w:rPr>
          <w:rFonts w:ascii="Times New Roman" w:hAnsi="Times New Roman" w:cs="Times New Roman"/>
          <w:sz w:val="24"/>
          <w:szCs w:val="24"/>
        </w:rPr>
        <w:t>Петров («Сотворение мира», 1971; Развитие бардовской песни, рок-музыки. Формирование новых направлений в изобразительном искусстве. Архитектура 1950— 1980-х годов. Развитие отечественной кинематографии.</w:t>
      </w:r>
    </w:p>
    <w:p w:rsidR="001B28F8" w:rsidRPr="0016448C" w:rsidRDefault="001B28F8" w:rsidP="009857D7">
      <w:pPr>
        <w:tabs>
          <w:tab w:val="left" w:pos="3900"/>
        </w:tabs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Творческие задания. </w:t>
      </w:r>
      <w:r w:rsidRPr="0016448C">
        <w:rPr>
          <w:rFonts w:ascii="Times New Roman" w:hAnsi="Times New Roman" w:cs="Times New Roman"/>
          <w:sz w:val="24"/>
          <w:szCs w:val="24"/>
        </w:rPr>
        <w:t>Исследование и подготовка доклада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16448C">
        <w:rPr>
          <w:rFonts w:ascii="Times New Roman" w:hAnsi="Times New Roman" w:cs="Times New Roman"/>
          <w:b/>
          <w:iCs/>
          <w:sz w:val="24"/>
          <w:szCs w:val="24"/>
        </w:rPr>
        <w:t>Творчество писателей-прозаиков в 1950—1980-е годы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Основные направления и течения художественной прозы 1950—1980-х годов. Тематика и проблематика, традиции и новаторство в произведениях прозаиков. Художественное своеобразие прозы В.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Шаламова, В.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Шукшина, В.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Быкова, В.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Распутина.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Новое осмысление проблемы человека на войне. Исследование природы подвига и предательства, философский анализ поведения человека в экстремальной ситуации. Роль произведений о Великой Отечественной войне в воспитании патриотических чувств молодого поколения.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Изображение жизни советской деревни. Глубина, цельность духовного мира человека, связанного своей жизнью с землей. Динамика нравственных ценностей во времени, предвидение опасности утраты исторической памяти. Попытка оценить современную жизнь с позиций предшествующих поколений.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Историческая тема в советской литературе. Разрешение вопроса о роли личности в истории, взаимоотношениях человека и власти. Автобиографическая литература. Публицистическая направленность художественных произведений 1980-х годов. Обращение к трагическим страницам истории, размышления об общечеловеческих ценностях. Журналы этого времени, их позиция («Новый мир», «Октябрь», «Знамя» и др.).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 xml:space="preserve">Развитие жанра фантастики. Многонациональность советской литературы. </w:t>
      </w: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Для чтения и изучения </w:t>
      </w:r>
      <w:r w:rsidRPr="0016448C">
        <w:rPr>
          <w:rFonts w:ascii="Times New Roman" w:hAnsi="Times New Roman" w:cs="Times New Roman"/>
          <w:sz w:val="24"/>
          <w:szCs w:val="24"/>
        </w:rPr>
        <w:t>(по выбору преподавателя и студентов)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В.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Шаламов. «Сентенция», «Надгробное слово».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В.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Шукшин.  По выбору  преподавателя и студентов.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В.В.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Быков. «Сотников».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В.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 xml:space="preserve">Распутин. «Прощание с </w:t>
      </w:r>
      <w:proofErr w:type="gramStart"/>
      <w:r w:rsidRPr="0016448C">
        <w:rPr>
          <w:rFonts w:ascii="Times New Roman" w:hAnsi="Times New Roman" w:cs="Times New Roman"/>
          <w:sz w:val="24"/>
          <w:szCs w:val="24"/>
        </w:rPr>
        <w:t>Матерой</w:t>
      </w:r>
      <w:proofErr w:type="gramEnd"/>
      <w:r w:rsidRPr="0016448C">
        <w:rPr>
          <w:rFonts w:ascii="Times New Roman" w:hAnsi="Times New Roman" w:cs="Times New Roman"/>
          <w:sz w:val="24"/>
          <w:szCs w:val="24"/>
        </w:rPr>
        <w:t>»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Для чтения и обсуждения </w:t>
      </w:r>
      <w:r w:rsidRPr="0016448C">
        <w:rPr>
          <w:rFonts w:ascii="Times New Roman" w:hAnsi="Times New Roman" w:cs="Times New Roman"/>
          <w:sz w:val="24"/>
          <w:szCs w:val="24"/>
        </w:rPr>
        <w:t>(по выбору преподавателя и студентов)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О.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448C">
        <w:rPr>
          <w:rFonts w:ascii="Times New Roman" w:hAnsi="Times New Roman" w:cs="Times New Roman"/>
          <w:sz w:val="24"/>
          <w:szCs w:val="24"/>
        </w:rPr>
        <w:t>Берггольц</w:t>
      </w:r>
      <w:proofErr w:type="spellEnd"/>
      <w:r w:rsidRPr="0016448C">
        <w:rPr>
          <w:rFonts w:ascii="Times New Roman" w:hAnsi="Times New Roman" w:cs="Times New Roman"/>
          <w:sz w:val="24"/>
          <w:szCs w:val="24"/>
        </w:rPr>
        <w:t>. «Дневные звезды».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В.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Аксенов. «Коллеги», «Звездный билет».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А.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Кузнецов «У себя дома».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Ю.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Казаков. «Манька», «Поморка».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Д. Дудинцев. «Не хлебом единым», «Белые одежды». Д.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Гранин. «Иду на грозу». «Картина».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Ф.А.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Абрамов. «Пелагея», «Алька», «Деревянные кони»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В.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Белов. «Плотницкие рассказы».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Ю.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Домбровский. «Хранитель древностей», «Факультет ненужных вещей». Е.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Гинзбург. «Крутой маршрут».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Ю.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Бондарев. «Горячий снег». В.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Богомолов. «Момент истины». В.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Кондратьев. «Сашка».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К.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Воробьев. «Крик», «Убиты под Москвой».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 xml:space="preserve">А. и Б. Стругацкие. «Повесть о дружбе и </w:t>
      </w:r>
      <w:proofErr w:type="spellStart"/>
      <w:r w:rsidRPr="0016448C">
        <w:rPr>
          <w:rFonts w:ascii="Times New Roman" w:hAnsi="Times New Roman" w:cs="Times New Roman"/>
          <w:sz w:val="24"/>
          <w:szCs w:val="24"/>
        </w:rPr>
        <w:t>недружбе</w:t>
      </w:r>
      <w:proofErr w:type="spellEnd"/>
      <w:r w:rsidRPr="0016448C">
        <w:rPr>
          <w:rFonts w:ascii="Times New Roman" w:hAnsi="Times New Roman" w:cs="Times New Roman"/>
          <w:sz w:val="24"/>
          <w:szCs w:val="24"/>
        </w:rPr>
        <w:t>». В.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Шукшин. «Я пришел дать вам волю».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Ю.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Трифонов. «Обмен», «Другая жизнь». А.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Битов. «Пушкинский дом».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В. Ерофеев. «Москва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—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Петушки».</w:t>
      </w:r>
    </w:p>
    <w:p w:rsidR="001B28F8" w:rsidRPr="0016448C" w:rsidRDefault="001B28F8" w:rsidP="009857D7">
      <w:pPr>
        <w:tabs>
          <w:tab w:val="left" w:pos="3900"/>
        </w:tabs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Ч.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 xml:space="preserve">Айтматов. «Буранный полустанок». 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Повторение. </w:t>
      </w:r>
      <w:r w:rsidRPr="0016448C">
        <w:rPr>
          <w:rFonts w:ascii="Times New Roman" w:hAnsi="Times New Roman" w:cs="Times New Roman"/>
          <w:sz w:val="24"/>
          <w:szCs w:val="24"/>
        </w:rPr>
        <w:t>Творчество прозаиков XIX —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первой половины ХХ века.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Теория литературы. </w:t>
      </w:r>
      <w:r w:rsidRPr="0016448C">
        <w:rPr>
          <w:rFonts w:ascii="Times New Roman" w:hAnsi="Times New Roman" w:cs="Times New Roman"/>
          <w:sz w:val="24"/>
          <w:szCs w:val="24"/>
        </w:rPr>
        <w:t>Литературная традиция.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Новаторство.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Роман.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Повесть.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Рассказ. Новелла. Тематика и проблематика литературного произведения.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>Демонстрации</w:t>
      </w:r>
      <w:r w:rsidRPr="0016448C">
        <w:rPr>
          <w:rFonts w:ascii="Times New Roman" w:hAnsi="Times New Roman" w:cs="Times New Roman"/>
          <w:sz w:val="24"/>
          <w:szCs w:val="24"/>
        </w:rPr>
        <w:t>. Творчество художников-пейзажистов ХХ века.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Экранизация произведений прозаиков 1950—1980-х годов.</w:t>
      </w:r>
    </w:p>
    <w:p w:rsidR="001B28F8" w:rsidRPr="0016448C" w:rsidRDefault="001B28F8" w:rsidP="009857D7">
      <w:pPr>
        <w:tabs>
          <w:tab w:val="left" w:pos="3900"/>
        </w:tabs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sz w:val="24"/>
          <w:szCs w:val="24"/>
        </w:rPr>
        <w:t>Творческое задание.</w:t>
      </w:r>
      <w:r w:rsidRPr="0016448C">
        <w:rPr>
          <w:rFonts w:ascii="Times New Roman" w:hAnsi="Times New Roman" w:cs="Times New Roman"/>
          <w:sz w:val="24"/>
          <w:szCs w:val="24"/>
        </w:rPr>
        <w:t xml:space="preserve">  Реферат « Смысл повести</w:t>
      </w:r>
      <w:proofErr w:type="gramStart"/>
      <w:r w:rsidRPr="0016448C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16448C">
        <w:rPr>
          <w:rFonts w:ascii="Times New Roman" w:hAnsi="Times New Roman" w:cs="Times New Roman"/>
          <w:sz w:val="24"/>
          <w:szCs w:val="24"/>
        </w:rPr>
        <w:t xml:space="preserve"> Распутина «Прощание с Матерой» в контексте традиций русской литературы».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16448C">
        <w:rPr>
          <w:rFonts w:ascii="Times New Roman" w:hAnsi="Times New Roman" w:cs="Times New Roman"/>
          <w:b/>
          <w:iCs/>
          <w:sz w:val="24"/>
          <w:szCs w:val="24"/>
        </w:rPr>
        <w:t>Творчество поэтов в 1950—1980-е годы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Развитие традиций русской классики и поиски нового поэтического языка, формы, жанра в поэзии 1950—1980-х годов. Лирика поэтов-фронтовиков. Творчество авторов, развивавших жанр авторской песни. Литературные объединения и направления в поэзии 1950—1980-х годов.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Поэзия Н.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Рубцова: художественные средства, своеобразие лирического героя. Тема родины в лирике поэта. Гармония человека и природы. Есенинские традиции в лирике Н.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Рубцова.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Поэзия Р.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Гамзатова: функции приема параллелизма, своеобразие лирического героя. Тема родины в поэзии Р.</w:t>
      </w:r>
      <w:proofErr w:type="gramStart"/>
      <w:r w:rsidRPr="0016448C">
        <w:rPr>
          <w:rFonts w:ascii="Times New Roman" w:hAnsi="Times New Roman" w:cs="Times New Roman"/>
          <w:sz w:val="24"/>
          <w:szCs w:val="24"/>
        </w:rPr>
        <w:t>Г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448C">
        <w:rPr>
          <w:rFonts w:ascii="Times New Roman" w:hAnsi="Times New Roman" w:cs="Times New Roman"/>
          <w:sz w:val="24"/>
          <w:szCs w:val="24"/>
        </w:rPr>
        <w:t>амзатова</w:t>
      </w:r>
      <w:proofErr w:type="spellEnd"/>
      <w:proofErr w:type="gramEnd"/>
      <w:r w:rsidRPr="0016448C">
        <w:rPr>
          <w:rFonts w:ascii="Times New Roman" w:hAnsi="Times New Roman" w:cs="Times New Roman"/>
          <w:sz w:val="24"/>
          <w:szCs w:val="24"/>
        </w:rPr>
        <w:t>. Соотношение национального и общечеловеческого в поэзии Р.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Гамзатова.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Поэзия Б.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Окуджавы: художественные средства создания образа, своеобразие лирического героя. Тема войны, образы Москвы и Арбата в поэзии Б.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Окуджавы.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Поэзия А</w:t>
      </w:r>
      <w:r w:rsidR="00665274">
        <w:rPr>
          <w:rFonts w:ascii="Times New Roman" w:hAnsi="Times New Roman" w:cs="Times New Roman"/>
          <w:sz w:val="24"/>
          <w:szCs w:val="24"/>
        </w:rPr>
        <w:t xml:space="preserve">. </w:t>
      </w:r>
      <w:r w:rsidRPr="0016448C">
        <w:rPr>
          <w:rFonts w:ascii="Times New Roman" w:hAnsi="Times New Roman" w:cs="Times New Roman"/>
          <w:sz w:val="24"/>
          <w:szCs w:val="24"/>
        </w:rPr>
        <w:t>Вознесенского: художественные средства создания образа, своеобразие лирического героя. Тематика стихотворений А.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Вознесенского.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Для чтения и изучения </w:t>
      </w:r>
      <w:r w:rsidRPr="0016448C">
        <w:rPr>
          <w:rFonts w:ascii="Times New Roman" w:hAnsi="Times New Roman" w:cs="Times New Roman"/>
          <w:sz w:val="24"/>
          <w:szCs w:val="24"/>
        </w:rPr>
        <w:t>(по выбору преподавателя)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Н.</w:t>
      </w:r>
      <w:r w:rsidR="0066527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Рубцов</w:t>
      </w:r>
      <w:r w:rsidRPr="0016448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66527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 xml:space="preserve">Стихотворения: </w:t>
      </w:r>
      <w:proofErr w:type="gramStart"/>
      <w:r w:rsidRPr="0016448C">
        <w:rPr>
          <w:rFonts w:ascii="Times New Roman" w:hAnsi="Times New Roman" w:cs="Times New Roman"/>
          <w:sz w:val="24"/>
          <w:szCs w:val="24"/>
        </w:rPr>
        <w:t>«Березы», «Поэзия», «Оттепель», «Не пришла»,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«О чем писать?…», «Сергей Есенин», «В гостях», «Грани».</w:t>
      </w:r>
      <w:proofErr w:type="gramEnd"/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Б.</w:t>
      </w:r>
      <w:r w:rsidR="0066527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Окуджава</w:t>
      </w:r>
      <w:r w:rsidRPr="0016448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66527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Стихотворения: «Арбатский дворик», «Арбатский романс», «Ангелы», «Песня кавалергарда», «Мы за ценой не постоим…».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А.</w:t>
      </w:r>
      <w:r w:rsidR="0066527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Вознесенский</w:t>
      </w: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16448C">
        <w:rPr>
          <w:rFonts w:ascii="Times New Roman" w:hAnsi="Times New Roman" w:cs="Times New Roman"/>
          <w:sz w:val="24"/>
          <w:szCs w:val="24"/>
        </w:rPr>
        <w:t xml:space="preserve">Стихотворения: «Гойя», «Дорогие </w:t>
      </w:r>
      <w:proofErr w:type="spellStart"/>
      <w:r w:rsidRPr="0016448C">
        <w:rPr>
          <w:rFonts w:ascii="Times New Roman" w:hAnsi="Times New Roman" w:cs="Times New Roman"/>
          <w:sz w:val="24"/>
          <w:szCs w:val="24"/>
        </w:rPr>
        <w:t>литсобратья</w:t>
      </w:r>
      <w:proofErr w:type="spellEnd"/>
      <w:r w:rsidRPr="0016448C">
        <w:rPr>
          <w:rFonts w:ascii="Times New Roman" w:hAnsi="Times New Roman" w:cs="Times New Roman"/>
          <w:sz w:val="24"/>
          <w:szCs w:val="24"/>
        </w:rPr>
        <w:t>», «Автопортрет», «Гитара», «Смерть Шукшина», «Памятник».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>Литература народов России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Р.</w:t>
      </w:r>
      <w:r w:rsidR="0066527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Гамзатов</w:t>
      </w:r>
      <w:r w:rsidRPr="0016448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66527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Стихотворения: «Журавли», «Есть глаза у цветов», «И люблю малиновый рассвет я…», «Не торопись».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Зарубежная литература. </w:t>
      </w:r>
      <w:r w:rsidRPr="0016448C">
        <w:rPr>
          <w:rFonts w:ascii="Times New Roman" w:hAnsi="Times New Roman" w:cs="Times New Roman"/>
          <w:sz w:val="24"/>
          <w:szCs w:val="24"/>
        </w:rPr>
        <w:t xml:space="preserve">Творчество </w:t>
      </w:r>
      <w:proofErr w:type="gramStart"/>
      <w:r w:rsidRPr="0016448C">
        <w:rPr>
          <w:rFonts w:ascii="Times New Roman" w:hAnsi="Times New Roman" w:cs="Times New Roman"/>
          <w:sz w:val="24"/>
          <w:szCs w:val="24"/>
        </w:rPr>
        <w:t>зарубежных</w:t>
      </w:r>
      <w:proofErr w:type="gramEnd"/>
      <w:r w:rsidRPr="0016448C">
        <w:rPr>
          <w:rFonts w:ascii="Times New Roman" w:hAnsi="Times New Roman" w:cs="Times New Roman"/>
          <w:sz w:val="24"/>
          <w:szCs w:val="24"/>
        </w:rPr>
        <w:t xml:space="preserve"> поэтов2</w:t>
      </w:r>
      <w:r w:rsidR="00665274">
        <w:rPr>
          <w:rFonts w:ascii="Times New Roman" w:hAnsi="Times New Roman" w:cs="Times New Roman"/>
          <w:sz w:val="24"/>
          <w:szCs w:val="24"/>
        </w:rPr>
        <w:t xml:space="preserve">-й половины ХХ века </w:t>
      </w:r>
      <w:r w:rsidRPr="0016448C">
        <w:rPr>
          <w:rFonts w:ascii="Times New Roman" w:hAnsi="Times New Roman" w:cs="Times New Roman"/>
          <w:sz w:val="24"/>
          <w:szCs w:val="24"/>
        </w:rPr>
        <w:t>(по выбору преподавателя).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Повторение. </w:t>
      </w:r>
      <w:r w:rsidRPr="0016448C">
        <w:rPr>
          <w:rFonts w:ascii="Times New Roman" w:hAnsi="Times New Roman" w:cs="Times New Roman"/>
          <w:sz w:val="24"/>
          <w:szCs w:val="24"/>
        </w:rPr>
        <w:t>Творчество поэтов XIX —первой половины ХХ века.</w:t>
      </w: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 Теория литературы. </w:t>
      </w:r>
      <w:r w:rsidRPr="0016448C">
        <w:rPr>
          <w:rFonts w:ascii="Times New Roman" w:hAnsi="Times New Roman" w:cs="Times New Roman"/>
          <w:sz w:val="24"/>
          <w:szCs w:val="24"/>
        </w:rPr>
        <w:t>Лирика.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Авторская песня.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>Демонстрации</w:t>
      </w:r>
      <w:r w:rsidRPr="0016448C">
        <w:rPr>
          <w:rFonts w:ascii="Times New Roman" w:hAnsi="Times New Roman" w:cs="Times New Roman"/>
          <w:sz w:val="24"/>
          <w:szCs w:val="24"/>
        </w:rPr>
        <w:t>. Эстрадная песня, авторская песня, рок-поэзия. Тема родины в живописи 1950—1980-х годов.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>Творческие задания</w:t>
      </w:r>
      <w:r w:rsidRPr="0016448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 </w:t>
      </w:r>
      <w:r w:rsidRPr="0016448C">
        <w:rPr>
          <w:rFonts w:ascii="Times New Roman" w:hAnsi="Times New Roman" w:cs="Times New Roman"/>
          <w:sz w:val="24"/>
          <w:szCs w:val="24"/>
        </w:rPr>
        <w:t>Исследование  и  подготов</w:t>
      </w:r>
      <w:r w:rsidR="00665274">
        <w:rPr>
          <w:rFonts w:ascii="Times New Roman" w:hAnsi="Times New Roman" w:cs="Times New Roman"/>
          <w:sz w:val="24"/>
          <w:szCs w:val="24"/>
        </w:rPr>
        <w:t>ка  доклада (сообщения  или  ре</w:t>
      </w:r>
      <w:r w:rsidRPr="0016448C">
        <w:rPr>
          <w:rFonts w:ascii="Times New Roman" w:hAnsi="Times New Roman" w:cs="Times New Roman"/>
          <w:sz w:val="24"/>
          <w:szCs w:val="24"/>
        </w:rPr>
        <w:t>ферата).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Наизусть. </w:t>
      </w:r>
      <w:r w:rsidRPr="0016448C">
        <w:rPr>
          <w:rFonts w:ascii="Times New Roman" w:hAnsi="Times New Roman" w:cs="Times New Roman"/>
          <w:sz w:val="24"/>
          <w:szCs w:val="24"/>
        </w:rPr>
        <w:t>Два-три стихотворения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(по выбору учащихся).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448C">
        <w:rPr>
          <w:rFonts w:ascii="Times New Roman" w:hAnsi="Times New Roman" w:cs="Times New Roman"/>
          <w:b/>
          <w:iCs/>
          <w:sz w:val="24"/>
          <w:szCs w:val="24"/>
        </w:rPr>
        <w:t>Драматургия 1950—1980-х годов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Особенности драматургии 1950—1960-х годов. Жанры и жанровые разновидности драматургии 1950—1960-х годов. Интерес к молодому современнику, актуальным проблемам настоящего. Социально-психологические пьесы В.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 xml:space="preserve">Розова. Внимание драматургов к повседневным проблемам обычных людей. Тема войны в драматургии. Проблемы долга и совести, героизма и предательства, чести и бесчестия. Пьеса </w:t>
      </w:r>
      <w:r w:rsidR="00665274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16448C">
        <w:rPr>
          <w:rFonts w:ascii="Times New Roman" w:hAnsi="Times New Roman" w:cs="Times New Roman"/>
          <w:sz w:val="24"/>
          <w:szCs w:val="24"/>
        </w:rPr>
        <w:t>А.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448C">
        <w:rPr>
          <w:rFonts w:ascii="Times New Roman" w:hAnsi="Times New Roman" w:cs="Times New Roman"/>
          <w:sz w:val="24"/>
          <w:szCs w:val="24"/>
        </w:rPr>
        <w:t>Салынского</w:t>
      </w:r>
      <w:proofErr w:type="spellEnd"/>
      <w:r w:rsidRPr="0016448C">
        <w:rPr>
          <w:rFonts w:ascii="Times New Roman" w:hAnsi="Times New Roman" w:cs="Times New Roman"/>
          <w:sz w:val="24"/>
          <w:szCs w:val="24"/>
        </w:rPr>
        <w:t xml:space="preserve"> «Барабанщица» (1958). Тема любви в драмах А.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Володина, Э.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 xml:space="preserve">Радзинского. Взаимодействие театрального искусства периода «оттепели» с поэзией. Влияние </w:t>
      </w:r>
      <w:proofErr w:type="spellStart"/>
      <w:r w:rsidRPr="0016448C">
        <w:rPr>
          <w:rFonts w:ascii="Times New Roman" w:hAnsi="Times New Roman" w:cs="Times New Roman"/>
          <w:sz w:val="24"/>
          <w:szCs w:val="24"/>
        </w:rPr>
        <w:t>Б.Брехта</w:t>
      </w:r>
      <w:proofErr w:type="spellEnd"/>
      <w:r w:rsidRPr="0016448C">
        <w:rPr>
          <w:rFonts w:ascii="Times New Roman" w:hAnsi="Times New Roman" w:cs="Times New Roman"/>
          <w:sz w:val="24"/>
          <w:szCs w:val="24"/>
        </w:rPr>
        <w:t xml:space="preserve"> на режиссуру Ю.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Любимова. Тематика и проблематика драматургии 1970— 1980-х годов.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Драматургия В.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Розова,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А.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Арбузова, А.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 xml:space="preserve">Володина в 1970—1980-х годах. 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Для чтения и обсуждения </w:t>
      </w:r>
      <w:r w:rsidRPr="0016448C">
        <w:rPr>
          <w:rFonts w:ascii="Times New Roman" w:hAnsi="Times New Roman" w:cs="Times New Roman"/>
          <w:sz w:val="24"/>
          <w:szCs w:val="24"/>
        </w:rPr>
        <w:t>(по выбору преподавателя</w:t>
      </w:r>
      <w:proofErr w:type="gramStart"/>
      <w:r w:rsidRPr="0016448C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16448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16448C">
        <w:rPr>
          <w:rFonts w:ascii="Times New Roman" w:hAnsi="Times New Roman" w:cs="Times New Roman"/>
          <w:sz w:val="24"/>
          <w:szCs w:val="24"/>
        </w:rPr>
        <w:t>.Розов</w:t>
      </w:r>
      <w:proofErr w:type="spellEnd"/>
      <w:r w:rsidRPr="0016448C">
        <w:rPr>
          <w:rFonts w:ascii="Times New Roman" w:hAnsi="Times New Roman" w:cs="Times New Roman"/>
          <w:sz w:val="24"/>
          <w:szCs w:val="24"/>
        </w:rPr>
        <w:t xml:space="preserve">. «В добрый час!», </w:t>
      </w:r>
      <w:r w:rsidRPr="0016448C">
        <w:rPr>
          <w:rFonts w:ascii="Times New Roman" w:hAnsi="Times New Roman" w:cs="Times New Roman"/>
          <w:sz w:val="24"/>
          <w:szCs w:val="24"/>
        </w:rPr>
        <w:lastRenderedPageBreak/>
        <w:t>«Гнездо глухаря».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А.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Володин. «Пять вечеров». А.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448C">
        <w:rPr>
          <w:rFonts w:ascii="Times New Roman" w:hAnsi="Times New Roman" w:cs="Times New Roman"/>
          <w:sz w:val="24"/>
          <w:szCs w:val="24"/>
        </w:rPr>
        <w:t>Салынский</w:t>
      </w:r>
      <w:proofErr w:type="spellEnd"/>
      <w:r w:rsidRPr="0016448C">
        <w:rPr>
          <w:rFonts w:ascii="Times New Roman" w:hAnsi="Times New Roman" w:cs="Times New Roman"/>
          <w:sz w:val="24"/>
          <w:szCs w:val="24"/>
        </w:rPr>
        <w:t>. «Барабанщица».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А.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Арбузов. «Иркутская история», «Жестокие игры». А.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Галин, Л.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Петрушевская. Драмы по выбору.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>Литература народов России</w:t>
      </w:r>
      <w:r w:rsidRPr="0016448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6448C">
        <w:rPr>
          <w:rFonts w:ascii="Times New Roman" w:hAnsi="Times New Roman" w:cs="Times New Roman"/>
          <w:sz w:val="24"/>
          <w:szCs w:val="24"/>
        </w:rPr>
        <w:t>Мустай</w:t>
      </w:r>
      <w:proofErr w:type="spellEnd"/>
      <w:r w:rsidRPr="0016448C">
        <w:rPr>
          <w:rFonts w:ascii="Times New Roman" w:hAnsi="Times New Roman" w:cs="Times New Roman"/>
          <w:sz w:val="24"/>
          <w:szCs w:val="24"/>
        </w:rPr>
        <w:t xml:space="preserve"> Карим. «Не бросай огонь,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Прометей!»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Зарубежная литература. </w:t>
      </w:r>
      <w:r w:rsidRPr="0016448C">
        <w:rPr>
          <w:rFonts w:ascii="Times New Roman" w:hAnsi="Times New Roman" w:cs="Times New Roman"/>
          <w:sz w:val="24"/>
          <w:szCs w:val="24"/>
        </w:rPr>
        <w:t>Б.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Брехт.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Повторение. </w:t>
      </w:r>
      <w:r w:rsidRPr="0016448C">
        <w:rPr>
          <w:rFonts w:ascii="Times New Roman" w:hAnsi="Times New Roman" w:cs="Times New Roman"/>
          <w:sz w:val="24"/>
          <w:szCs w:val="24"/>
        </w:rPr>
        <w:t>Творчество драматургов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XIX —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первой половины ХХ века.</w:t>
      </w: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 Теория литературы</w:t>
      </w:r>
      <w:r w:rsidRPr="0016448C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  <w:r w:rsidR="0066527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Драма.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Жанр.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Жанровая разновидность.</w:t>
      </w: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 Демонстрации</w:t>
      </w:r>
      <w:r w:rsidRPr="0016448C">
        <w:rPr>
          <w:rFonts w:ascii="Times New Roman" w:hAnsi="Times New Roman" w:cs="Times New Roman"/>
          <w:sz w:val="24"/>
          <w:szCs w:val="24"/>
        </w:rPr>
        <w:t>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Экранизация пьес драматургов1950—1980-х годов.</w:t>
      </w: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 Творческие задания. </w:t>
      </w:r>
      <w:r w:rsidRPr="0016448C">
        <w:rPr>
          <w:rFonts w:ascii="Times New Roman" w:hAnsi="Times New Roman" w:cs="Times New Roman"/>
          <w:sz w:val="24"/>
          <w:szCs w:val="24"/>
        </w:rPr>
        <w:t>Исследование и подготовка доклада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о жизни и творчестве одного из драматургов.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16448C">
        <w:rPr>
          <w:rFonts w:ascii="Times New Roman" w:hAnsi="Times New Roman" w:cs="Times New Roman"/>
          <w:b/>
          <w:iCs/>
          <w:sz w:val="24"/>
          <w:szCs w:val="24"/>
        </w:rPr>
        <w:t xml:space="preserve">Александр </w:t>
      </w:r>
      <w:proofErr w:type="spellStart"/>
      <w:r w:rsidRPr="0016448C">
        <w:rPr>
          <w:rFonts w:ascii="Times New Roman" w:hAnsi="Times New Roman" w:cs="Times New Roman"/>
          <w:b/>
          <w:iCs/>
          <w:sz w:val="24"/>
          <w:szCs w:val="24"/>
        </w:rPr>
        <w:t>Трифонович</w:t>
      </w:r>
      <w:proofErr w:type="spellEnd"/>
      <w:r w:rsidRPr="0016448C">
        <w:rPr>
          <w:rFonts w:ascii="Times New Roman" w:hAnsi="Times New Roman" w:cs="Times New Roman"/>
          <w:b/>
          <w:iCs/>
          <w:sz w:val="24"/>
          <w:szCs w:val="24"/>
        </w:rPr>
        <w:t xml:space="preserve"> Твардовский (1910—1971)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Сведения из биографии А.Т.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Твардовского (с обобщением ранее изученного). Обзор творчества А.Т.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Твардовского. Особенности п</w:t>
      </w:r>
      <w:r w:rsidR="00665274">
        <w:rPr>
          <w:rFonts w:ascii="Times New Roman" w:hAnsi="Times New Roman" w:cs="Times New Roman"/>
          <w:sz w:val="24"/>
          <w:szCs w:val="24"/>
        </w:rPr>
        <w:t>оэтического мира. Автобиографичность</w:t>
      </w:r>
      <w:r w:rsidRPr="0016448C">
        <w:rPr>
          <w:rFonts w:ascii="Times New Roman" w:hAnsi="Times New Roman" w:cs="Times New Roman"/>
          <w:sz w:val="24"/>
          <w:szCs w:val="24"/>
        </w:rPr>
        <w:t xml:space="preserve"> поэзии Твардовского. Образ лирического героя, конкретно-исторический и общечеловеческий аспекты тематики. «Поэзия как служение и дар». </w:t>
      </w:r>
      <w:r w:rsidRPr="0016448C">
        <w:rPr>
          <w:rFonts w:ascii="Times New Roman" w:hAnsi="Times New Roman" w:cs="Times New Roman"/>
          <w:i/>
          <w:iCs/>
          <w:sz w:val="24"/>
          <w:szCs w:val="24"/>
        </w:rPr>
        <w:t>Поэма</w:t>
      </w:r>
      <w:r w:rsidRPr="0016448C">
        <w:rPr>
          <w:rFonts w:ascii="Times New Roman" w:hAnsi="Times New Roman" w:cs="Times New Roman"/>
          <w:sz w:val="24"/>
          <w:szCs w:val="24"/>
        </w:rPr>
        <w:t xml:space="preserve"> «</w:t>
      </w:r>
      <w:r w:rsidRPr="0016448C">
        <w:rPr>
          <w:rFonts w:ascii="Times New Roman" w:hAnsi="Times New Roman" w:cs="Times New Roman"/>
          <w:i/>
          <w:iCs/>
          <w:sz w:val="24"/>
          <w:szCs w:val="24"/>
        </w:rPr>
        <w:t>По праву памяти</w:t>
      </w:r>
      <w:r w:rsidRPr="0016448C">
        <w:rPr>
          <w:rFonts w:ascii="Times New Roman" w:hAnsi="Times New Roman" w:cs="Times New Roman"/>
          <w:sz w:val="24"/>
          <w:szCs w:val="24"/>
        </w:rPr>
        <w:t xml:space="preserve">». Произведение лиро-эпического жанра. Драматизм и </w:t>
      </w:r>
      <w:proofErr w:type="spellStart"/>
      <w:r w:rsidRPr="0016448C">
        <w:rPr>
          <w:rFonts w:ascii="Times New Roman" w:hAnsi="Times New Roman" w:cs="Times New Roman"/>
          <w:sz w:val="24"/>
          <w:szCs w:val="24"/>
        </w:rPr>
        <w:t>исповедальность</w:t>
      </w:r>
      <w:proofErr w:type="spellEnd"/>
      <w:r w:rsidRPr="0016448C">
        <w:rPr>
          <w:rFonts w:ascii="Times New Roman" w:hAnsi="Times New Roman" w:cs="Times New Roman"/>
          <w:sz w:val="24"/>
          <w:szCs w:val="24"/>
        </w:rPr>
        <w:t xml:space="preserve"> поэмы. Образ отца как композиционный центр поэмы. Поэма «По праву памяти» как «завещание» поэта. Темы раскаяния и личной вины, памяти и забвения, исторического возмездия и «сыновней ответственности». А.Т.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Твардовский — главный редактор журнала «Новый мир».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Для чтения и изучения. </w:t>
      </w:r>
      <w:r w:rsidRPr="0016448C">
        <w:rPr>
          <w:rFonts w:ascii="Times New Roman" w:hAnsi="Times New Roman" w:cs="Times New Roman"/>
          <w:sz w:val="24"/>
          <w:szCs w:val="24"/>
        </w:rPr>
        <w:t xml:space="preserve">Стихотворения: «Слово о словах», «Моим критикам», «Вся суть в одном-единственном завете…», «Памяти матери», «Я знаю, никакой моей вины…», «Я убит </w:t>
      </w:r>
      <w:proofErr w:type="gramStart"/>
      <w:r w:rsidRPr="0016448C">
        <w:rPr>
          <w:rFonts w:ascii="Times New Roman" w:hAnsi="Times New Roman" w:cs="Times New Roman"/>
          <w:sz w:val="24"/>
          <w:szCs w:val="24"/>
        </w:rPr>
        <w:t>подо</w:t>
      </w:r>
      <w:proofErr w:type="gramEnd"/>
      <w:r w:rsidRPr="0016448C">
        <w:rPr>
          <w:rFonts w:ascii="Times New Roman" w:hAnsi="Times New Roman" w:cs="Times New Roman"/>
          <w:sz w:val="24"/>
          <w:szCs w:val="24"/>
        </w:rPr>
        <w:t xml:space="preserve"> Ржевом». </w:t>
      </w:r>
      <w:r w:rsidRPr="0016448C">
        <w:rPr>
          <w:rFonts w:ascii="Times New Roman" w:hAnsi="Times New Roman" w:cs="Times New Roman"/>
          <w:i/>
          <w:iCs/>
          <w:sz w:val="24"/>
          <w:szCs w:val="24"/>
        </w:rPr>
        <w:t>Поэма</w:t>
      </w:r>
      <w:r w:rsidRPr="0016448C">
        <w:rPr>
          <w:rFonts w:ascii="Times New Roman" w:hAnsi="Times New Roman" w:cs="Times New Roman"/>
          <w:sz w:val="24"/>
          <w:szCs w:val="24"/>
        </w:rPr>
        <w:t xml:space="preserve"> «</w:t>
      </w:r>
      <w:r w:rsidRPr="0016448C">
        <w:rPr>
          <w:rFonts w:ascii="Times New Roman" w:hAnsi="Times New Roman" w:cs="Times New Roman"/>
          <w:i/>
          <w:iCs/>
          <w:sz w:val="24"/>
          <w:szCs w:val="24"/>
        </w:rPr>
        <w:t>По праву памяти</w:t>
      </w:r>
      <w:r w:rsidRPr="0016448C">
        <w:rPr>
          <w:rFonts w:ascii="Times New Roman" w:hAnsi="Times New Roman" w:cs="Times New Roman"/>
          <w:sz w:val="24"/>
          <w:szCs w:val="24"/>
        </w:rPr>
        <w:t>».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Для чтения и обсуждения </w:t>
      </w:r>
      <w:r w:rsidRPr="0016448C">
        <w:rPr>
          <w:rFonts w:ascii="Times New Roman" w:hAnsi="Times New Roman" w:cs="Times New Roman"/>
          <w:sz w:val="24"/>
          <w:szCs w:val="24"/>
        </w:rPr>
        <w:t xml:space="preserve">(по выбору преподавателя). Поэмы: «За </w:t>
      </w:r>
      <w:proofErr w:type="gramStart"/>
      <w:r w:rsidRPr="0016448C">
        <w:rPr>
          <w:rFonts w:ascii="Times New Roman" w:hAnsi="Times New Roman" w:cs="Times New Roman"/>
          <w:sz w:val="24"/>
          <w:szCs w:val="24"/>
        </w:rPr>
        <w:t>далью—даль</w:t>
      </w:r>
      <w:proofErr w:type="gramEnd"/>
      <w:r w:rsidRPr="0016448C">
        <w:rPr>
          <w:rFonts w:ascii="Times New Roman" w:hAnsi="Times New Roman" w:cs="Times New Roman"/>
          <w:sz w:val="24"/>
          <w:szCs w:val="24"/>
        </w:rPr>
        <w:t>»,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«Теркин на том свете». Стихотворения (по выбору преподавателя).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Повторение. </w:t>
      </w:r>
      <w:r w:rsidRPr="0016448C">
        <w:rPr>
          <w:rFonts w:ascii="Times New Roman" w:hAnsi="Times New Roman" w:cs="Times New Roman"/>
          <w:sz w:val="24"/>
          <w:szCs w:val="24"/>
        </w:rPr>
        <w:t>Тема поэта и поэзии в поэзии XIX—XX веков. Образы дома и дороги в русской поэзии. Тема войны в поэзии XX века.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Теория литературы. </w:t>
      </w:r>
      <w:r w:rsidRPr="0016448C">
        <w:rPr>
          <w:rFonts w:ascii="Times New Roman" w:hAnsi="Times New Roman" w:cs="Times New Roman"/>
          <w:sz w:val="24"/>
          <w:szCs w:val="24"/>
        </w:rPr>
        <w:t xml:space="preserve">Стиль. Лирика. </w:t>
      </w:r>
      <w:proofErr w:type="spellStart"/>
      <w:r w:rsidRPr="0016448C">
        <w:rPr>
          <w:rFonts w:ascii="Times New Roman" w:hAnsi="Times New Roman" w:cs="Times New Roman"/>
          <w:sz w:val="24"/>
          <w:szCs w:val="24"/>
        </w:rPr>
        <w:t>Лироэпика</w:t>
      </w:r>
      <w:proofErr w:type="spellEnd"/>
      <w:r w:rsidRPr="0016448C">
        <w:rPr>
          <w:rFonts w:ascii="Times New Roman" w:hAnsi="Times New Roman" w:cs="Times New Roman"/>
          <w:sz w:val="24"/>
          <w:szCs w:val="24"/>
        </w:rPr>
        <w:t>. Лирический цикл.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Поэма.</w:t>
      </w: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 Демонстрация. </w:t>
      </w:r>
      <w:r w:rsidRPr="0016448C">
        <w:rPr>
          <w:rFonts w:ascii="Times New Roman" w:hAnsi="Times New Roman" w:cs="Times New Roman"/>
          <w:sz w:val="24"/>
          <w:szCs w:val="24"/>
        </w:rPr>
        <w:t>Иллюстрации к произведениям А.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Твардовского.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Творческие задания. </w:t>
      </w:r>
      <w:r w:rsidRPr="0016448C">
        <w:rPr>
          <w:rFonts w:ascii="Times New Roman" w:hAnsi="Times New Roman" w:cs="Times New Roman"/>
          <w:sz w:val="24"/>
          <w:szCs w:val="24"/>
        </w:rPr>
        <w:t>Исследование и подготовка доклад</w:t>
      </w:r>
      <w:proofErr w:type="gramStart"/>
      <w:r w:rsidRPr="0016448C">
        <w:rPr>
          <w:rFonts w:ascii="Times New Roman" w:hAnsi="Times New Roman" w:cs="Times New Roman"/>
          <w:sz w:val="24"/>
          <w:szCs w:val="24"/>
        </w:rPr>
        <w:t>а(</w:t>
      </w:r>
      <w:proofErr w:type="gramEnd"/>
      <w:r w:rsidRPr="0016448C">
        <w:rPr>
          <w:rFonts w:ascii="Times New Roman" w:hAnsi="Times New Roman" w:cs="Times New Roman"/>
          <w:sz w:val="24"/>
          <w:szCs w:val="24"/>
        </w:rPr>
        <w:t>сообщения или реферата).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Наизусть </w:t>
      </w:r>
      <w:r w:rsidRPr="0016448C">
        <w:rPr>
          <w:rFonts w:ascii="Times New Roman" w:hAnsi="Times New Roman" w:cs="Times New Roman"/>
          <w:sz w:val="24"/>
          <w:szCs w:val="24"/>
        </w:rPr>
        <w:t>Два-три стихотворения</w:t>
      </w:r>
      <w:r w:rsidR="0061105E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(по выбору студентов).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16448C">
        <w:rPr>
          <w:rFonts w:ascii="Times New Roman" w:hAnsi="Times New Roman" w:cs="Times New Roman"/>
          <w:b/>
          <w:iCs/>
          <w:sz w:val="24"/>
          <w:szCs w:val="24"/>
        </w:rPr>
        <w:t>Александр Исаевич Солженицын (1918—2008)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Обзор жизни и творчества А.И.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Солженицына (с обобщением ранее изученного). Сюжетно-композиционные особенности повести «Один день Ивана Денисовича» и рассказа «Матренин двор». Отражение конфликтов истории в судьбах героев. Характеры героев как способ выражения авторской позиции. Новый подход к изображению прошлого. Проблема ответственности поколений. Мастерство А. Солженицына-психолога: глубина характеров, историко-философское обобщение в творчестве писателя. Литературные традиции в изображении человека из народа в образах Ивана Денисовича и Матрены. «Лагерная проза» А</w:t>
      </w:r>
      <w:proofErr w:type="gramStart"/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6448C">
        <w:rPr>
          <w:rFonts w:ascii="Times New Roman" w:hAnsi="Times New Roman" w:cs="Times New Roman"/>
          <w:sz w:val="24"/>
          <w:szCs w:val="24"/>
        </w:rPr>
        <w:t>Солженицына: «Архипелаг ГУЛАГ», романы «В круге первом», «Раковый корпус». Публицистика А.И.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Солженицына.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Для чтения и изучения. </w:t>
      </w:r>
      <w:r w:rsidRPr="0016448C">
        <w:rPr>
          <w:rFonts w:ascii="Times New Roman" w:hAnsi="Times New Roman" w:cs="Times New Roman"/>
          <w:sz w:val="24"/>
          <w:szCs w:val="24"/>
        </w:rPr>
        <w:t>Повесть «Один день Ивана Денисовича». Рассказ «Матренин двор».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Теория литературы. </w:t>
      </w:r>
      <w:r w:rsidRPr="0016448C">
        <w:rPr>
          <w:rFonts w:ascii="Times New Roman" w:hAnsi="Times New Roman" w:cs="Times New Roman"/>
          <w:sz w:val="24"/>
          <w:szCs w:val="24"/>
        </w:rPr>
        <w:t>Эпос. Роман. Повесть. Рассказ. Литературный герой. Публицистика.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Демонстрация. </w:t>
      </w:r>
      <w:r w:rsidRPr="0016448C">
        <w:rPr>
          <w:rFonts w:ascii="Times New Roman" w:hAnsi="Times New Roman" w:cs="Times New Roman"/>
          <w:sz w:val="24"/>
          <w:szCs w:val="24"/>
        </w:rPr>
        <w:t>Кадры из экранизаций произведений А.И.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Солженицына.</w:t>
      </w: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Творческие задания. </w:t>
      </w:r>
      <w:r w:rsidRPr="0016448C">
        <w:rPr>
          <w:rFonts w:ascii="Times New Roman" w:hAnsi="Times New Roman" w:cs="Times New Roman"/>
          <w:sz w:val="24"/>
          <w:szCs w:val="24"/>
        </w:rPr>
        <w:t>Исследование и подготовка доклада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(сообщения или реферата)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16448C">
        <w:rPr>
          <w:rFonts w:ascii="Times New Roman" w:hAnsi="Times New Roman" w:cs="Times New Roman"/>
          <w:b/>
          <w:iCs/>
          <w:sz w:val="24"/>
          <w:szCs w:val="24"/>
        </w:rPr>
        <w:t>Александр Валентинович Вампилов (1937—1972)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Обзор жизни и творчества А.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Вампилова. Проза А.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Вампилова. Нравственная проблематика пьес А.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 xml:space="preserve">Вампилова «Прошлым летом в </w:t>
      </w:r>
      <w:proofErr w:type="spellStart"/>
      <w:r w:rsidRPr="0016448C">
        <w:rPr>
          <w:rFonts w:ascii="Times New Roman" w:hAnsi="Times New Roman" w:cs="Times New Roman"/>
          <w:sz w:val="24"/>
          <w:szCs w:val="24"/>
        </w:rPr>
        <w:t>Чулимске</w:t>
      </w:r>
      <w:proofErr w:type="spellEnd"/>
      <w:r w:rsidRPr="0016448C">
        <w:rPr>
          <w:rFonts w:ascii="Times New Roman" w:hAnsi="Times New Roman" w:cs="Times New Roman"/>
          <w:sz w:val="24"/>
          <w:szCs w:val="24"/>
        </w:rPr>
        <w:t xml:space="preserve">», «Старший сын». </w:t>
      </w:r>
      <w:r w:rsidRPr="0016448C">
        <w:rPr>
          <w:rFonts w:ascii="Times New Roman" w:hAnsi="Times New Roman" w:cs="Times New Roman"/>
          <w:sz w:val="24"/>
          <w:szCs w:val="24"/>
        </w:rPr>
        <w:lastRenderedPageBreak/>
        <w:t>Своеобразие драмы «Утиная охота». Композиция драмы. Характер главного героя. Система персонажей, особенности художественного конфликта. Пьеса «Провинциальные анекдоты». Гоголевские традиции в пьесе А.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Вампилова «Провинциальные анекдоты». Утверждение добра, любви и милосердия — главный пафос драматургии А.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Вампилова.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Для чтения и изучения. </w:t>
      </w:r>
      <w:r w:rsidRPr="0016448C">
        <w:rPr>
          <w:rFonts w:ascii="Times New Roman" w:hAnsi="Times New Roman" w:cs="Times New Roman"/>
          <w:sz w:val="24"/>
          <w:szCs w:val="24"/>
        </w:rPr>
        <w:t>Драма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«Утиная охота».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Повторение. </w:t>
      </w:r>
      <w:r w:rsidRPr="0016448C">
        <w:rPr>
          <w:rFonts w:ascii="Times New Roman" w:hAnsi="Times New Roman" w:cs="Times New Roman"/>
          <w:sz w:val="24"/>
          <w:szCs w:val="24"/>
        </w:rPr>
        <w:t>Н.В.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Гоголь: «Нос», «Ревизор». Драматургия1950—1980-х годов.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Теория литературы. </w:t>
      </w:r>
      <w:r w:rsidRPr="0016448C">
        <w:rPr>
          <w:rFonts w:ascii="Times New Roman" w:hAnsi="Times New Roman" w:cs="Times New Roman"/>
          <w:sz w:val="24"/>
          <w:szCs w:val="24"/>
        </w:rPr>
        <w:t>Анекдот. Драма. Герой. Система персонажей.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Конфликт.</w:t>
      </w: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Демонстрация. </w:t>
      </w:r>
      <w:r w:rsidRPr="0016448C">
        <w:rPr>
          <w:rFonts w:ascii="Times New Roman" w:hAnsi="Times New Roman" w:cs="Times New Roman"/>
          <w:sz w:val="24"/>
          <w:szCs w:val="24"/>
        </w:rPr>
        <w:t>Кадры из экранизаций пьес А.</w:t>
      </w:r>
      <w:r w:rsidR="0066527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Вампилова.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Творческие задания. </w:t>
      </w:r>
      <w:r w:rsidRPr="0016448C">
        <w:rPr>
          <w:rFonts w:ascii="Times New Roman" w:hAnsi="Times New Roman" w:cs="Times New Roman"/>
          <w:sz w:val="24"/>
          <w:szCs w:val="24"/>
        </w:rPr>
        <w:t>Исследование и подготовка доклада</w:t>
      </w:r>
      <w:r w:rsidRPr="0016448C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448C">
        <w:rPr>
          <w:rFonts w:ascii="Times New Roman" w:hAnsi="Times New Roman" w:cs="Times New Roman"/>
          <w:b/>
          <w:sz w:val="24"/>
          <w:szCs w:val="24"/>
        </w:rPr>
        <w:t>Русское литературное зарубежье 1920—1990-х годов (три волны эмиграции)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Первая волна эмиграции русских писателей. Характерные черты литературы русского зарубежья 1920—1930-х годов. Творчество И.</w:t>
      </w:r>
      <w:r w:rsidR="00D246F5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Шмелева, Б.</w:t>
      </w:r>
      <w:r w:rsidR="00D246F5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Зайцева, В.</w:t>
      </w:r>
      <w:r w:rsidR="00D246F5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Набокова, Г.</w:t>
      </w:r>
      <w:r w:rsidR="00D24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448C">
        <w:rPr>
          <w:rFonts w:ascii="Times New Roman" w:hAnsi="Times New Roman" w:cs="Times New Roman"/>
          <w:sz w:val="24"/>
          <w:szCs w:val="24"/>
        </w:rPr>
        <w:t>Газданова</w:t>
      </w:r>
      <w:proofErr w:type="spellEnd"/>
      <w:r w:rsidRPr="0016448C">
        <w:rPr>
          <w:rFonts w:ascii="Times New Roman" w:hAnsi="Times New Roman" w:cs="Times New Roman"/>
          <w:sz w:val="24"/>
          <w:szCs w:val="24"/>
        </w:rPr>
        <w:t>, Б.</w:t>
      </w:r>
      <w:r w:rsidR="00D246F5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Поплавского. Вторая волна эмиграции русских писателей. Осмысление опыта сталинских репрессий и Великой Отечественной войны в литературе. Творчество Б.</w:t>
      </w:r>
      <w:r w:rsidR="00D246F5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Ширяева, Д.</w:t>
      </w:r>
      <w:r w:rsidR="00D24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448C">
        <w:rPr>
          <w:rFonts w:ascii="Times New Roman" w:hAnsi="Times New Roman" w:cs="Times New Roman"/>
          <w:sz w:val="24"/>
          <w:szCs w:val="24"/>
        </w:rPr>
        <w:t>Кленовского</w:t>
      </w:r>
      <w:proofErr w:type="spellEnd"/>
      <w:r w:rsidRPr="0016448C">
        <w:rPr>
          <w:rFonts w:ascii="Times New Roman" w:hAnsi="Times New Roman" w:cs="Times New Roman"/>
          <w:sz w:val="24"/>
          <w:szCs w:val="24"/>
        </w:rPr>
        <w:t>, И.</w:t>
      </w:r>
      <w:r w:rsidR="00D246F5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Елагина. Третья волна эмиграции. Возникновение диссидентского движения в СССР. Творчество И.</w:t>
      </w:r>
      <w:r w:rsidR="00D246F5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Бродского, А.</w:t>
      </w:r>
      <w:r w:rsidR="00D246F5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 xml:space="preserve">Синявского, </w:t>
      </w:r>
      <w:r w:rsidR="00D246F5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16448C">
        <w:rPr>
          <w:rFonts w:ascii="Times New Roman" w:hAnsi="Times New Roman" w:cs="Times New Roman"/>
          <w:sz w:val="24"/>
          <w:szCs w:val="24"/>
        </w:rPr>
        <w:t>Г.</w:t>
      </w:r>
      <w:r w:rsidR="00D24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448C">
        <w:rPr>
          <w:rFonts w:ascii="Times New Roman" w:hAnsi="Times New Roman" w:cs="Times New Roman"/>
          <w:sz w:val="24"/>
          <w:szCs w:val="24"/>
        </w:rPr>
        <w:t>Владимова</w:t>
      </w:r>
      <w:proofErr w:type="spellEnd"/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>Для чтения и изучения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В.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Набоков. Машенька.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Повторение. </w:t>
      </w:r>
      <w:r w:rsidRPr="0016448C">
        <w:rPr>
          <w:rFonts w:ascii="Times New Roman" w:hAnsi="Times New Roman" w:cs="Times New Roman"/>
          <w:sz w:val="24"/>
          <w:szCs w:val="24"/>
        </w:rPr>
        <w:t>Поэзия и проза ХХ века.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Теория литературы. </w:t>
      </w:r>
      <w:r w:rsidRPr="0016448C">
        <w:rPr>
          <w:rFonts w:ascii="Times New Roman" w:hAnsi="Times New Roman" w:cs="Times New Roman"/>
          <w:sz w:val="24"/>
          <w:szCs w:val="24"/>
        </w:rPr>
        <w:t>Эпос.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Лирика.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Творческие задания. </w:t>
      </w:r>
      <w:r w:rsidRPr="0016448C">
        <w:rPr>
          <w:rFonts w:ascii="Times New Roman" w:hAnsi="Times New Roman" w:cs="Times New Roman"/>
          <w:sz w:val="24"/>
          <w:szCs w:val="24"/>
        </w:rPr>
        <w:t>Исследование и подготовка доклада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(сообщения или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реферат).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448C">
        <w:rPr>
          <w:rFonts w:ascii="Times New Roman" w:hAnsi="Times New Roman" w:cs="Times New Roman"/>
          <w:b/>
          <w:sz w:val="24"/>
          <w:szCs w:val="24"/>
        </w:rPr>
        <w:t>Особенности развития литературы конца 1980—2000-х годов</w:t>
      </w:r>
    </w:p>
    <w:p w:rsidR="00DA5444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Общественно-культурная ситуация в России конца ХХ — начала ХХ</w:t>
      </w:r>
      <w:proofErr w:type="gramStart"/>
      <w:r w:rsidRPr="0016448C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16448C">
        <w:rPr>
          <w:rFonts w:ascii="Times New Roman" w:hAnsi="Times New Roman" w:cs="Times New Roman"/>
          <w:sz w:val="24"/>
          <w:szCs w:val="24"/>
        </w:rPr>
        <w:t xml:space="preserve"> века. Смешение разных идеологических и эстетических ориентиров. Всплеск антитоталитарных настроений на рубеже 1980—1990-х годов. «Задержанная» и «возвращенная» литература. Произведения А.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Солженицына, А.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Бека, А.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Рыбакова, В.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Дудинцева, В</w:t>
      </w:r>
      <w:proofErr w:type="gramStart"/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6448C">
        <w:rPr>
          <w:rFonts w:ascii="Times New Roman" w:hAnsi="Times New Roman" w:cs="Times New Roman"/>
          <w:sz w:val="24"/>
          <w:szCs w:val="24"/>
        </w:rPr>
        <w:t>Войновича. Отражение постмодернистского мироощущения в современной литературе. Основные направления развития современной литературы. Проза А.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Солженицына, В.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Распутина,</w:t>
      </w:r>
      <w:r w:rsidR="00DA5444">
        <w:rPr>
          <w:rFonts w:ascii="Times New Roman" w:hAnsi="Times New Roman" w:cs="Times New Roman"/>
          <w:sz w:val="24"/>
          <w:szCs w:val="24"/>
        </w:rPr>
        <w:t xml:space="preserve">    </w:t>
      </w:r>
      <w:r w:rsidRPr="0016448C">
        <w:rPr>
          <w:rFonts w:ascii="Times New Roman" w:hAnsi="Times New Roman" w:cs="Times New Roman"/>
          <w:sz w:val="24"/>
          <w:szCs w:val="24"/>
        </w:rPr>
        <w:t xml:space="preserve"> Ф.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Искандера, Ю.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Коваля, В.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Маканина, С.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Алексиевич, О.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Ермакова, В.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 xml:space="preserve">Астафьева, </w:t>
      </w:r>
      <w:r w:rsidR="00DA5444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16448C">
        <w:rPr>
          <w:rFonts w:ascii="Times New Roman" w:hAnsi="Times New Roman" w:cs="Times New Roman"/>
          <w:sz w:val="24"/>
          <w:szCs w:val="24"/>
        </w:rPr>
        <w:t>Г.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448C">
        <w:rPr>
          <w:rFonts w:ascii="Times New Roman" w:hAnsi="Times New Roman" w:cs="Times New Roman"/>
          <w:sz w:val="24"/>
          <w:szCs w:val="24"/>
        </w:rPr>
        <w:t>Владимова</w:t>
      </w:r>
      <w:proofErr w:type="spellEnd"/>
      <w:r w:rsidRPr="0016448C">
        <w:rPr>
          <w:rFonts w:ascii="Times New Roman" w:hAnsi="Times New Roman" w:cs="Times New Roman"/>
          <w:sz w:val="24"/>
          <w:szCs w:val="24"/>
        </w:rPr>
        <w:t>, Л.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Петрушевской, В.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448C">
        <w:rPr>
          <w:rFonts w:ascii="Times New Roman" w:hAnsi="Times New Roman" w:cs="Times New Roman"/>
          <w:sz w:val="24"/>
          <w:szCs w:val="24"/>
        </w:rPr>
        <w:t>Пьецуха</w:t>
      </w:r>
      <w:proofErr w:type="spellEnd"/>
      <w:r w:rsidRPr="0016448C">
        <w:rPr>
          <w:rFonts w:ascii="Times New Roman" w:hAnsi="Times New Roman" w:cs="Times New Roman"/>
          <w:sz w:val="24"/>
          <w:szCs w:val="24"/>
        </w:rPr>
        <w:t>, Т.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 xml:space="preserve">Толстой и др. </w:t>
      </w:r>
    </w:p>
    <w:p w:rsidR="00DA5444" w:rsidRDefault="00DA5444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B28F8" w:rsidRPr="0016448C">
        <w:rPr>
          <w:rFonts w:ascii="Times New Roman" w:hAnsi="Times New Roman" w:cs="Times New Roman"/>
          <w:sz w:val="24"/>
          <w:szCs w:val="24"/>
        </w:rPr>
        <w:t>Развитие разных традиций в поэзии Б.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B28F8" w:rsidRPr="0016448C">
        <w:rPr>
          <w:rFonts w:ascii="Times New Roman" w:hAnsi="Times New Roman" w:cs="Times New Roman"/>
          <w:sz w:val="24"/>
          <w:szCs w:val="24"/>
        </w:rPr>
        <w:t>Ахмадулиной, Т.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B28F8" w:rsidRPr="0016448C">
        <w:rPr>
          <w:rFonts w:ascii="Times New Roman" w:hAnsi="Times New Roman" w:cs="Times New Roman"/>
          <w:sz w:val="24"/>
          <w:szCs w:val="24"/>
        </w:rPr>
        <w:t>Бек, Н.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B28F8" w:rsidRPr="0016448C">
        <w:rPr>
          <w:rFonts w:ascii="Times New Roman" w:hAnsi="Times New Roman" w:cs="Times New Roman"/>
          <w:sz w:val="24"/>
          <w:szCs w:val="24"/>
        </w:rPr>
        <w:t xml:space="preserve">Горбаневской,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1B28F8" w:rsidRPr="0016448C">
        <w:rPr>
          <w:rFonts w:ascii="Times New Roman" w:hAnsi="Times New Roman" w:cs="Times New Roman"/>
          <w:sz w:val="24"/>
          <w:szCs w:val="24"/>
        </w:rPr>
        <w:t>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28F8" w:rsidRPr="0016448C">
        <w:rPr>
          <w:rFonts w:ascii="Times New Roman" w:hAnsi="Times New Roman" w:cs="Times New Roman"/>
          <w:sz w:val="24"/>
          <w:szCs w:val="24"/>
        </w:rPr>
        <w:t>Жигулина</w:t>
      </w:r>
      <w:proofErr w:type="spellEnd"/>
      <w:r w:rsidR="001B28F8" w:rsidRPr="0016448C">
        <w:rPr>
          <w:rFonts w:ascii="Times New Roman" w:hAnsi="Times New Roman" w:cs="Times New Roman"/>
          <w:sz w:val="24"/>
          <w:szCs w:val="24"/>
        </w:rPr>
        <w:t>, 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B28F8" w:rsidRPr="0016448C">
        <w:rPr>
          <w:rFonts w:ascii="Times New Roman" w:hAnsi="Times New Roman" w:cs="Times New Roman"/>
          <w:sz w:val="24"/>
          <w:szCs w:val="24"/>
        </w:rPr>
        <w:t>Соколова, 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28F8" w:rsidRPr="0016448C">
        <w:rPr>
          <w:rFonts w:ascii="Times New Roman" w:hAnsi="Times New Roman" w:cs="Times New Roman"/>
          <w:sz w:val="24"/>
          <w:szCs w:val="24"/>
        </w:rPr>
        <w:t>Чухонцева</w:t>
      </w:r>
      <w:proofErr w:type="spellEnd"/>
      <w:r w:rsidR="001B28F8" w:rsidRPr="0016448C">
        <w:rPr>
          <w:rFonts w:ascii="Times New Roman" w:hAnsi="Times New Roman" w:cs="Times New Roman"/>
          <w:sz w:val="24"/>
          <w:szCs w:val="24"/>
        </w:rPr>
        <w:t>, 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B28F8" w:rsidRPr="0016448C">
        <w:rPr>
          <w:rFonts w:ascii="Times New Roman" w:hAnsi="Times New Roman" w:cs="Times New Roman"/>
          <w:sz w:val="24"/>
          <w:szCs w:val="24"/>
        </w:rPr>
        <w:t>Вознесенского, Н.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B28F8" w:rsidRPr="0016448C">
        <w:rPr>
          <w:rFonts w:ascii="Times New Roman" w:hAnsi="Times New Roman" w:cs="Times New Roman"/>
          <w:sz w:val="24"/>
          <w:szCs w:val="24"/>
        </w:rPr>
        <w:t>Искренко, Т.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28F8" w:rsidRPr="0016448C">
        <w:rPr>
          <w:rFonts w:ascii="Times New Roman" w:hAnsi="Times New Roman" w:cs="Times New Roman"/>
          <w:sz w:val="24"/>
          <w:szCs w:val="24"/>
        </w:rPr>
        <w:t>Кибирова</w:t>
      </w:r>
      <w:proofErr w:type="spellEnd"/>
      <w:r w:rsidR="001B28F8" w:rsidRPr="0016448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1B28F8" w:rsidRPr="0016448C">
        <w:rPr>
          <w:rFonts w:ascii="Times New Roman" w:hAnsi="Times New Roman" w:cs="Times New Roman"/>
          <w:sz w:val="24"/>
          <w:szCs w:val="24"/>
        </w:rPr>
        <w:t>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B28F8" w:rsidRPr="0016448C">
        <w:rPr>
          <w:rFonts w:ascii="Times New Roman" w:hAnsi="Times New Roman" w:cs="Times New Roman"/>
          <w:sz w:val="24"/>
          <w:szCs w:val="24"/>
        </w:rPr>
        <w:t xml:space="preserve">Сухотина и др. 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Духовная поэзия С.</w:t>
      </w:r>
      <w:r w:rsidR="00D246F5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Аверинцева, И.</w:t>
      </w:r>
      <w:r w:rsidR="00D24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448C">
        <w:rPr>
          <w:rFonts w:ascii="Times New Roman" w:hAnsi="Times New Roman" w:cs="Times New Roman"/>
          <w:sz w:val="24"/>
          <w:szCs w:val="24"/>
        </w:rPr>
        <w:t>Ратушинской</w:t>
      </w:r>
      <w:proofErr w:type="spellEnd"/>
      <w:r w:rsidRPr="0016448C">
        <w:rPr>
          <w:rFonts w:ascii="Times New Roman" w:hAnsi="Times New Roman" w:cs="Times New Roman"/>
          <w:sz w:val="24"/>
          <w:szCs w:val="24"/>
        </w:rPr>
        <w:t>, Н.</w:t>
      </w:r>
      <w:r w:rsidR="00D246F5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 xml:space="preserve">Горбаневской и др. Развитие </w:t>
      </w:r>
      <w:proofErr w:type="gramStart"/>
      <w:r w:rsidRPr="0016448C">
        <w:rPr>
          <w:rFonts w:ascii="Times New Roman" w:hAnsi="Times New Roman" w:cs="Times New Roman"/>
          <w:sz w:val="24"/>
          <w:szCs w:val="24"/>
        </w:rPr>
        <w:t>рок-поэзии</w:t>
      </w:r>
      <w:proofErr w:type="gramEnd"/>
      <w:r w:rsidRPr="0016448C">
        <w:rPr>
          <w:rFonts w:ascii="Times New Roman" w:hAnsi="Times New Roman" w:cs="Times New Roman"/>
          <w:sz w:val="24"/>
          <w:szCs w:val="24"/>
        </w:rPr>
        <w:t>. Драматургия постперестроечного времени.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Для чтения и обсуждения </w:t>
      </w:r>
      <w:r w:rsidRPr="0016448C">
        <w:rPr>
          <w:rFonts w:ascii="Times New Roman" w:hAnsi="Times New Roman" w:cs="Times New Roman"/>
          <w:sz w:val="24"/>
          <w:szCs w:val="24"/>
        </w:rPr>
        <w:t>(по выбору преподавателя)</w:t>
      </w:r>
      <w:r w:rsidR="00D246F5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А.</w:t>
      </w:r>
      <w:r w:rsidR="00D246F5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Рыбаков. «Дети Арбата».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В.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Дудинцев. «Белые одежды». А.</w:t>
      </w:r>
      <w:r w:rsidR="00D246F5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Солженицын. Рассказы.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В.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Распутин. Рассказы. С.</w:t>
      </w:r>
      <w:r w:rsidR="00D246F5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Довлатов. Рассказы.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В.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Войнович. «Москва-2042». В.</w:t>
      </w:r>
      <w:r w:rsidR="00D246F5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Маканин. «Лаз».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А.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Ким. «Белка».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А.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Варламов. Рассказы.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В.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Пелевин. «Желтая стрела», «Принц Госплана» Т.</w:t>
      </w:r>
      <w:r w:rsidR="00D246F5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Толстая. Рассказы.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Л.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Петрушевская. Рассказы.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В.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448C">
        <w:rPr>
          <w:rFonts w:ascii="Times New Roman" w:hAnsi="Times New Roman" w:cs="Times New Roman"/>
          <w:sz w:val="24"/>
          <w:szCs w:val="24"/>
        </w:rPr>
        <w:t>Пьецух</w:t>
      </w:r>
      <w:proofErr w:type="spellEnd"/>
      <w:r w:rsidRPr="0016448C">
        <w:rPr>
          <w:rFonts w:ascii="Times New Roman" w:hAnsi="Times New Roman" w:cs="Times New Roman"/>
          <w:sz w:val="24"/>
          <w:szCs w:val="24"/>
        </w:rPr>
        <w:t>. «Новая московская философия». О.</w:t>
      </w:r>
      <w:r w:rsidR="00D246F5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Ермаков. «Афганские рассказы».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В. Астафьев. «Прокляты и убиты».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Pr="0016448C">
        <w:rPr>
          <w:rFonts w:ascii="Times New Roman" w:hAnsi="Times New Roman" w:cs="Times New Roman"/>
          <w:sz w:val="24"/>
          <w:szCs w:val="24"/>
        </w:rPr>
        <w:t>Владимов</w:t>
      </w:r>
      <w:proofErr w:type="spellEnd"/>
      <w:r w:rsidRPr="0016448C">
        <w:rPr>
          <w:rFonts w:ascii="Times New Roman" w:hAnsi="Times New Roman" w:cs="Times New Roman"/>
          <w:sz w:val="24"/>
          <w:szCs w:val="24"/>
        </w:rPr>
        <w:t>. «Генерал и его армия».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В.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Соколов, Б.</w:t>
      </w:r>
      <w:r w:rsidR="00D246F5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Ахмадулина, В.</w:t>
      </w:r>
      <w:r w:rsidR="00D246F5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Корнилов, О.</w:t>
      </w:r>
      <w:r w:rsidR="00D246F5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Чухонцев, Ю.</w:t>
      </w:r>
      <w:r w:rsidR="00D246F5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Кузнецов, А.</w:t>
      </w:r>
      <w:r w:rsidR="00D246F5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Кушнер (по выбору).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О.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Михайлова. «Русский сон». Л.</w:t>
      </w:r>
      <w:r w:rsidR="00D246F5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Улицкая. «Русское варенье».</w:t>
      </w:r>
    </w:p>
    <w:p w:rsidR="0061105E" w:rsidRDefault="0061105E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lastRenderedPageBreak/>
        <w:t>Для чтения и изучения</w:t>
      </w:r>
      <w:r w:rsidRPr="0016448C">
        <w:rPr>
          <w:rFonts w:ascii="Times New Roman" w:hAnsi="Times New Roman" w:cs="Times New Roman"/>
          <w:sz w:val="24"/>
          <w:szCs w:val="24"/>
        </w:rPr>
        <w:t>.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В.</w:t>
      </w:r>
      <w:r w:rsidR="00DA5444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Маканин. «Где сходилось небо с холмами».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sz w:val="24"/>
          <w:szCs w:val="24"/>
        </w:rPr>
        <w:t>Т.</w:t>
      </w:r>
      <w:r w:rsidR="00D24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448C">
        <w:rPr>
          <w:rFonts w:ascii="Times New Roman" w:hAnsi="Times New Roman" w:cs="Times New Roman"/>
          <w:sz w:val="24"/>
          <w:szCs w:val="24"/>
        </w:rPr>
        <w:t>Кибиров</w:t>
      </w:r>
      <w:proofErr w:type="spellEnd"/>
      <w:r w:rsidRPr="0016448C">
        <w:rPr>
          <w:rFonts w:ascii="Times New Roman" w:hAnsi="Times New Roman" w:cs="Times New Roman"/>
          <w:sz w:val="24"/>
          <w:szCs w:val="24"/>
        </w:rPr>
        <w:t>. Стихотворения: «Умничанье», «Онтологическое» (1997—1998), «В творческой лаборатории»,  «С Новым годом!».</w:t>
      </w:r>
    </w:p>
    <w:p w:rsidR="001B28F8" w:rsidRPr="0016448C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>Литература народов России</w:t>
      </w:r>
      <w:r w:rsidRPr="0016448C">
        <w:rPr>
          <w:rFonts w:ascii="Times New Roman" w:hAnsi="Times New Roman" w:cs="Times New Roman"/>
          <w:sz w:val="24"/>
          <w:szCs w:val="24"/>
        </w:rPr>
        <w:t>. По выбору преподавателя.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Зарубежная литература. </w:t>
      </w:r>
      <w:r w:rsidRPr="0016448C">
        <w:rPr>
          <w:rFonts w:ascii="Times New Roman" w:hAnsi="Times New Roman" w:cs="Times New Roman"/>
          <w:sz w:val="24"/>
          <w:szCs w:val="24"/>
        </w:rPr>
        <w:t>По выбору преподавателя.</w:t>
      </w: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 Повторение. </w:t>
      </w:r>
      <w:r w:rsidRPr="0016448C">
        <w:rPr>
          <w:rFonts w:ascii="Times New Roman" w:hAnsi="Times New Roman" w:cs="Times New Roman"/>
          <w:sz w:val="24"/>
          <w:szCs w:val="24"/>
        </w:rPr>
        <w:t>Проза,</w:t>
      </w:r>
      <w:r w:rsidR="00D246F5">
        <w:rPr>
          <w:rFonts w:ascii="Times New Roman" w:hAnsi="Times New Roman" w:cs="Times New Roman"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sz w:val="24"/>
          <w:szCs w:val="24"/>
        </w:rPr>
        <w:t>поэзия</w:t>
      </w:r>
      <w:proofErr w:type="gramStart"/>
      <w:r w:rsidRPr="0016448C">
        <w:rPr>
          <w:rFonts w:ascii="Times New Roman" w:hAnsi="Times New Roman" w:cs="Times New Roman"/>
          <w:sz w:val="24"/>
          <w:szCs w:val="24"/>
        </w:rPr>
        <w:t>,д</w:t>
      </w:r>
      <w:proofErr w:type="gramEnd"/>
      <w:r w:rsidRPr="0016448C">
        <w:rPr>
          <w:rFonts w:ascii="Times New Roman" w:hAnsi="Times New Roman" w:cs="Times New Roman"/>
          <w:sz w:val="24"/>
          <w:szCs w:val="24"/>
        </w:rPr>
        <w:t>раматургия1950—1980-х годов.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Теория литературы. </w:t>
      </w:r>
      <w:r w:rsidRPr="0016448C">
        <w:rPr>
          <w:rFonts w:ascii="Times New Roman" w:hAnsi="Times New Roman" w:cs="Times New Roman"/>
          <w:sz w:val="24"/>
          <w:szCs w:val="24"/>
        </w:rPr>
        <w:t>Литературное направле</w:t>
      </w:r>
      <w:r w:rsidR="00D246F5">
        <w:rPr>
          <w:rFonts w:ascii="Times New Roman" w:hAnsi="Times New Roman" w:cs="Times New Roman"/>
          <w:sz w:val="24"/>
          <w:szCs w:val="24"/>
        </w:rPr>
        <w:t>ние. Художественный метод. Пост</w:t>
      </w:r>
      <w:r w:rsidRPr="0016448C">
        <w:rPr>
          <w:rFonts w:ascii="Times New Roman" w:hAnsi="Times New Roman" w:cs="Times New Roman"/>
          <w:sz w:val="24"/>
          <w:szCs w:val="24"/>
        </w:rPr>
        <w:t>модернизм.</w:t>
      </w:r>
    </w:p>
    <w:p w:rsidR="001B28F8" w:rsidRPr="0016448C" w:rsidRDefault="001B28F8" w:rsidP="009857D7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>Демонстрация</w:t>
      </w:r>
      <w:r w:rsidRPr="0016448C">
        <w:rPr>
          <w:rFonts w:ascii="Times New Roman" w:hAnsi="Times New Roman" w:cs="Times New Roman"/>
          <w:sz w:val="24"/>
          <w:szCs w:val="24"/>
        </w:rPr>
        <w:t>. Живопись, музыка</w:t>
      </w:r>
      <w:proofErr w:type="gramStart"/>
      <w:r w:rsidRPr="0016448C">
        <w:rPr>
          <w:rFonts w:ascii="Times New Roman" w:hAnsi="Times New Roman" w:cs="Times New Roman"/>
          <w:sz w:val="24"/>
          <w:szCs w:val="24"/>
        </w:rPr>
        <w:t>,а</w:t>
      </w:r>
      <w:proofErr w:type="gramEnd"/>
      <w:r w:rsidRPr="0016448C">
        <w:rPr>
          <w:rFonts w:ascii="Times New Roman" w:hAnsi="Times New Roman" w:cs="Times New Roman"/>
          <w:sz w:val="24"/>
          <w:szCs w:val="24"/>
        </w:rPr>
        <w:t>рхитектура1980—2000-х годов.</w:t>
      </w: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 Творческие задания. </w:t>
      </w:r>
      <w:r w:rsidRPr="0016448C">
        <w:rPr>
          <w:rFonts w:ascii="Times New Roman" w:hAnsi="Times New Roman" w:cs="Times New Roman"/>
          <w:sz w:val="24"/>
          <w:szCs w:val="24"/>
        </w:rPr>
        <w:t>Исследование и подготовка доклада (сообщения или реферата).</w:t>
      </w:r>
    </w:p>
    <w:p w:rsidR="001B28F8" w:rsidRDefault="001B28F8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 xml:space="preserve">Наизусть. </w:t>
      </w:r>
      <w:r w:rsidRPr="0016448C">
        <w:rPr>
          <w:rFonts w:ascii="Times New Roman" w:hAnsi="Times New Roman" w:cs="Times New Roman"/>
          <w:sz w:val="24"/>
          <w:szCs w:val="24"/>
        </w:rPr>
        <w:t>Два-три стихотворения (по выбору учащихся).</w:t>
      </w:r>
    </w:p>
    <w:p w:rsidR="00D246F5" w:rsidRDefault="00D246F5" w:rsidP="009857D7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  <w:sectPr w:rsidR="00D246F5" w:rsidSect="00D246F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246F5" w:rsidRPr="00D246F5" w:rsidRDefault="00D246F5" w:rsidP="00D246F5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en-US"/>
        </w:rPr>
      </w:pPr>
      <w:bookmarkStart w:id="12" w:name="_Toc85184501"/>
      <w:bookmarkStart w:id="13" w:name="_Toc94541073"/>
      <w:bookmarkStart w:id="14" w:name="_Toc116917622"/>
      <w:r w:rsidRPr="00D246F5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en-US"/>
        </w:rPr>
        <w:lastRenderedPageBreak/>
        <w:t>4. УСЛОВИЯ РЕАЛИЗАЦИИ УЧЕБНОГО ПРЕДМЕТА</w:t>
      </w:r>
      <w:bookmarkEnd w:id="12"/>
      <w:bookmarkEnd w:id="13"/>
      <w:bookmarkEnd w:id="14"/>
    </w:p>
    <w:p w:rsidR="00D246F5" w:rsidRPr="00D246F5" w:rsidRDefault="00D246F5" w:rsidP="00D246F5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bookmarkStart w:id="15" w:name="_Toc85184502"/>
    </w:p>
    <w:p w:rsidR="00D246F5" w:rsidRPr="00D246F5" w:rsidRDefault="00D246F5" w:rsidP="00D246F5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bookmarkStart w:id="16" w:name="_Toc94541074"/>
      <w:bookmarkStart w:id="17" w:name="_Toc116917623"/>
      <w:r w:rsidRPr="00D246F5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4.1. Требования к материально-техническому обеспечению</w:t>
      </w:r>
      <w:bookmarkEnd w:id="15"/>
      <w:bookmarkEnd w:id="16"/>
      <w:bookmarkEnd w:id="17"/>
    </w:p>
    <w:p w:rsidR="00D246F5" w:rsidRPr="00D246F5" w:rsidRDefault="00D246F5" w:rsidP="00D246F5">
      <w:pPr>
        <w:widowControl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:rsidR="00D246F5" w:rsidRPr="00D246F5" w:rsidRDefault="00D246F5" w:rsidP="00D246F5">
      <w:pPr>
        <w:widowControl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D246F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Для реализации программы учебного предмета в наличии учебный кабинет русского языка и литературы.</w:t>
      </w:r>
    </w:p>
    <w:p w:rsidR="00D246F5" w:rsidRPr="00D246F5" w:rsidRDefault="00D246F5" w:rsidP="00D246F5">
      <w:pPr>
        <w:widowControl w:val="0"/>
        <w:spacing w:after="0" w:line="240" w:lineRule="auto"/>
        <w:ind w:left="112" w:firstLine="72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proofErr w:type="gramStart"/>
      <w:r w:rsidRPr="00D246F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Оборудование учебного кабинета: учебная мебель: стол ученический 2-х местный – 12 шт., стул ученический – 24 шт.; доска школьная; рабочее место преподавателя: стол письменный с одной тумбой, стул;  шкафы для наглядных пособий и литературы – 3 шт.; стол письменный; телевизор </w:t>
      </w:r>
      <w:r w:rsidRPr="00D246F5">
        <w:rPr>
          <w:rFonts w:ascii="Times New Roman" w:eastAsia="Calibri" w:hAnsi="Times New Roman" w:cs="Times New Roman"/>
          <w:bCs/>
          <w:sz w:val="24"/>
          <w:szCs w:val="24"/>
          <w:lang w:val="en-US" w:eastAsia="en-US"/>
        </w:rPr>
        <w:t>LCD</w:t>
      </w:r>
      <w:r w:rsidRPr="00D246F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</w:t>
      </w:r>
      <w:r w:rsidRPr="00D246F5">
        <w:rPr>
          <w:rFonts w:ascii="Times New Roman" w:eastAsia="Calibri" w:hAnsi="Times New Roman" w:cs="Times New Roman"/>
          <w:bCs/>
          <w:sz w:val="24"/>
          <w:szCs w:val="24"/>
          <w:lang w:val="en-US" w:eastAsia="en-US"/>
        </w:rPr>
        <w:t>LG</w:t>
      </w:r>
      <w:r w:rsidRPr="00D246F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; облучатель </w:t>
      </w:r>
      <w:proofErr w:type="spellStart"/>
      <w:r w:rsidRPr="00D246F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рециркулятор</w:t>
      </w:r>
      <w:proofErr w:type="spellEnd"/>
      <w:r w:rsidRPr="00D246F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бактерицидный; дидактические материалы; материалы по диагностике качества обучения; комплекты учебно-методической документации по предмету;</w:t>
      </w:r>
      <w:proofErr w:type="gramEnd"/>
      <w:r w:rsidRPr="00D246F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ноутбук с лицензионным программным обеспечением </w:t>
      </w:r>
      <w:r w:rsidRPr="00D246F5">
        <w:rPr>
          <w:rFonts w:ascii="Times New Roman" w:eastAsia="Calibri" w:hAnsi="Times New Roman" w:cs="Times New Roman"/>
          <w:bCs/>
          <w:sz w:val="24"/>
          <w:szCs w:val="24"/>
          <w:lang w:val="en-US" w:eastAsia="en-US"/>
        </w:rPr>
        <w:t>Windows</w:t>
      </w:r>
      <w:r w:rsidRPr="00D246F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7; </w:t>
      </w:r>
      <w:r w:rsidRPr="00D246F5">
        <w:rPr>
          <w:rFonts w:ascii="Times New Roman" w:eastAsia="Calibri" w:hAnsi="Times New Roman" w:cs="Times New Roman"/>
          <w:bCs/>
          <w:sz w:val="24"/>
          <w:szCs w:val="24"/>
          <w:lang w:val="en-US" w:eastAsia="en-US"/>
        </w:rPr>
        <w:t>Microsoft</w:t>
      </w:r>
      <w:r w:rsidRPr="00D246F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</w:t>
      </w:r>
      <w:r w:rsidRPr="00D246F5">
        <w:rPr>
          <w:rFonts w:ascii="Times New Roman" w:eastAsia="Calibri" w:hAnsi="Times New Roman" w:cs="Times New Roman"/>
          <w:bCs/>
          <w:sz w:val="24"/>
          <w:szCs w:val="24"/>
          <w:lang w:val="en-US" w:eastAsia="en-US"/>
        </w:rPr>
        <w:t>Office</w:t>
      </w:r>
      <w:r w:rsidRPr="00D246F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, имеющий выход в сеть Интернет.</w:t>
      </w:r>
    </w:p>
    <w:p w:rsidR="00D246F5" w:rsidRPr="00D246F5" w:rsidRDefault="00D246F5" w:rsidP="00D246F5">
      <w:pPr>
        <w:widowControl w:val="0"/>
        <w:spacing w:after="0" w:line="240" w:lineRule="auto"/>
        <w:ind w:left="112" w:firstLine="72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D246F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Для выполнения </w:t>
      </w:r>
      <w:proofErr w:type="gramStart"/>
      <w:r w:rsidRPr="00D246F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индивидуальных проектов</w:t>
      </w:r>
      <w:proofErr w:type="gramEnd"/>
      <w:r w:rsidRPr="00D246F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– читальный зал библиотеки с выходом в сеть Интернет.</w:t>
      </w:r>
    </w:p>
    <w:p w:rsidR="00D246F5" w:rsidRPr="00D246F5" w:rsidRDefault="00D246F5" w:rsidP="00D246F5">
      <w:pPr>
        <w:spacing w:after="0" w:line="240" w:lineRule="auto"/>
        <w:ind w:firstLine="720"/>
        <w:outlineLvl w:val="0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bookmarkStart w:id="18" w:name="_Toc85184503"/>
    </w:p>
    <w:p w:rsidR="00D246F5" w:rsidRPr="00D246F5" w:rsidRDefault="00D246F5" w:rsidP="00D246F5">
      <w:pPr>
        <w:keepNext/>
        <w:keepLines/>
        <w:spacing w:after="0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bookmarkStart w:id="19" w:name="_Toc94541075"/>
      <w:bookmarkStart w:id="20" w:name="_Toc116917624"/>
      <w:r w:rsidRPr="00D246F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4.2. Информационное обеспечение реализации программы</w:t>
      </w:r>
      <w:bookmarkEnd w:id="18"/>
      <w:bookmarkEnd w:id="19"/>
      <w:bookmarkEnd w:id="20"/>
    </w:p>
    <w:p w:rsidR="00D246F5" w:rsidRPr="00D246F5" w:rsidRDefault="00D246F5" w:rsidP="00D246F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spacing w:val="-1"/>
          <w:sz w:val="24"/>
          <w:szCs w:val="24"/>
          <w:lang w:eastAsia="en-US"/>
        </w:rPr>
      </w:pPr>
    </w:p>
    <w:p w:rsidR="00D246F5" w:rsidRPr="00D246F5" w:rsidRDefault="00D246F5" w:rsidP="00D246F5">
      <w:pPr>
        <w:widowControl w:val="0"/>
        <w:spacing w:after="0" w:line="240" w:lineRule="auto"/>
        <w:ind w:left="113"/>
        <w:rPr>
          <w:rFonts w:ascii="Times New Roman" w:eastAsia="Calibri" w:hAnsi="Times New Roman" w:cs="Times New Roman"/>
          <w:b/>
          <w:spacing w:val="-2"/>
          <w:sz w:val="24"/>
          <w:szCs w:val="24"/>
          <w:lang w:eastAsia="en-US"/>
        </w:rPr>
      </w:pPr>
      <w:r w:rsidRPr="00D246F5">
        <w:rPr>
          <w:rFonts w:ascii="Times New Roman" w:eastAsia="Calibri" w:hAnsi="Times New Roman" w:cs="Times New Roman"/>
          <w:b/>
          <w:spacing w:val="-1"/>
          <w:sz w:val="24"/>
          <w:szCs w:val="24"/>
          <w:lang w:eastAsia="en-US"/>
        </w:rPr>
        <w:t xml:space="preserve">Основные </w:t>
      </w:r>
      <w:r w:rsidRPr="00D246F5">
        <w:rPr>
          <w:rFonts w:ascii="Times New Roman" w:eastAsia="Calibri" w:hAnsi="Times New Roman" w:cs="Times New Roman"/>
          <w:b/>
          <w:spacing w:val="-2"/>
          <w:sz w:val="24"/>
          <w:szCs w:val="24"/>
          <w:lang w:eastAsia="en-US"/>
        </w:rPr>
        <w:t xml:space="preserve">источники: </w:t>
      </w:r>
    </w:p>
    <w:p w:rsidR="00D246F5" w:rsidRPr="00D246F5" w:rsidRDefault="00D246F5" w:rsidP="00D246F5">
      <w:pPr>
        <w:widowControl w:val="0"/>
        <w:numPr>
          <w:ilvl w:val="0"/>
          <w:numId w:val="21"/>
        </w:numPr>
        <w:spacing w:after="0" w:line="240" w:lineRule="auto"/>
        <w:ind w:left="0" w:firstLine="47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246F5">
        <w:rPr>
          <w:rFonts w:ascii="Times New Roman" w:eastAsia="Times New Roman" w:hAnsi="Times New Roman" w:cs="Times New Roman"/>
          <w:sz w:val="24"/>
          <w:szCs w:val="24"/>
          <w:lang w:eastAsia="en-US"/>
        </w:rPr>
        <w:t>Лебедев Ю.В. Литература. 10 класс: учебник Ч.1,2 / Ю.В. Лебедев. – М.: Просвещение,2019.- 246 с.: ил.</w:t>
      </w:r>
    </w:p>
    <w:p w:rsidR="00D246F5" w:rsidRPr="00D246F5" w:rsidRDefault="00D246F5" w:rsidP="00D246F5">
      <w:pPr>
        <w:widowControl w:val="0"/>
        <w:numPr>
          <w:ilvl w:val="0"/>
          <w:numId w:val="21"/>
        </w:numPr>
        <w:spacing w:after="0" w:line="240" w:lineRule="auto"/>
        <w:ind w:left="0" w:firstLine="47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246F5">
        <w:rPr>
          <w:rFonts w:ascii="Times New Roman" w:eastAsia="Times New Roman" w:hAnsi="Times New Roman" w:cs="Times New Roman"/>
          <w:sz w:val="24"/>
          <w:szCs w:val="24"/>
          <w:lang w:eastAsia="en-US"/>
        </w:rPr>
        <w:t>Литература 11 класс: учебник. Ч.1,2 / под ред. В.П. Журавлева. – М.: Просвещение,2019. - 290 с.: ил.</w:t>
      </w:r>
    </w:p>
    <w:p w:rsidR="00D246F5" w:rsidRPr="00D246F5" w:rsidRDefault="00D246F5" w:rsidP="00D246F5">
      <w:pPr>
        <w:widowControl w:val="0"/>
        <w:spacing w:after="0" w:line="240" w:lineRule="auto"/>
        <w:ind w:left="113"/>
        <w:rPr>
          <w:rFonts w:ascii="Times New Roman" w:eastAsia="Calibri" w:hAnsi="Times New Roman" w:cs="Times New Roman"/>
          <w:b/>
          <w:spacing w:val="-1"/>
          <w:sz w:val="24"/>
          <w:szCs w:val="24"/>
          <w:lang w:eastAsia="en-US"/>
        </w:rPr>
      </w:pPr>
    </w:p>
    <w:p w:rsidR="00D246F5" w:rsidRPr="00D246F5" w:rsidRDefault="00D246F5" w:rsidP="00D246F5">
      <w:pPr>
        <w:widowControl w:val="0"/>
        <w:spacing w:after="0" w:line="240" w:lineRule="auto"/>
        <w:ind w:left="113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246F5">
        <w:rPr>
          <w:rFonts w:ascii="Times New Roman" w:eastAsia="Calibri" w:hAnsi="Times New Roman" w:cs="Times New Roman"/>
          <w:b/>
          <w:spacing w:val="-1"/>
          <w:sz w:val="24"/>
          <w:szCs w:val="24"/>
          <w:lang w:eastAsia="en-US"/>
        </w:rPr>
        <w:t>Дополнительные источники</w:t>
      </w:r>
      <w:r w:rsidRPr="00D246F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:</w:t>
      </w:r>
    </w:p>
    <w:p w:rsidR="00D246F5" w:rsidRPr="00D246F5" w:rsidRDefault="00D246F5" w:rsidP="00D246F5">
      <w:pPr>
        <w:widowControl w:val="0"/>
        <w:numPr>
          <w:ilvl w:val="0"/>
          <w:numId w:val="22"/>
        </w:numPr>
        <w:spacing w:after="0" w:line="240" w:lineRule="auto"/>
        <w:ind w:left="0" w:firstLine="47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D246F5">
        <w:rPr>
          <w:rFonts w:ascii="Times New Roman" w:eastAsia="Times New Roman" w:hAnsi="Times New Roman" w:cs="Times New Roman"/>
          <w:sz w:val="24"/>
          <w:szCs w:val="24"/>
          <w:lang w:eastAsia="en-US"/>
        </w:rPr>
        <w:t>Обернихина</w:t>
      </w:r>
      <w:proofErr w:type="spellEnd"/>
      <w:r w:rsidRPr="00D246F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Г.А. Литература 10 класс: учебник / Г.А. </w:t>
      </w:r>
      <w:proofErr w:type="spellStart"/>
      <w:r w:rsidRPr="00D246F5">
        <w:rPr>
          <w:rFonts w:ascii="Times New Roman" w:eastAsia="Times New Roman" w:hAnsi="Times New Roman" w:cs="Times New Roman"/>
          <w:sz w:val="24"/>
          <w:szCs w:val="24"/>
          <w:lang w:eastAsia="en-US"/>
        </w:rPr>
        <w:t>Обернихина</w:t>
      </w:r>
      <w:proofErr w:type="spellEnd"/>
      <w:r w:rsidRPr="00D246F5">
        <w:rPr>
          <w:rFonts w:ascii="Times New Roman" w:eastAsia="Times New Roman" w:hAnsi="Times New Roman" w:cs="Times New Roman"/>
          <w:sz w:val="24"/>
          <w:szCs w:val="24"/>
          <w:lang w:eastAsia="en-US"/>
        </w:rPr>
        <w:t>. – М.: Академия, 2017.- 320 с.: ил.</w:t>
      </w:r>
    </w:p>
    <w:p w:rsidR="00D246F5" w:rsidRPr="00D246F5" w:rsidRDefault="00D246F5" w:rsidP="00D246F5">
      <w:pPr>
        <w:widowControl w:val="0"/>
        <w:numPr>
          <w:ilvl w:val="0"/>
          <w:numId w:val="22"/>
        </w:numPr>
        <w:spacing w:after="0" w:line="240" w:lineRule="auto"/>
        <w:ind w:left="0" w:firstLine="47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D246F5">
        <w:rPr>
          <w:rFonts w:ascii="Times New Roman" w:eastAsia="Times New Roman" w:hAnsi="Times New Roman" w:cs="Times New Roman"/>
          <w:sz w:val="24"/>
          <w:szCs w:val="24"/>
          <w:lang w:eastAsia="en-US"/>
        </w:rPr>
        <w:t>Обернихина</w:t>
      </w:r>
      <w:proofErr w:type="spellEnd"/>
      <w:r w:rsidRPr="00D246F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Г.А. Литература 11 класс: учебник /Г.А. </w:t>
      </w:r>
      <w:proofErr w:type="spellStart"/>
      <w:r w:rsidRPr="00D246F5">
        <w:rPr>
          <w:rFonts w:ascii="Times New Roman" w:eastAsia="Times New Roman" w:hAnsi="Times New Roman" w:cs="Times New Roman"/>
          <w:sz w:val="24"/>
          <w:szCs w:val="24"/>
          <w:lang w:eastAsia="en-US"/>
        </w:rPr>
        <w:t>Обернихина</w:t>
      </w:r>
      <w:proofErr w:type="spellEnd"/>
      <w:r w:rsidRPr="00D246F5">
        <w:rPr>
          <w:rFonts w:ascii="Times New Roman" w:eastAsia="Times New Roman" w:hAnsi="Times New Roman" w:cs="Times New Roman"/>
          <w:sz w:val="24"/>
          <w:szCs w:val="24"/>
          <w:lang w:eastAsia="en-US"/>
        </w:rPr>
        <w:t>. – М.: Академия, 2017.- 320 с.: ил.</w:t>
      </w:r>
    </w:p>
    <w:p w:rsidR="00D246F5" w:rsidRPr="00D246F5" w:rsidRDefault="00D246F5" w:rsidP="00D246F5">
      <w:pPr>
        <w:spacing w:after="0" w:line="23" w:lineRule="atLeast"/>
        <w:ind w:left="113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D246F5" w:rsidRPr="00D246F5" w:rsidRDefault="00D246F5" w:rsidP="00D246F5">
      <w:pPr>
        <w:spacing w:after="0" w:line="23" w:lineRule="atLeast"/>
        <w:ind w:left="113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D246F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Интернет-ресурсы:</w:t>
      </w:r>
    </w:p>
    <w:p w:rsidR="00D246F5" w:rsidRPr="00D246F5" w:rsidRDefault="000B74D7" w:rsidP="00D246F5">
      <w:pPr>
        <w:numPr>
          <w:ilvl w:val="0"/>
          <w:numId w:val="23"/>
        </w:numPr>
        <w:spacing w:after="0" w:line="23" w:lineRule="atLeast"/>
        <w:ind w:left="0" w:firstLine="47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hyperlink r:id="rId8" w:history="1">
        <w:r w:rsidR="00D246F5" w:rsidRPr="00D246F5">
          <w:rPr>
            <w:rFonts w:ascii="Times New Roman" w:eastAsia="Calibri" w:hAnsi="Times New Roman" w:cs="Times New Roman"/>
            <w:sz w:val="24"/>
            <w:szCs w:val="24"/>
            <w:lang w:val="en-US" w:eastAsia="en-US"/>
          </w:rPr>
          <w:t>http</w:t>
        </w:r>
        <w:r w:rsidR="00D246F5" w:rsidRPr="00D246F5">
          <w:rPr>
            <w:rFonts w:ascii="Times New Roman" w:eastAsia="Calibri" w:hAnsi="Times New Roman" w:cs="Times New Roman"/>
            <w:sz w:val="24"/>
            <w:szCs w:val="24"/>
            <w:lang w:eastAsia="en-US"/>
          </w:rPr>
          <w:t>://</w:t>
        </w:r>
        <w:proofErr w:type="spellStart"/>
        <w:r w:rsidR="00D246F5" w:rsidRPr="00D246F5">
          <w:rPr>
            <w:rFonts w:ascii="Times New Roman" w:eastAsia="Calibri" w:hAnsi="Times New Roman" w:cs="Times New Roman"/>
            <w:sz w:val="24"/>
            <w:szCs w:val="24"/>
            <w:lang w:val="en-US" w:eastAsia="en-US"/>
          </w:rPr>
          <w:t>mlis</w:t>
        </w:r>
        <w:proofErr w:type="spellEnd"/>
        <w:r w:rsidR="00D246F5" w:rsidRPr="00D246F5">
          <w:rPr>
            <w:rFonts w:ascii="Times New Roman" w:eastAsia="Calibri" w:hAnsi="Times New Roman" w:cs="Times New Roman"/>
            <w:sz w:val="24"/>
            <w:szCs w:val="24"/>
            <w:lang w:eastAsia="en-US"/>
          </w:rPr>
          <w:t>.</w:t>
        </w:r>
        <w:proofErr w:type="spellStart"/>
        <w:r w:rsidR="00D246F5" w:rsidRPr="00D246F5">
          <w:rPr>
            <w:rFonts w:ascii="Times New Roman" w:eastAsia="Calibri" w:hAnsi="Times New Roman" w:cs="Times New Roman"/>
            <w:sz w:val="24"/>
            <w:szCs w:val="24"/>
            <w:lang w:val="en-US" w:eastAsia="en-US"/>
          </w:rPr>
          <w:t>fobr</w:t>
        </w:r>
        <w:proofErr w:type="spellEnd"/>
        <w:r w:rsidR="00D246F5" w:rsidRPr="00D246F5">
          <w:rPr>
            <w:rFonts w:ascii="Times New Roman" w:eastAsia="Calibri" w:hAnsi="Times New Roman" w:cs="Times New Roman"/>
            <w:sz w:val="24"/>
            <w:szCs w:val="24"/>
            <w:lang w:eastAsia="en-US"/>
          </w:rPr>
          <w:t>.</w:t>
        </w:r>
        <w:proofErr w:type="spellStart"/>
        <w:r w:rsidR="00D246F5" w:rsidRPr="00D246F5">
          <w:rPr>
            <w:rFonts w:ascii="Times New Roman" w:eastAsia="Calibri" w:hAnsi="Times New Roman" w:cs="Times New Roman"/>
            <w:sz w:val="24"/>
            <w:szCs w:val="24"/>
            <w:lang w:val="en-US" w:eastAsia="en-US"/>
          </w:rPr>
          <w:t>ru</w:t>
        </w:r>
        <w:proofErr w:type="spellEnd"/>
      </w:hyperlink>
    </w:p>
    <w:p w:rsidR="00D246F5" w:rsidRPr="00D246F5" w:rsidRDefault="000B74D7" w:rsidP="00D246F5">
      <w:pPr>
        <w:numPr>
          <w:ilvl w:val="0"/>
          <w:numId w:val="23"/>
        </w:numPr>
        <w:spacing w:after="0" w:line="23" w:lineRule="atLeast"/>
        <w:ind w:left="0" w:firstLine="47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hyperlink r:id="rId9" w:history="1">
        <w:r w:rsidR="00D246F5" w:rsidRPr="00D246F5">
          <w:rPr>
            <w:rFonts w:ascii="Times New Roman" w:eastAsia="Calibri" w:hAnsi="Times New Roman" w:cs="Times New Roman"/>
            <w:sz w:val="24"/>
            <w:szCs w:val="24"/>
            <w:lang w:val="en-US" w:eastAsia="en-US"/>
          </w:rPr>
          <w:t>http</w:t>
        </w:r>
        <w:r w:rsidR="00D246F5" w:rsidRPr="00D246F5">
          <w:rPr>
            <w:rFonts w:ascii="Times New Roman" w:eastAsia="Calibri" w:hAnsi="Times New Roman" w:cs="Times New Roman"/>
            <w:sz w:val="24"/>
            <w:szCs w:val="24"/>
            <w:lang w:eastAsia="en-US"/>
          </w:rPr>
          <w:t>://</w:t>
        </w:r>
        <w:r w:rsidR="00D246F5" w:rsidRPr="00D246F5">
          <w:rPr>
            <w:rFonts w:ascii="Times New Roman" w:eastAsia="Calibri" w:hAnsi="Times New Roman" w:cs="Times New Roman"/>
            <w:sz w:val="24"/>
            <w:szCs w:val="24"/>
            <w:lang w:val="en-US" w:eastAsia="en-US"/>
          </w:rPr>
          <w:t>lib</w:t>
        </w:r>
        <w:r w:rsidR="00D246F5" w:rsidRPr="00D246F5">
          <w:rPr>
            <w:rFonts w:ascii="Times New Roman" w:eastAsia="Calibri" w:hAnsi="Times New Roman" w:cs="Times New Roman"/>
            <w:sz w:val="24"/>
            <w:szCs w:val="24"/>
            <w:lang w:eastAsia="en-US"/>
          </w:rPr>
          <w:t>.</w:t>
        </w:r>
        <w:proofErr w:type="spellStart"/>
        <w:r w:rsidR="00D246F5" w:rsidRPr="00D246F5">
          <w:rPr>
            <w:rFonts w:ascii="Times New Roman" w:eastAsia="Calibri" w:hAnsi="Times New Roman" w:cs="Times New Roman"/>
            <w:sz w:val="24"/>
            <w:szCs w:val="24"/>
            <w:lang w:val="en-US" w:eastAsia="en-US"/>
          </w:rPr>
          <w:t>prosv</w:t>
        </w:r>
        <w:proofErr w:type="spellEnd"/>
        <w:r w:rsidR="00D246F5" w:rsidRPr="00D246F5">
          <w:rPr>
            <w:rFonts w:ascii="Times New Roman" w:eastAsia="Calibri" w:hAnsi="Times New Roman" w:cs="Times New Roman"/>
            <w:sz w:val="24"/>
            <w:szCs w:val="24"/>
            <w:lang w:eastAsia="en-US"/>
          </w:rPr>
          <w:t>.</w:t>
        </w:r>
        <w:proofErr w:type="spellStart"/>
        <w:r w:rsidR="00D246F5" w:rsidRPr="00D246F5">
          <w:rPr>
            <w:rFonts w:ascii="Times New Roman" w:eastAsia="Calibri" w:hAnsi="Times New Roman" w:cs="Times New Roman"/>
            <w:sz w:val="24"/>
            <w:szCs w:val="24"/>
            <w:lang w:val="en-US" w:eastAsia="en-US"/>
          </w:rPr>
          <w:t>ru</w:t>
        </w:r>
        <w:proofErr w:type="spellEnd"/>
      </w:hyperlink>
    </w:p>
    <w:p w:rsidR="00D246F5" w:rsidRPr="00D246F5" w:rsidRDefault="00D246F5" w:rsidP="00D246F5">
      <w:pPr>
        <w:numPr>
          <w:ilvl w:val="0"/>
          <w:numId w:val="23"/>
        </w:numPr>
        <w:spacing w:after="0" w:line="23" w:lineRule="atLeast"/>
        <w:ind w:left="0" w:firstLine="47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46F5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http</w:t>
      </w:r>
      <w:r w:rsidRPr="00D246F5">
        <w:rPr>
          <w:rFonts w:ascii="Times New Roman" w:eastAsia="Calibri" w:hAnsi="Times New Roman" w:cs="Times New Roman"/>
          <w:sz w:val="24"/>
          <w:szCs w:val="24"/>
          <w:lang w:eastAsia="en-US"/>
        </w:rPr>
        <w:t>://</w:t>
      </w:r>
      <w:r w:rsidRPr="00D246F5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www</w:t>
      </w:r>
      <w:r w:rsidRPr="00D246F5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proofErr w:type="spellStart"/>
      <w:r w:rsidRPr="00D246F5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vehi</w:t>
      </w:r>
      <w:proofErr w:type="spellEnd"/>
      <w:r w:rsidRPr="00D246F5">
        <w:rPr>
          <w:rFonts w:ascii="Times New Roman" w:eastAsia="Calibri" w:hAnsi="Times New Roman" w:cs="Times New Roman"/>
          <w:sz w:val="24"/>
          <w:szCs w:val="24"/>
          <w:lang w:eastAsia="en-US"/>
        </w:rPr>
        <w:t>/</w:t>
      </w:r>
      <w:r w:rsidRPr="00D246F5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net</w:t>
      </w:r>
      <w:r w:rsidRPr="00D246F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/СПО в ЭБС </w:t>
      </w:r>
      <w:proofErr w:type="spellStart"/>
      <w:r w:rsidRPr="00D246F5">
        <w:rPr>
          <w:rFonts w:ascii="Times New Roman" w:eastAsia="Calibri" w:hAnsi="Times New Roman" w:cs="Times New Roman"/>
          <w:sz w:val="24"/>
          <w:szCs w:val="24"/>
          <w:lang w:eastAsia="en-US"/>
        </w:rPr>
        <w:t>Знаниум</w:t>
      </w:r>
      <w:proofErr w:type="spellEnd"/>
      <w:r w:rsidRPr="00D246F5">
        <w:rPr>
          <w:rFonts w:ascii="Times New Roman" w:eastAsia="Calibri" w:hAnsi="Times New Roman" w:cs="Times New Roman"/>
          <w:sz w:val="24"/>
          <w:szCs w:val="24"/>
          <w:lang w:eastAsia="en-US"/>
        </w:rPr>
        <w:t>: https://new.znanium.com/collections/basic</w:t>
      </w:r>
    </w:p>
    <w:p w:rsidR="00D246F5" w:rsidRPr="00D246F5" w:rsidRDefault="00D246F5" w:rsidP="00D246F5">
      <w:pPr>
        <w:numPr>
          <w:ilvl w:val="0"/>
          <w:numId w:val="23"/>
        </w:numPr>
        <w:spacing w:after="0" w:line="23" w:lineRule="atLeast"/>
        <w:ind w:left="0" w:firstLine="47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46F5">
        <w:rPr>
          <w:rFonts w:ascii="Times New Roman" w:eastAsia="Calibri" w:hAnsi="Times New Roman" w:cs="Times New Roman"/>
          <w:sz w:val="24"/>
          <w:szCs w:val="24"/>
          <w:lang w:eastAsia="en-US"/>
        </w:rPr>
        <w:t>Интернет-портал Московского среднего профессионального образования: https://spo.mosmetod.ru/</w:t>
      </w:r>
    </w:p>
    <w:p w:rsidR="00D246F5" w:rsidRPr="00D246F5" w:rsidRDefault="00D246F5" w:rsidP="00D246F5">
      <w:pPr>
        <w:numPr>
          <w:ilvl w:val="0"/>
          <w:numId w:val="23"/>
        </w:numPr>
        <w:spacing w:after="0" w:line="23" w:lineRule="atLeast"/>
        <w:ind w:left="0" w:firstLine="47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46F5">
        <w:rPr>
          <w:rFonts w:ascii="Times New Roman" w:eastAsia="Calibri" w:hAnsi="Times New Roman" w:cs="Times New Roman"/>
          <w:sz w:val="24"/>
          <w:szCs w:val="24"/>
          <w:lang w:eastAsia="en-US"/>
        </w:rPr>
        <w:t>Федеральный центр электронных образовательных ресурсов: http://fcior.edu.ru</w:t>
      </w:r>
    </w:p>
    <w:p w:rsidR="00D246F5" w:rsidRPr="00D246F5" w:rsidRDefault="00D246F5" w:rsidP="00D246F5">
      <w:pPr>
        <w:numPr>
          <w:ilvl w:val="0"/>
          <w:numId w:val="23"/>
        </w:numPr>
        <w:spacing w:after="0" w:line="23" w:lineRule="atLeast"/>
        <w:ind w:left="0" w:firstLine="47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46F5">
        <w:rPr>
          <w:rFonts w:ascii="Times New Roman" w:eastAsia="Calibri" w:hAnsi="Times New Roman" w:cs="Times New Roman"/>
          <w:sz w:val="24"/>
          <w:szCs w:val="24"/>
          <w:lang w:eastAsia="en-US"/>
        </w:rPr>
        <w:t>Российская электронная школа: https://resh.edu.ru</w:t>
      </w:r>
    </w:p>
    <w:p w:rsidR="00D246F5" w:rsidRPr="00D246F5" w:rsidRDefault="00D246F5" w:rsidP="00D246F5">
      <w:pPr>
        <w:numPr>
          <w:ilvl w:val="0"/>
          <w:numId w:val="23"/>
        </w:numPr>
        <w:spacing w:after="0" w:line="23" w:lineRule="atLeast"/>
        <w:ind w:left="0" w:firstLine="47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46F5">
        <w:rPr>
          <w:rFonts w:ascii="Times New Roman" w:eastAsia="Calibri" w:hAnsi="Times New Roman" w:cs="Times New Roman"/>
          <w:sz w:val="24"/>
          <w:szCs w:val="24"/>
          <w:lang w:eastAsia="en-US"/>
        </w:rPr>
        <w:t>Московская электронная школа: https://uchebnik.mos.ru/catalogue</w:t>
      </w:r>
    </w:p>
    <w:p w:rsidR="00D246F5" w:rsidRPr="00D246F5" w:rsidRDefault="00D246F5" w:rsidP="00D246F5">
      <w:pPr>
        <w:numPr>
          <w:ilvl w:val="0"/>
          <w:numId w:val="23"/>
        </w:numPr>
        <w:spacing w:after="0" w:line="23" w:lineRule="atLeast"/>
        <w:ind w:left="0" w:firstLine="47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46F5">
        <w:rPr>
          <w:rFonts w:ascii="Times New Roman" w:eastAsia="Calibri" w:hAnsi="Times New Roman" w:cs="Times New Roman"/>
          <w:sz w:val="24"/>
          <w:szCs w:val="24"/>
          <w:lang w:eastAsia="en-US"/>
        </w:rPr>
        <w:t>Площадка Образовательного центра «Сириус»: https://edu.sirius.online</w:t>
      </w:r>
    </w:p>
    <w:p w:rsidR="00D246F5" w:rsidRPr="00D246F5" w:rsidRDefault="00D246F5" w:rsidP="00D246F5">
      <w:pPr>
        <w:numPr>
          <w:ilvl w:val="0"/>
          <w:numId w:val="23"/>
        </w:numPr>
        <w:spacing w:after="0" w:line="23" w:lineRule="atLeast"/>
        <w:ind w:left="0" w:firstLine="47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46F5">
        <w:rPr>
          <w:rFonts w:ascii="Times New Roman" w:eastAsia="Calibri" w:hAnsi="Times New Roman" w:cs="Times New Roman"/>
          <w:sz w:val="24"/>
          <w:szCs w:val="24"/>
          <w:lang w:eastAsia="en-US"/>
        </w:rPr>
        <w:t>Платформа «</w:t>
      </w:r>
      <w:proofErr w:type="gramStart"/>
      <w:r w:rsidRPr="00D246F5">
        <w:rPr>
          <w:rFonts w:ascii="Times New Roman" w:eastAsia="Calibri" w:hAnsi="Times New Roman" w:cs="Times New Roman"/>
          <w:sz w:val="24"/>
          <w:szCs w:val="24"/>
          <w:lang w:eastAsia="en-US"/>
        </w:rPr>
        <w:t>Цифровой</w:t>
      </w:r>
      <w:proofErr w:type="gramEnd"/>
      <w:r w:rsidRPr="00D246F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колледжей: https://e-learning.tspk-mo.ru/mck/</w:t>
      </w:r>
    </w:p>
    <w:p w:rsidR="00D246F5" w:rsidRPr="00D246F5" w:rsidRDefault="00D246F5" w:rsidP="00D246F5">
      <w:pPr>
        <w:numPr>
          <w:ilvl w:val="0"/>
          <w:numId w:val="23"/>
        </w:numPr>
        <w:spacing w:after="0" w:line="23" w:lineRule="atLeast"/>
        <w:ind w:left="0" w:firstLine="47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46F5">
        <w:rPr>
          <w:rFonts w:ascii="Times New Roman" w:eastAsia="Calibri" w:hAnsi="Times New Roman" w:cs="Times New Roman"/>
          <w:sz w:val="24"/>
          <w:szCs w:val="24"/>
          <w:lang w:eastAsia="en-US"/>
        </w:rPr>
        <w:t>Портал дистанционного обучения. Интерактивные курсы: https://do2.rcokoit.ru</w:t>
      </w:r>
    </w:p>
    <w:p w:rsidR="00D246F5" w:rsidRPr="00D246F5" w:rsidRDefault="00D246F5" w:rsidP="00D246F5">
      <w:pPr>
        <w:numPr>
          <w:ilvl w:val="0"/>
          <w:numId w:val="23"/>
        </w:numPr>
        <w:spacing w:after="0" w:line="23" w:lineRule="atLeast"/>
        <w:ind w:left="0" w:firstLine="47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46F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Интернет урок. Библиотека </w:t>
      </w:r>
      <w:proofErr w:type="spellStart"/>
      <w:r w:rsidRPr="00D246F5">
        <w:rPr>
          <w:rFonts w:ascii="Times New Roman" w:eastAsia="Calibri" w:hAnsi="Times New Roman" w:cs="Times New Roman"/>
          <w:sz w:val="24"/>
          <w:szCs w:val="24"/>
          <w:lang w:eastAsia="en-US"/>
        </w:rPr>
        <w:t>видеоуроков</w:t>
      </w:r>
      <w:proofErr w:type="spellEnd"/>
      <w:r w:rsidRPr="00D246F5">
        <w:rPr>
          <w:rFonts w:ascii="Times New Roman" w:eastAsia="Calibri" w:hAnsi="Times New Roman" w:cs="Times New Roman"/>
          <w:sz w:val="24"/>
          <w:szCs w:val="24"/>
          <w:lang w:eastAsia="en-US"/>
        </w:rPr>
        <w:t>: https://interneturok.ru</w:t>
      </w:r>
    </w:p>
    <w:p w:rsidR="00D246F5" w:rsidRPr="00D246F5" w:rsidRDefault="00D246F5" w:rsidP="00D246F5">
      <w:pPr>
        <w:numPr>
          <w:ilvl w:val="0"/>
          <w:numId w:val="23"/>
        </w:numPr>
        <w:spacing w:after="0" w:line="23" w:lineRule="atLeast"/>
        <w:ind w:left="0" w:firstLine="47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46F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Электронная библиотека и интернет-магазин образовательной литературы: </w:t>
      </w:r>
      <w:hyperlink r:id="rId10" w:history="1">
        <w:r w:rsidRPr="00D246F5">
          <w:rPr>
            <w:rFonts w:ascii="Times New Roman" w:eastAsia="Calibri" w:hAnsi="Times New Roman" w:cs="Times New Roman"/>
            <w:sz w:val="24"/>
            <w:szCs w:val="24"/>
            <w:lang w:eastAsia="en-US"/>
          </w:rPr>
          <w:t>https://urait.ru/</w:t>
        </w:r>
      </w:hyperlink>
    </w:p>
    <w:p w:rsidR="00D246F5" w:rsidRPr="00D246F5" w:rsidRDefault="00D246F5" w:rsidP="00D246F5">
      <w:pPr>
        <w:spacing w:after="0" w:line="23" w:lineRule="atLeast"/>
        <w:ind w:left="47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D246F5" w:rsidRPr="00D246F5" w:rsidRDefault="00D246F5" w:rsidP="00D246F5">
      <w:pPr>
        <w:spacing w:after="0" w:line="23" w:lineRule="atLeast"/>
        <w:ind w:left="47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  <w:sectPr w:rsidR="00D246F5" w:rsidRPr="00D246F5" w:rsidSect="00734F3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246F5" w:rsidRPr="00D246F5" w:rsidRDefault="00D246F5" w:rsidP="00D246F5">
      <w:pPr>
        <w:spacing w:after="0" w:line="23" w:lineRule="atLeast"/>
        <w:ind w:left="473"/>
        <w:contextualSpacing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bookmarkStart w:id="21" w:name="_Toc85184504"/>
      <w:bookmarkStart w:id="22" w:name="_Toc94541076"/>
      <w:bookmarkStart w:id="23" w:name="_Toc116917625"/>
      <w:r w:rsidRPr="00D246F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lastRenderedPageBreak/>
        <w:t>5. КОНТРОЛЬ И ОЦЕНКА РЕЗУЛЬТАТОВ ОСВОЕНИЯ УЧЕБНОГО ПРЕДМЕТА</w:t>
      </w:r>
      <w:bookmarkEnd w:id="21"/>
      <w:bookmarkEnd w:id="22"/>
      <w:bookmarkEnd w:id="23"/>
    </w:p>
    <w:p w:rsidR="00D246F5" w:rsidRPr="00D246F5" w:rsidRDefault="00D246F5" w:rsidP="00D246F5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tbl>
      <w:tblPr>
        <w:tblW w:w="49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4"/>
        <w:gridCol w:w="4816"/>
      </w:tblGrid>
      <w:tr w:rsidR="006946F5" w:rsidRPr="006946F5" w:rsidTr="006946F5">
        <w:tc>
          <w:tcPr>
            <w:tcW w:w="2457" w:type="pct"/>
          </w:tcPr>
          <w:p w:rsidR="006946F5" w:rsidRPr="006946F5" w:rsidRDefault="006946F5" w:rsidP="006946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46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2543" w:type="pct"/>
          </w:tcPr>
          <w:p w:rsidR="006946F5" w:rsidRPr="006946F5" w:rsidRDefault="006946F5" w:rsidP="006946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46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6946F5" w:rsidRPr="006946F5" w:rsidTr="006946F5">
        <w:tc>
          <w:tcPr>
            <w:tcW w:w="2457" w:type="pct"/>
          </w:tcPr>
          <w:p w:rsidR="006946F5" w:rsidRPr="006946F5" w:rsidRDefault="006946F5" w:rsidP="00694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946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946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05</w:t>
            </w:r>
          </w:p>
          <w:p w:rsidR="006946F5" w:rsidRPr="006946F5" w:rsidRDefault="006946F5" w:rsidP="00694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946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946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06</w:t>
            </w:r>
          </w:p>
          <w:p w:rsidR="006946F5" w:rsidRPr="006946F5" w:rsidRDefault="006946F5" w:rsidP="00694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946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946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07</w:t>
            </w:r>
          </w:p>
          <w:p w:rsidR="006946F5" w:rsidRPr="006946F5" w:rsidRDefault="006946F5" w:rsidP="00694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946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946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08</w:t>
            </w:r>
          </w:p>
          <w:p w:rsidR="006946F5" w:rsidRPr="006946F5" w:rsidRDefault="006946F5" w:rsidP="00694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946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946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09</w:t>
            </w:r>
          </w:p>
          <w:p w:rsidR="006946F5" w:rsidRPr="006946F5" w:rsidRDefault="006946F5" w:rsidP="00694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946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946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10</w:t>
            </w:r>
          </w:p>
          <w:p w:rsidR="006946F5" w:rsidRPr="006946F5" w:rsidRDefault="006946F5" w:rsidP="00694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43" w:type="pct"/>
          </w:tcPr>
          <w:p w:rsidR="006946F5" w:rsidRPr="006946F5" w:rsidRDefault="006946F5" w:rsidP="006946F5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946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Оценка результатов устных ответов, аналитической работы с текстами художественной литературы, написания сочинений, эссе (в том числе профессионально ориентированных), составления развернутых устных и письменных высказываний, заданий экзамена</w:t>
            </w:r>
          </w:p>
        </w:tc>
      </w:tr>
    </w:tbl>
    <w:p w:rsidR="006946F5" w:rsidRDefault="006946F5" w:rsidP="00D246F5">
      <w:pPr>
        <w:widowControl w:val="0"/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  <w:sectPr w:rsidR="006946F5" w:rsidSect="00D246F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946F5" w:rsidRPr="006946F5" w:rsidRDefault="006946F5" w:rsidP="006946F5">
      <w:pPr>
        <w:keepNext/>
        <w:spacing w:after="0" w:line="23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en-US"/>
        </w:rPr>
      </w:pPr>
      <w:bookmarkStart w:id="24" w:name="_Toc106178043"/>
      <w:bookmarkStart w:id="25" w:name="_Toc107308622"/>
      <w:bookmarkStart w:id="26" w:name="_Toc116917626"/>
      <w:r w:rsidRPr="006946F5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en-US"/>
        </w:rPr>
        <w:lastRenderedPageBreak/>
        <w:t>6. ФОНД ОЦЕНОЧНЫХ СРЕДСТВ</w:t>
      </w:r>
      <w:bookmarkEnd w:id="24"/>
      <w:bookmarkEnd w:id="25"/>
      <w:bookmarkEnd w:id="26"/>
    </w:p>
    <w:p w:rsidR="006946F5" w:rsidRPr="006946F5" w:rsidRDefault="006946F5" w:rsidP="006946F5">
      <w:pPr>
        <w:spacing w:after="0" w:line="23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6946F5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(ПРОМЕЖУТОЧНАЯ АТТЕСТАЦИЯ)</w:t>
      </w:r>
      <w:r w:rsidRPr="006946F5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</w:p>
    <w:p w:rsidR="006946F5" w:rsidRPr="006946F5" w:rsidRDefault="006946F5" w:rsidP="006946F5">
      <w:pPr>
        <w:spacing w:after="0" w:line="23" w:lineRule="atLeast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</w:p>
    <w:p w:rsidR="006946F5" w:rsidRPr="006946F5" w:rsidRDefault="006946F5" w:rsidP="006946F5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6946F5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К РАБОЧЕЙ ПРОГРАММЕ УЧЕБНОГО ПРЕДМЕТА </w:t>
      </w:r>
    </w:p>
    <w:p w:rsidR="006946F5" w:rsidRPr="006946F5" w:rsidRDefault="006946F5" w:rsidP="006946F5">
      <w:pPr>
        <w:spacing w:after="0" w:line="23" w:lineRule="atLeast"/>
        <w:rPr>
          <w:rFonts w:ascii="Times New Roman" w:eastAsia="Times New Roman" w:hAnsi="Times New Roman" w:cs="Times New Roman"/>
          <w:b/>
          <w:i/>
          <w:sz w:val="24"/>
          <w:szCs w:val="24"/>
          <w:lang w:eastAsia="en-US"/>
        </w:rPr>
      </w:pPr>
    </w:p>
    <w:p w:rsidR="006946F5" w:rsidRPr="006946F5" w:rsidRDefault="006946F5" w:rsidP="006946F5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6946F5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«</w:t>
      </w:r>
      <w:r w:rsidRPr="006946F5">
        <w:rPr>
          <w:rFonts w:ascii="Times New Roman" w:eastAsia="Times New Roman" w:hAnsi="Times New Roman" w:cs="Times New Roman"/>
          <w:b/>
          <w:iCs/>
          <w:sz w:val="24"/>
          <w:szCs w:val="24"/>
          <w:lang w:eastAsia="en-US"/>
        </w:rPr>
        <w:t>Литература</w:t>
      </w:r>
      <w:r w:rsidRPr="006946F5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» (базовый уровень)</w:t>
      </w:r>
    </w:p>
    <w:p w:rsidR="006946F5" w:rsidRPr="006946F5" w:rsidRDefault="006946F5" w:rsidP="006946F5">
      <w:pPr>
        <w:spacing w:after="0" w:line="23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6946F5" w:rsidRPr="006946F5" w:rsidRDefault="006946F5" w:rsidP="006946F5">
      <w:pPr>
        <w:spacing w:after="0" w:line="23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6946F5" w:rsidRDefault="006946F5" w:rsidP="006946F5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946F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ОПОП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 специальности</w:t>
      </w:r>
      <w:r w:rsidRPr="006946F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4B4156" w:rsidRPr="004B4156" w:rsidRDefault="004B4156" w:rsidP="004B4156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4156">
        <w:rPr>
          <w:rFonts w:ascii="Times New Roman" w:eastAsia="Times New Roman" w:hAnsi="Times New Roman" w:cs="Times New Roman"/>
          <w:b/>
          <w:sz w:val="24"/>
          <w:szCs w:val="24"/>
        </w:rPr>
        <w:t>19.02.08 Технология мяса и мясных продуктов</w:t>
      </w:r>
    </w:p>
    <w:p w:rsidR="006946F5" w:rsidRPr="006946F5" w:rsidRDefault="006946F5" w:rsidP="006946F5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946F5" w:rsidRPr="006946F5" w:rsidRDefault="006946F5" w:rsidP="006946F5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946F5" w:rsidRPr="006946F5" w:rsidRDefault="006946F5" w:rsidP="006946F5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946F5" w:rsidRPr="006946F5" w:rsidRDefault="006946F5" w:rsidP="006946F5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946F5">
        <w:rPr>
          <w:rFonts w:ascii="Times New Roman" w:eastAsia="Times New Roman" w:hAnsi="Times New Roman" w:cs="Times New Roman"/>
          <w:b/>
          <w:sz w:val="24"/>
          <w:szCs w:val="24"/>
        </w:rPr>
        <w:t>Форма обучения: очная</w:t>
      </w:r>
    </w:p>
    <w:p w:rsidR="006946F5" w:rsidRPr="006946F5" w:rsidRDefault="006946F5" w:rsidP="006946F5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946F5" w:rsidRPr="006946F5" w:rsidRDefault="006946F5" w:rsidP="006946F5">
      <w:pPr>
        <w:spacing w:after="0" w:line="23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946F5" w:rsidRPr="006946F5" w:rsidRDefault="006946F5" w:rsidP="006946F5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946F5">
        <w:rPr>
          <w:rFonts w:ascii="Times New Roman" w:eastAsia="Times New Roman" w:hAnsi="Times New Roman" w:cs="Times New Roman"/>
          <w:b/>
          <w:sz w:val="24"/>
          <w:szCs w:val="24"/>
        </w:rPr>
        <w:t>Профиль профессионального образования – естественнонаучный</w:t>
      </w:r>
    </w:p>
    <w:p w:rsidR="006946F5" w:rsidRDefault="006946F5" w:rsidP="00D246F5">
      <w:pPr>
        <w:widowControl w:val="0"/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  <w:sectPr w:rsidR="006946F5" w:rsidSect="00D246F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946F5" w:rsidRPr="006946F5" w:rsidRDefault="006946F5" w:rsidP="006946F5">
      <w:pPr>
        <w:keepNext/>
        <w:keepLines/>
        <w:spacing w:after="0" w:line="23" w:lineRule="atLeast"/>
        <w:jc w:val="center"/>
        <w:outlineLvl w:val="0"/>
        <w:rPr>
          <w:rFonts w:ascii="Times New Roman" w:eastAsia="Times New Roman" w:hAnsi="Times New Roman" w:cs="Times New Roman"/>
          <w:b/>
          <w:kern w:val="32"/>
          <w:sz w:val="24"/>
          <w:szCs w:val="24"/>
        </w:rPr>
      </w:pPr>
      <w:bookmarkStart w:id="27" w:name="_Toc95734682"/>
      <w:bookmarkStart w:id="28" w:name="_Toc95765736"/>
      <w:bookmarkStart w:id="29" w:name="_Toc95767506"/>
      <w:bookmarkStart w:id="30" w:name="_Toc95988936"/>
      <w:bookmarkStart w:id="31" w:name="_Toc106178044"/>
      <w:bookmarkStart w:id="32" w:name="_Toc107308623"/>
      <w:bookmarkStart w:id="33" w:name="_Toc116917627"/>
      <w:r w:rsidRPr="006946F5">
        <w:rPr>
          <w:rFonts w:ascii="Times New Roman" w:eastAsia="Times New Roman" w:hAnsi="Times New Roman" w:cs="Times New Roman"/>
          <w:b/>
          <w:kern w:val="32"/>
          <w:sz w:val="24"/>
          <w:szCs w:val="24"/>
        </w:rPr>
        <w:lastRenderedPageBreak/>
        <w:t xml:space="preserve">6.1. </w:t>
      </w:r>
      <w:bookmarkStart w:id="34" w:name="_Toc95751317"/>
      <w:bookmarkEnd w:id="27"/>
      <w:bookmarkEnd w:id="28"/>
      <w:bookmarkEnd w:id="29"/>
      <w:bookmarkEnd w:id="30"/>
      <w:bookmarkEnd w:id="31"/>
      <w:r w:rsidRPr="006946F5">
        <w:rPr>
          <w:rFonts w:ascii="Times New Roman" w:eastAsia="Times New Roman" w:hAnsi="Times New Roman" w:cs="Times New Roman"/>
          <w:b/>
          <w:kern w:val="32"/>
          <w:sz w:val="24"/>
          <w:szCs w:val="24"/>
        </w:rPr>
        <w:t>Результаты обучения, регламентированные ФГОС СОО и с учетом примерной основной образовательной программой среднего общего образования (ПООП СОО)</w:t>
      </w:r>
      <w:bookmarkEnd w:id="32"/>
      <w:bookmarkEnd w:id="33"/>
      <w:bookmarkEnd w:id="34"/>
    </w:p>
    <w:p w:rsidR="006946F5" w:rsidRDefault="006946F5" w:rsidP="006946F5">
      <w:pPr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946F5" w:rsidRPr="006946F5" w:rsidRDefault="006946F5" w:rsidP="006946F5">
      <w:pPr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6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Содержание учебного предмета «Литература» (базовый уровень) направлено на достижение всех личностных (далее – ЛР), </w:t>
      </w:r>
      <w:proofErr w:type="spellStart"/>
      <w:r w:rsidRPr="006946F5">
        <w:rPr>
          <w:rFonts w:ascii="Times New Roman" w:eastAsia="Times New Roman" w:hAnsi="Times New Roman" w:cs="Times New Roman"/>
          <w:color w:val="000000"/>
          <w:sz w:val="24"/>
          <w:szCs w:val="24"/>
        </w:rPr>
        <w:t>метапредметных</w:t>
      </w:r>
      <w:proofErr w:type="spellEnd"/>
      <w:r w:rsidRPr="006946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(далее – МР) и предметных (далее – </w:t>
      </w:r>
      <w:proofErr w:type="gramStart"/>
      <w:r w:rsidRPr="006946F5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proofErr w:type="gramEnd"/>
      <w:r w:rsidRPr="006946F5">
        <w:rPr>
          <w:rFonts w:ascii="Times New Roman" w:eastAsia="Times New Roman" w:hAnsi="Times New Roman" w:cs="Times New Roman"/>
          <w:color w:val="000000"/>
          <w:sz w:val="24"/>
          <w:szCs w:val="24"/>
        </w:rPr>
        <w:t>) результатов обучения, регламентированных ФГОС СОО и с учетом примерной основной образовательной программой среднего общего образования (ПООП СОО).</w:t>
      </w:r>
    </w:p>
    <w:p w:rsidR="006946F5" w:rsidRPr="006946F5" w:rsidRDefault="006946F5" w:rsidP="006946F5">
      <w:pPr>
        <w:spacing w:after="0" w:line="23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946F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Личностные результаты отражают:</w:t>
      </w:r>
    </w:p>
    <w:p w:rsidR="006946F5" w:rsidRPr="006946F5" w:rsidRDefault="006946F5" w:rsidP="006946F5">
      <w:pPr>
        <w:spacing w:after="0" w:line="23" w:lineRule="atLeast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946F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ЛР 01. 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гимн).</w:t>
      </w:r>
    </w:p>
    <w:p w:rsidR="006946F5" w:rsidRPr="006946F5" w:rsidRDefault="006946F5" w:rsidP="006946F5">
      <w:pPr>
        <w:spacing w:after="0" w:line="23" w:lineRule="atLeast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bookmarkStart w:id="35" w:name="_Hlk86233052"/>
      <w:proofErr w:type="gramStart"/>
      <w:r w:rsidRPr="006946F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ЛР 02. </w:t>
      </w:r>
      <w:bookmarkEnd w:id="35"/>
      <w:r w:rsidRPr="006946F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ценности.</w:t>
      </w:r>
      <w:proofErr w:type="gramEnd"/>
    </w:p>
    <w:p w:rsidR="006946F5" w:rsidRPr="006946F5" w:rsidRDefault="006946F5" w:rsidP="006946F5">
      <w:pPr>
        <w:spacing w:after="0" w:line="23" w:lineRule="atLeast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946F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ЛР 03 готовность к служению Отечеству, его защите.</w:t>
      </w:r>
    </w:p>
    <w:p w:rsidR="006946F5" w:rsidRPr="006946F5" w:rsidRDefault="006946F5" w:rsidP="006946F5">
      <w:pPr>
        <w:spacing w:after="0" w:line="23" w:lineRule="atLeast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946F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ЛР 04. 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6946F5" w:rsidRPr="006946F5" w:rsidRDefault="006946F5" w:rsidP="006946F5">
      <w:pPr>
        <w:spacing w:after="0" w:line="23" w:lineRule="atLeast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946F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ЛР 05.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деятельности.</w:t>
      </w:r>
    </w:p>
    <w:p w:rsidR="006946F5" w:rsidRPr="006946F5" w:rsidRDefault="006946F5" w:rsidP="006946F5">
      <w:pPr>
        <w:spacing w:after="0" w:line="23" w:lineRule="atLeast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946F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ЛР 06.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</w:r>
    </w:p>
    <w:p w:rsidR="006946F5" w:rsidRPr="006946F5" w:rsidRDefault="006946F5" w:rsidP="006946F5">
      <w:pPr>
        <w:spacing w:after="0" w:line="23" w:lineRule="atLeast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946F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ЛР 07.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</w:r>
    </w:p>
    <w:p w:rsidR="006946F5" w:rsidRPr="006946F5" w:rsidRDefault="006946F5" w:rsidP="006946F5">
      <w:pPr>
        <w:spacing w:after="0" w:line="23" w:lineRule="atLeast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946F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ЛР 08. нравственное сознание и поведение на основе усвоения общечеловеческих ценностей.</w:t>
      </w:r>
    </w:p>
    <w:p w:rsidR="006946F5" w:rsidRPr="006946F5" w:rsidRDefault="006946F5" w:rsidP="006946F5">
      <w:pPr>
        <w:spacing w:after="0" w:line="23" w:lineRule="atLeast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946F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ЛР 09.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деятельности.</w:t>
      </w:r>
    </w:p>
    <w:p w:rsidR="006946F5" w:rsidRPr="006946F5" w:rsidRDefault="006946F5" w:rsidP="006946F5">
      <w:pPr>
        <w:spacing w:after="0" w:line="23" w:lineRule="atLeast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946F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ЛР 10. эстетическое отношение к миру, включая эстетику быта, научного и технического творчества, спорта, общественных отношений.</w:t>
      </w:r>
    </w:p>
    <w:p w:rsidR="006946F5" w:rsidRPr="006946F5" w:rsidRDefault="006946F5" w:rsidP="006946F5">
      <w:pPr>
        <w:spacing w:after="0" w:line="23" w:lineRule="atLeast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946F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ЛР 11.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наркотиков.</w:t>
      </w:r>
    </w:p>
    <w:p w:rsidR="006946F5" w:rsidRPr="006946F5" w:rsidRDefault="006946F5" w:rsidP="006946F5">
      <w:pPr>
        <w:spacing w:after="0" w:line="23" w:lineRule="atLeast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946F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ЛР 12.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помощь.</w:t>
      </w:r>
    </w:p>
    <w:p w:rsidR="006946F5" w:rsidRPr="006946F5" w:rsidRDefault="006946F5" w:rsidP="006946F5">
      <w:pPr>
        <w:spacing w:after="0" w:line="23" w:lineRule="atLeast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gramStart"/>
      <w:r w:rsidRPr="006946F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ЛР 13.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проблем.</w:t>
      </w:r>
      <w:proofErr w:type="gramEnd"/>
    </w:p>
    <w:p w:rsidR="006946F5" w:rsidRPr="006946F5" w:rsidRDefault="006946F5" w:rsidP="006946F5">
      <w:pPr>
        <w:spacing w:after="0" w:line="23" w:lineRule="atLeast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946F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>ЛР 14. 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деятельности.</w:t>
      </w:r>
    </w:p>
    <w:p w:rsidR="006946F5" w:rsidRPr="006946F5" w:rsidRDefault="006946F5" w:rsidP="006946F5">
      <w:pPr>
        <w:spacing w:after="0" w:line="23" w:lineRule="atLeast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946F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ЛР 15. ответственное отношение к созданию семьи на основе осознанного принятия ценностей семейной жизни.</w:t>
      </w:r>
    </w:p>
    <w:p w:rsidR="006946F5" w:rsidRPr="006946F5" w:rsidRDefault="006946F5" w:rsidP="006946F5">
      <w:pPr>
        <w:spacing w:after="0" w:line="23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spellStart"/>
      <w:r w:rsidRPr="006946F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Метапредметные</w:t>
      </w:r>
      <w:proofErr w:type="spellEnd"/>
      <w:r w:rsidRPr="006946F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результаты отражают:</w:t>
      </w:r>
    </w:p>
    <w:p w:rsidR="006946F5" w:rsidRPr="006946F5" w:rsidRDefault="006946F5" w:rsidP="006946F5">
      <w:pPr>
        <w:spacing w:after="0" w:line="23" w:lineRule="atLeast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946F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МР 01.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ситуациях.</w:t>
      </w:r>
    </w:p>
    <w:p w:rsidR="006946F5" w:rsidRPr="006946F5" w:rsidRDefault="006946F5" w:rsidP="006946F5">
      <w:pPr>
        <w:spacing w:after="0" w:line="23" w:lineRule="atLeast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946F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МР 02.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конфликты.</w:t>
      </w:r>
    </w:p>
    <w:p w:rsidR="006946F5" w:rsidRPr="006946F5" w:rsidRDefault="006946F5" w:rsidP="006946F5">
      <w:pPr>
        <w:spacing w:after="0" w:line="23" w:lineRule="atLeast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946F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МР 03.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познания.</w:t>
      </w:r>
    </w:p>
    <w:p w:rsidR="006946F5" w:rsidRPr="006946F5" w:rsidRDefault="006946F5" w:rsidP="006946F5">
      <w:pPr>
        <w:spacing w:after="0" w:line="23" w:lineRule="atLeast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946F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МР 04.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источников.</w:t>
      </w:r>
    </w:p>
    <w:p w:rsidR="006946F5" w:rsidRPr="006946F5" w:rsidRDefault="006946F5" w:rsidP="006946F5">
      <w:pPr>
        <w:spacing w:after="0" w:line="23" w:lineRule="atLeast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946F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МР 05. 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безопасности.</w:t>
      </w:r>
    </w:p>
    <w:p w:rsidR="006946F5" w:rsidRPr="006946F5" w:rsidRDefault="006946F5" w:rsidP="006946F5">
      <w:pPr>
        <w:spacing w:after="0" w:line="23" w:lineRule="atLeast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946F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МР 06. умение определять назначение и функции различных социальных институтов.</w:t>
      </w:r>
    </w:p>
    <w:p w:rsidR="006946F5" w:rsidRPr="006946F5" w:rsidRDefault="006946F5" w:rsidP="006946F5">
      <w:pPr>
        <w:spacing w:after="0" w:line="23" w:lineRule="atLeast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946F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МР 07. умение самостоятельно оценивать и принимать решения, определяющие стратегию поведения, с учетом гражданских и нравственных ценностей.</w:t>
      </w:r>
    </w:p>
    <w:p w:rsidR="006946F5" w:rsidRPr="006946F5" w:rsidRDefault="006946F5" w:rsidP="006946F5">
      <w:pPr>
        <w:spacing w:after="0" w:line="23" w:lineRule="atLeast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946F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МР 08. владение языковыми средствами - умение ясно, логично и точно излагать свою точку зрения, использовать адекватные языковые средства.</w:t>
      </w:r>
    </w:p>
    <w:p w:rsidR="006946F5" w:rsidRPr="006946F5" w:rsidRDefault="006946F5" w:rsidP="006946F5">
      <w:pPr>
        <w:spacing w:after="0" w:line="23" w:lineRule="atLeast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946F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МР 09.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6946F5" w:rsidRPr="006946F5" w:rsidRDefault="006946F5" w:rsidP="006946F5">
      <w:pPr>
        <w:spacing w:after="0" w:line="23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36" w:name="_Hlk87467038"/>
      <w:r w:rsidRPr="006946F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Предметные результаты на базовом уровне отражают</w:t>
      </w:r>
      <w:bookmarkEnd w:id="36"/>
      <w:r w:rsidRPr="006946F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:</w:t>
      </w:r>
    </w:p>
    <w:p w:rsidR="006946F5" w:rsidRPr="006946F5" w:rsidRDefault="006946F5" w:rsidP="006946F5">
      <w:pPr>
        <w:spacing w:after="0" w:line="23" w:lineRule="atLeast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bookmarkStart w:id="37" w:name="_Toc106178045"/>
      <w:bookmarkStart w:id="38" w:name="_Toc107308624"/>
      <w:bookmarkStart w:id="39" w:name="_Toc95988937"/>
      <w:proofErr w:type="spellStart"/>
      <w:r w:rsidRPr="006946F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ПРб</w:t>
      </w:r>
      <w:proofErr w:type="spellEnd"/>
      <w:r w:rsidRPr="006946F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01 </w:t>
      </w:r>
      <w:proofErr w:type="spellStart"/>
      <w:r w:rsidRPr="006946F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сформированность</w:t>
      </w:r>
      <w:proofErr w:type="spellEnd"/>
      <w:r w:rsidRPr="006946F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понятий о нормах русского литературного языка и применение знаний о них в речевой практике;</w:t>
      </w:r>
    </w:p>
    <w:p w:rsidR="006946F5" w:rsidRPr="006946F5" w:rsidRDefault="006946F5" w:rsidP="006946F5">
      <w:pPr>
        <w:spacing w:after="0" w:line="23" w:lineRule="atLeast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6946F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ПРб</w:t>
      </w:r>
      <w:proofErr w:type="spellEnd"/>
      <w:r w:rsidRPr="006946F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02 владение навыками самоанализа и самооценки на основе наблюдений за собственной речью;</w:t>
      </w:r>
    </w:p>
    <w:p w:rsidR="006946F5" w:rsidRPr="006946F5" w:rsidRDefault="006946F5" w:rsidP="006946F5">
      <w:pPr>
        <w:spacing w:after="0" w:line="23" w:lineRule="atLeast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6946F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ПРб</w:t>
      </w:r>
      <w:proofErr w:type="spellEnd"/>
      <w:r w:rsidRPr="006946F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03 владение умением анализировать текст с точки зрения наличия в нем явной и скрытой, основной и второстепенной информации;</w:t>
      </w:r>
    </w:p>
    <w:p w:rsidR="006946F5" w:rsidRPr="006946F5" w:rsidRDefault="006946F5" w:rsidP="006946F5">
      <w:pPr>
        <w:spacing w:after="0" w:line="23" w:lineRule="atLeast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6946F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ПРб</w:t>
      </w:r>
      <w:proofErr w:type="spellEnd"/>
      <w:r w:rsidRPr="006946F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04 владение умением представлять тексты в виде тезисов, конспектов, аннотаций, рефератов, сочинений различных жанров;</w:t>
      </w:r>
    </w:p>
    <w:p w:rsidR="006946F5" w:rsidRPr="006946F5" w:rsidRDefault="006946F5" w:rsidP="006946F5">
      <w:pPr>
        <w:spacing w:after="0" w:line="23" w:lineRule="atLeast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6946F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ПРб</w:t>
      </w:r>
      <w:proofErr w:type="spellEnd"/>
      <w:r w:rsidRPr="006946F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05 знание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мировой;</w:t>
      </w:r>
    </w:p>
    <w:p w:rsidR="006946F5" w:rsidRPr="006946F5" w:rsidRDefault="006946F5" w:rsidP="006946F5">
      <w:pPr>
        <w:spacing w:after="0" w:line="23" w:lineRule="atLeast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6946F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ПРб</w:t>
      </w:r>
      <w:proofErr w:type="spellEnd"/>
      <w:r w:rsidRPr="006946F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06 </w:t>
      </w:r>
      <w:proofErr w:type="spellStart"/>
      <w:r w:rsidRPr="006946F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сформированность</w:t>
      </w:r>
      <w:proofErr w:type="spellEnd"/>
      <w:r w:rsidRPr="006946F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представлений об изобразительно-выразительных возможностях русского языка;</w:t>
      </w:r>
    </w:p>
    <w:p w:rsidR="006946F5" w:rsidRPr="006946F5" w:rsidRDefault="006946F5" w:rsidP="006946F5">
      <w:pPr>
        <w:spacing w:after="0" w:line="23" w:lineRule="atLeast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6946F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ПРб</w:t>
      </w:r>
      <w:proofErr w:type="spellEnd"/>
      <w:r w:rsidRPr="006946F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07 </w:t>
      </w:r>
      <w:proofErr w:type="spellStart"/>
      <w:r w:rsidRPr="006946F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сформированность</w:t>
      </w:r>
      <w:proofErr w:type="spellEnd"/>
      <w:r w:rsidRPr="006946F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умений учитывать исторический, историко-культурный контекст и конте</w:t>
      </w:r>
      <w:proofErr w:type="gramStart"/>
      <w:r w:rsidRPr="006946F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кст тв</w:t>
      </w:r>
      <w:proofErr w:type="gramEnd"/>
      <w:r w:rsidRPr="006946F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орчества писателя в процессе анализа художественного произведения;</w:t>
      </w:r>
    </w:p>
    <w:p w:rsidR="006946F5" w:rsidRPr="006946F5" w:rsidRDefault="006946F5" w:rsidP="006946F5">
      <w:pPr>
        <w:spacing w:after="0" w:line="23" w:lineRule="atLeast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6946F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>ПРб</w:t>
      </w:r>
      <w:proofErr w:type="spellEnd"/>
      <w:r w:rsidRPr="006946F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08 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</w:t>
      </w:r>
    </w:p>
    <w:p w:rsidR="006946F5" w:rsidRPr="006946F5" w:rsidRDefault="006946F5" w:rsidP="006946F5">
      <w:pPr>
        <w:spacing w:after="0" w:line="23" w:lineRule="atLeast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6946F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ПРб</w:t>
      </w:r>
      <w:proofErr w:type="spellEnd"/>
      <w:r w:rsidRPr="006946F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09 овладение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</w:t>
      </w:r>
    </w:p>
    <w:p w:rsidR="006946F5" w:rsidRPr="006946F5" w:rsidRDefault="006946F5" w:rsidP="006946F5">
      <w:pPr>
        <w:spacing w:after="0" w:line="23" w:lineRule="atLeast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6946F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ПРб</w:t>
      </w:r>
      <w:proofErr w:type="spellEnd"/>
      <w:r w:rsidRPr="006946F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10 </w:t>
      </w:r>
      <w:proofErr w:type="spellStart"/>
      <w:r w:rsidRPr="006946F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сформированность</w:t>
      </w:r>
      <w:proofErr w:type="spellEnd"/>
      <w:r w:rsidRPr="006946F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представлений о системе стилей языка художественной литературы.</w:t>
      </w:r>
    </w:p>
    <w:p w:rsidR="006946F5" w:rsidRPr="006946F5" w:rsidRDefault="006946F5" w:rsidP="006946F5">
      <w:pPr>
        <w:keepNext/>
        <w:keepLines/>
        <w:spacing w:after="0" w:line="23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en-US"/>
        </w:rPr>
      </w:pPr>
      <w:bookmarkStart w:id="40" w:name="_Toc116917628"/>
      <w:r w:rsidRPr="006946F5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6.2. Фонды оценочных средств</w:t>
      </w:r>
      <w:bookmarkEnd w:id="37"/>
      <w:bookmarkEnd w:id="38"/>
      <w:bookmarkEnd w:id="40"/>
      <w:r w:rsidRPr="006946F5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 </w:t>
      </w:r>
      <w:bookmarkEnd w:id="39"/>
    </w:p>
    <w:p w:rsidR="006946F5" w:rsidRPr="006946F5" w:rsidRDefault="006946F5" w:rsidP="006946F5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en-US"/>
        </w:rPr>
      </w:pPr>
    </w:p>
    <w:p w:rsidR="006946F5" w:rsidRPr="006946F5" w:rsidRDefault="006946F5" w:rsidP="006946F5">
      <w:pPr>
        <w:spacing w:after="0" w:line="23" w:lineRule="atLeast"/>
        <w:ind w:right="-143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</w:pPr>
      <w:r w:rsidRPr="006946F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Фонды оценочных средств (далее – ФОС) представлены в виде </w:t>
      </w:r>
      <w:proofErr w:type="spellStart"/>
      <w:r w:rsidRPr="006946F5">
        <w:rPr>
          <w:rFonts w:ascii="Times New Roman" w:eastAsia="Times New Roman" w:hAnsi="Times New Roman" w:cs="Times New Roman"/>
          <w:sz w:val="24"/>
          <w:szCs w:val="24"/>
          <w:lang w:eastAsia="en-US"/>
        </w:rPr>
        <w:t>межарных</w:t>
      </w:r>
      <w:proofErr w:type="spellEnd"/>
      <w:r w:rsidRPr="006946F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заданий, направленные </w:t>
      </w:r>
      <w:r w:rsidRPr="006946F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на контроль качества и управление процессами достижения ЛР, МР и </w:t>
      </w:r>
      <w:proofErr w:type="gramStart"/>
      <w:r w:rsidRPr="006946F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ПР</w:t>
      </w:r>
      <w:proofErr w:type="gramEnd"/>
      <w:r w:rsidRPr="006946F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, а также создание условий для формирования ОК у обучающихся посредством промежуточной аттестации. </w:t>
      </w:r>
    </w:p>
    <w:p w:rsidR="004B4156" w:rsidRPr="004B4156" w:rsidRDefault="006946F5" w:rsidP="004B4156">
      <w:pPr>
        <w:spacing w:after="0" w:line="23" w:lineRule="atLeast"/>
        <w:ind w:right="-143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6946F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ФОС разрабатываются с опорой на синхронизированные образовательные результаты, с учетом профиля обучения, уровня освоения общеобразовательного предмета «Литература» и профессиональной направленности образовательной программы по подготовке 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специалистов среднего звена по специальности </w:t>
      </w:r>
      <w:r w:rsidR="004B4156" w:rsidRPr="004B4156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19.02.08 «Технология мяса и мясных продуктов».</w:t>
      </w:r>
    </w:p>
    <w:p w:rsidR="006946F5" w:rsidRPr="006946F5" w:rsidRDefault="006946F5" w:rsidP="006946F5">
      <w:pPr>
        <w:spacing w:after="0" w:line="23" w:lineRule="atLeast"/>
        <w:ind w:right="-143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</w:p>
    <w:p w:rsidR="006946F5" w:rsidRPr="006946F5" w:rsidRDefault="006946F5" w:rsidP="006946F5">
      <w:pPr>
        <w:spacing w:after="0" w:line="23" w:lineRule="atLeast"/>
        <w:ind w:right="-14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tbl>
      <w:tblPr>
        <w:tblStyle w:val="42"/>
        <w:tblW w:w="9918" w:type="dxa"/>
        <w:tblLook w:val="04A0" w:firstRow="1" w:lastRow="0" w:firstColumn="1" w:lastColumn="0" w:noHBand="0" w:noVBand="1"/>
      </w:tblPr>
      <w:tblGrid>
        <w:gridCol w:w="2304"/>
        <w:gridCol w:w="2225"/>
        <w:gridCol w:w="5389"/>
      </w:tblGrid>
      <w:tr w:rsidR="006946F5" w:rsidRPr="006946F5" w:rsidTr="006946F5"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6F5" w:rsidRPr="006946F5" w:rsidRDefault="006946F5" w:rsidP="006946F5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6946F5">
              <w:rPr>
                <w:rFonts w:ascii="Times New Roman" w:eastAsia="Calibri" w:hAnsi="Times New Roman" w:cs="Times New Roman"/>
                <w:b/>
                <w:bCs/>
                <w:color w:val="000000"/>
                <w:lang w:eastAsia="en-US"/>
              </w:rPr>
              <w:t>№ раздела, темы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6F5" w:rsidRPr="006946F5" w:rsidRDefault="006946F5" w:rsidP="006946F5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US"/>
              </w:rPr>
            </w:pPr>
            <w:r w:rsidRPr="006946F5">
              <w:rPr>
                <w:rFonts w:ascii="Times New Roman" w:eastAsia="Calibri" w:hAnsi="Times New Roman" w:cs="Times New Roman"/>
                <w:b/>
                <w:bCs/>
                <w:color w:val="000000"/>
                <w:lang w:eastAsia="en-US"/>
              </w:rPr>
              <w:t>Коды образовательных результатов</w:t>
            </w:r>
          </w:p>
          <w:p w:rsidR="006946F5" w:rsidRPr="006946F5" w:rsidRDefault="006946F5" w:rsidP="006946F5">
            <w:pPr>
              <w:contextualSpacing/>
              <w:jc w:val="both"/>
              <w:rPr>
                <w:rFonts w:ascii="Times New Roman" w:eastAsia="Calibri" w:hAnsi="Times New Roman" w:cs="Times New Roman"/>
                <w:iCs/>
                <w:color w:val="000000"/>
                <w:lang w:eastAsia="en-US"/>
              </w:rPr>
            </w:pPr>
            <w:r w:rsidRPr="006946F5">
              <w:rPr>
                <w:rFonts w:ascii="Times New Roman" w:eastAsia="Calibri" w:hAnsi="Times New Roman" w:cs="Times New Roman"/>
                <w:b/>
                <w:bCs/>
                <w:color w:val="000000"/>
                <w:lang w:eastAsia="en-US"/>
              </w:rPr>
              <w:t xml:space="preserve">(ЛР, МР, </w:t>
            </w:r>
            <w:proofErr w:type="gramStart"/>
            <w:r w:rsidRPr="006946F5">
              <w:rPr>
                <w:rFonts w:ascii="Times New Roman" w:eastAsia="Calibri" w:hAnsi="Times New Roman" w:cs="Times New Roman"/>
                <w:b/>
                <w:bCs/>
                <w:color w:val="000000"/>
                <w:lang w:eastAsia="en-US"/>
              </w:rPr>
              <w:t>ПР</w:t>
            </w:r>
            <w:proofErr w:type="gramEnd"/>
            <w:r w:rsidRPr="006946F5">
              <w:rPr>
                <w:rFonts w:ascii="Times New Roman" w:eastAsia="Calibri" w:hAnsi="Times New Roman" w:cs="Times New Roman"/>
                <w:b/>
                <w:bCs/>
                <w:color w:val="000000"/>
                <w:lang w:eastAsia="en-US"/>
              </w:rPr>
              <w:t>, ОК, ПК)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6F5" w:rsidRPr="006946F5" w:rsidRDefault="006946F5" w:rsidP="006946F5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6946F5">
              <w:rPr>
                <w:rFonts w:ascii="Times New Roman" w:eastAsia="Calibri" w:hAnsi="Times New Roman" w:cs="Times New Roman"/>
                <w:b/>
                <w:bCs/>
                <w:color w:val="000000"/>
                <w:lang w:eastAsia="en-US"/>
              </w:rPr>
              <w:t xml:space="preserve">Варианты </w:t>
            </w:r>
            <w:proofErr w:type="spellStart"/>
            <w:r w:rsidRPr="006946F5">
              <w:rPr>
                <w:rFonts w:ascii="Times New Roman" w:eastAsia="Calibri" w:hAnsi="Times New Roman" w:cs="Times New Roman"/>
                <w:b/>
                <w:bCs/>
                <w:color w:val="000000"/>
                <w:lang w:eastAsia="en-US"/>
              </w:rPr>
              <w:t>межарных</w:t>
            </w:r>
            <w:proofErr w:type="spellEnd"/>
            <w:r w:rsidRPr="006946F5">
              <w:rPr>
                <w:rFonts w:ascii="Times New Roman" w:eastAsia="Calibri" w:hAnsi="Times New Roman" w:cs="Times New Roman"/>
                <w:b/>
                <w:bCs/>
                <w:color w:val="000000"/>
                <w:lang w:eastAsia="en-US"/>
              </w:rPr>
              <w:t xml:space="preserve"> заданий</w:t>
            </w:r>
          </w:p>
        </w:tc>
      </w:tr>
      <w:tr w:rsidR="006946F5" w:rsidRPr="006946F5" w:rsidTr="006946F5"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6F5" w:rsidRPr="006946F5" w:rsidRDefault="006946F5" w:rsidP="00935438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6946F5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Раздел 1. </w:t>
            </w:r>
          </w:p>
          <w:p w:rsidR="006946F5" w:rsidRPr="006946F5" w:rsidRDefault="006946F5" w:rsidP="00935438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  <w:p w:rsidR="006946F5" w:rsidRPr="006946F5" w:rsidRDefault="006946F5" w:rsidP="00935438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6946F5">
              <w:rPr>
                <w:rFonts w:ascii="Times New Roman" w:eastAsia="Calibri" w:hAnsi="Times New Roman" w:cs="Times New Roman"/>
                <w:color w:val="000000"/>
                <w:lang w:eastAsia="en-US"/>
              </w:rPr>
              <w:t>Развитие русской литературы и культуры в первой половине XIX века</w:t>
            </w:r>
          </w:p>
          <w:p w:rsidR="006946F5" w:rsidRPr="006946F5" w:rsidRDefault="006946F5" w:rsidP="00935438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  <w:p w:rsidR="006946F5" w:rsidRPr="006946F5" w:rsidRDefault="006946F5" w:rsidP="00935438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6946F5">
              <w:rPr>
                <w:rFonts w:ascii="Times New Roman" w:eastAsia="Calibri" w:hAnsi="Times New Roman" w:cs="Times New Roman"/>
                <w:bCs/>
                <w:lang w:eastAsia="en-US"/>
              </w:rPr>
              <w:t xml:space="preserve">Тема 1.1. Александр Сергеевич Пушкин (1799 – 1837). 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B1C" w:rsidRDefault="00B86B1C" w:rsidP="00935438">
            <w:pPr>
              <w:rPr>
                <w:rFonts w:ascii="Times New Roman" w:eastAsia="Calibri" w:hAnsi="Times New Roman" w:cs="Times New Roman"/>
                <w:lang w:eastAsia="en-US"/>
              </w:rPr>
            </w:pPr>
            <w:proofErr w:type="gramStart"/>
            <w:r w:rsidRPr="00B86B1C">
              <w:rPr>
                <w:rFonts w:ascii="Times New Roman" w:eastAsia="Calibri" w:hAnsi="Times New Roman" w:cs="Times New Roman"/>
                <w:lang w:eastAsia="en-US"/>
              </w:rPr>
              <w:t>ОК</w:t>
            </w:r>
            <w:proofErr w:type="gramEnd"/>
            <w:r w:rsidRPr="00B86B1C">
              <w:rPr>
                <w:rFonts w:ascii="Times New Roman" w:eastAsia="Calibri" w:hAnsi="Times New Roman" w:cs="Times New Roman"/>
                <w:lang w:eastAsia="en-US"/>
              </w:rPr>
              <w:t xml:space="preserve"> 01, 04,</w:t>
            </w:r>
            <w:r w:rsidR="00D36241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 w:rsidRPr="00B86B1C">
              <w:rPr>
                <w:rFonts w:ascii="Times New Roman" w:eastAsia="Calibri" w:hAnsi="Times New Roman" w:cs="Times New Roman"/>
                <w:lang w:eastAsia="en-US"/>
              </w:rPr>
              <w:t>06, 08</w:t>
            </w:r>
          </w:p>
          <w:p w:rsidR="006946F5" w:rsidRPr="006946F5" w:rsidRDefault="006946F5" w:rsidP="00935438">
            <w:pPr>
              <w:rPr>
                <w:rFonts w:ascii="Times New Roman" w:eastAsia="Calibri" w:hAnsi="Times New Roman" w:cs="Times New Roman"/>
                <w:iCs/>
                <w:lang w:eastAsia="en-US"/>
              </w:rPr>
            </w:pPr>
            <w:r w:rsidRPr="006946F5">
              <w:rPr>
                <w:rFonts w:ascii="Times New Roman" w:eastAsia="Calibri" w:hAnsi="Times New Roman" w:cs="Times New Roman"/>
                <w:iCs/>
                <w:lang w:eastAsia="en-US"/>
              </w:rPr>
              <w:t>ЛР 01, ЛР 04, ЛР 05, ЛР 07.</w:t>
            </w:r>
          </w:p>
          <w:p w:rsidR="006946F5" w:rsidRPr="006946F5" w:rsidRDefault="006946F5" w:rsidP="00935438">
            <w:pPr>
              <w:rPr>
                <w:rFonts w:ascii="Times New Roman" w:eastAsia="Calibri" w:hAnsi="Times New Roman" w:cs="Times New Roman"/>
                <w:iCs/>
                <w:lang w:eastAsia="en-US"/>
              </w:rPr>
            </w:pPr>
            <w:r w:rsidRPr="006946F5">
              <w:rPr>
                <w:rFonts w:ascii="Times New Roman" w:eastAsia="Calibri" w:hAnsi="Times New Roman" w:cs="Times New Roman"/>
                <w:iCs/>
                <w:lang w:eastAsia="en-US"/>
              </w:rPr>
              <w:t>МР 01, МР 02, МР 04, МР 05.</w:t>
            </w:r>
          </w:p>
          <w:p w:rsidR="006946F5" w:rsidRPr="006946F5" w:rsidRDefault="006946F5" w:rsidP="00935438">
            <w:pPr>
              <w:rPr>
                <w:rFonts w:ascii="Times New Roman" w:eastAsia="Calibri" w:hAnsi="Times New Roman" w:cs="Times New Roman"/>
                <w:iCs/>
                <w:lang w:eastAsia="en-US"/>
              </w:rPr>
            </w:pPr>
            <w:proofErr w:type="spellStart"/>
            <w:r w:rsidRPr="006946F5">
              <w:rPr>
                <w:rFonts w:ascii="Times New Roman" w:eastAsia="Calibri" w:hAnsi="Times New Roman" w:cs="Times New Roman"/>
                <w:iCs/>
                <w:lang w:eastAsia="en-US"/>
              </w:rPr>
              <w:t>ПРб</w:t>
            </w:r>
            <w:proofErr w:type="spellEnd"/>
            <w:r w:rsidRPr="006946F5">
              <w:rPr>
                <w:rFonts w:ascii="Times New Roman" w:eastAsia="Calibri" w:hAnsi="Times New Roman" w:cs="Times New Roman"/>
                <w:iCs/>
                <w:lang w:eastAsia="en-US"/>
              </w:rPr>
              <w:t xml:space="preserve"> 05, </w:t>
            </w:r>
            <w:proofErr w:type="spellStart"/>
            <w:r w:rsidRPr="006946F5">
              <w:rPr>
                <w:rFonts w:ascii="Times New Roman" w:eastAsia="Calibri" w:hAnsi="Times New Roman" w:cs="Times New Roman"/>
                <w:iCs/>
                <w:lang w:eastAsia="en-US"/>
              </w:rPr>
              <w:t>ПРб</w:t>
            </w:r>
            <w:proofErr w:type="spellEnd"/>
            <w:r w:rsidRPr="006946F5">
              <w:rPr>
                <w:rFonts w:ascii="Times New Roman" w:eastAsia="Calibri" w:hAnsi="Times New Roman" w:cs="Times New Roman"/>
                <w:iCs/>
                <w:lang w:eastAsia="en-US"/>
              </w:rPr>
              <w:t xml:space="preserve"> 06,</w:t>
            </w:r>
          </w:p>
          <w:p w:rsidR="006946F5" w:rsidRPr="006946F5" w:rsidRDefault="006946F5" w:rsidP="00935438">
            <w:pPr>
              <w:rPr>
                <w:rFonts w:ascii="Times New Roman" w:eastAsia="Calibri" w:hAnsi="Times New Roman" w:cs="Times New Roman"/>
                <w:bCs/>
                <w:iCs/>
                <w:lang w:eastAsia="en-US"/>
              </w:rPr>
            </w:pPr>
            <w:proofErr w:type="spellStart"/>
            <w:r w:rsidRPr="006946F5">
              <w:rPr>
                <w:rFonts w:ascii="Times New Roman" w:eastAsia="Calibri" w:hAnsi="Times New Roman" w:cs="Times New Roman"/>
                <w:iCs/>
                <w:lang w:eastAsia="en-US"/>
              </w:rPr>
              <w:t>ПРб</w:t>
            </w:r>
            <w:proofErr w:type="spellEnd"/>
            <w:r w:rsidRPr="006946F5">
              <w:rPr>
                <w:rFonts w:ascii="Times New Roman" w:eastAsia="Calibri" w:hAnsi="Times New Roman" w:cs="Times New Roman"/>
                <w:iCs/>
                <w:lang w:eastAsia="en-US"/>
              </w:rPr>
              <w:t xml:space="preserve"> 07.</w:t>
            </w:r>
          </w:p>
          <w:p w:rsidR="006946F5" w:rsidRPr="006946F5" w:rsidRDefault="006946F5" w:rsidP="00935438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6F5" w:rsidRPr="006946F5" w:rsidRDefault="006946F5" w:rsidP="00935438">
            <w:pPr>
              <w:jc w:val="both"/>
              <w:rPr>
                <w:rFonts w:ascii="Times New Roman" w:eastAsia="Calibri" w:hAnsi="Times New Roman" w:cs="Times New Roman"/>
                <w:iCs/>
                <w:color w:val="000000"/>
                <w:lang w:eastAsia="en-US"/>
              </w:rPr>
            </w:pPr>
            <w:r w:rsidRPr="006946F5">
              <w:rPr>
                <w:rFonts w:ascii="Times New Roman" w:eastAsia="Calibri" w:hAnsi="Times New Roman" w:cs="Times New Roman"/>
                <w:iCs/>
                <w:color w:val="000000"/>
                <w:lang w:eastAsia="en-US"/>
              </w:rPr>
              <w:t>1. Исследование и подготовка доклада на тему: «Фольклорные образы и мотивы в сказках А</w:t>
            </w:r>
            <w:r w:rsidRPr="006946F5">
              <w:rPr>
                <w:rFonts w:ascii="Times New Roman" w:eastAsia="Calibri" w:hAnsi="Times New Roman" w:cs="Times New Roman"/>
                <w:iCs/>
                <w:lang w:eastAsia="en-US"/>
              </w:rPr>
              <w:t xml:space="preserve">.С. </w:t>
            </w:r>
            <w:r w:rsidRPr="006946F5">
              <w:rPr>
                <w:rFonts w:ascii="Times New Roman" w:eastAsia="Calibri" w:hAnsi="Times New Roman" w:cs="Times New Roman"/>
                <w:iCs/>
                <w:color w:val="000000"/>
                <w:lang w:eastAsia="en-US"/>
              </w:rPr>
              <w:t>Пушкина».</w:t>
            </w:r>
          </w:p>
          <w:p w:rsidR="006946F5" w:rsidRPr="006946F5" w:rsidRDefault="006946F5" w:rsidP="00935438">
            <w:pPr>
              <w:jc w:val="both"/>
              <w:rPr>
                <w:rFonts w:ascii="Times New Roman" w:eastAsia="Calibri" w:hAnsi="Times New Roman" w:cs="Times New Roman"/>
                <w:iCs/>
                <w:color w:val="000000"/>
                <w:lang w:eastAsia="en-US"/>
              </w:rPr>
            </w:pPr>
            <w:r w:rsidRPr="006946F5">
              <w:rPr>
                <w:rFonts w:ascii="Times New Roman" w:eastAsia="Calibri" w:hAnsi="Times New Roman" w:cs="Times New Roman"/>
                <w:iCs/>
                <w:color w:val="000000"/>
                <w:lang w:eastAsia="en-US"/>
              </w:rPr>
              <w:t>2. Проанализируйте стихотворения, созданные А.С. Пушкиным в период Болдинской осени. Выявите философское содержание 2-3 произведений.</w:t>
            </w:r>
          </w:p>
          <w:p w:rsidR="006946F5" w:rsidRPr="006946F5" w:rsidRDefault="006946F5" w:rsidP="00935438">
            <w:pPr>
              <w:jc w:val="both"/>
              <w:rPr>
                <w:rFonts w:ascii="Times New Roman" w:eastAsia="Calibri" w:hAnsi="Times New Roman" w:cs="Times New Roman"/>
                <w:iCs/>
                <w:color w:val="000000"/>
                <w:lang w:eastAsia="en-US"/>
              </w:rPr>
            </w:pPr>
            <w:r w:rsidRPr="006946F5">
              <w:rPr>
                <w:rFonts w:ascii="Times New Roman" w:eastAsia="Calibri" w:hAnsi="Times New Roman" w:cs="Times New Roman"/>
                <w:iCs/>
                <w:color w:val="000000"/>
                <w:lang w:eastAsia="en-US"/>
              </w:rPr>
              <w:t>3. Найдите в «Путешествии в Арзрум» высказывание А</w:t>
            </w:r>
            <w:r w:rsidRPr="006946F5">
              <w:rPr>
                <w:rFonts w:ascii="Times New Roman" w:eastAsia="Calibri" w:hAnsi="Times New Roman" w:cs="Times New Roman"/>
                <w:iCs/>
                <w:lang w:eastAsia="en-US"/>
              </w:rPr>
              <w:t xml:space="preserve">.С. </w:t>
            </w:r>
            <w:r w:rsidRPr="006946F5">
              <w:rPr>
                <w:rFonts w:ascii="Times New Roman" w:eastAsia="Calibri" w:hAnsi="Times New Roman" w:cs="Times New Roman"/>
                <w:iCs/>
                <w:color w:val="000000"/>
                <w:lang w:eastAsia="en-US"/>
              </w:rPr>
              <w:t>Пушкина о чёрном хлебе. Как появился на Руси чёрный хлеб? Когда стали выпекать монастырский хлеб? Своё исследование оформите в виде сообщения.</w:t>
            </w:r>
          </w:p>
          <w:p w:rsidR="006946F5" w:rsidRPr="006946F5" w:rsidRDefault="006946F5" w:rsidP="00935438">
            <w:pPr>
              <w:jc w:val="both"/>
              <w:rPr>
                <w:rFonts w:ascii="Times New Roman" w:eastAsia="Calibri" w:hAnsi="Times New Roman" w:cs="Times New Roman"/>
                <w:iCs/>
                <w:color w:val="000000"/>
                <w:lang w:eastAsia="en-US"/>
              </w:rPr>
            </w:pPr>
            <w:r w:rsidRPr="006946F5">
              <w:rPr>
                <w:rFonts w:ascii="Times New Roman" w:eastAsia="Calibri" w:hAnsi="Times New Roman" w:cs="Times New Roman"/>
                <w:iCs/>
                <w:color w:val="000000"/>
                <w:lang w:eastAsia="en-US"/>
              </w:rPr>
              <w:t>4. Подготовьте сообщение на тему: «Роль А.С. Пушкина в становлении русского литературного языка».</w:t>
            </w:r>
          </w:p>
          <w:p w:rsidR="006946F5" w:rsidRPr="006946F5" w:rsidRDefault="006946F5" w:rsidP="00935438">
            <w:pPr>
              <w:jc w:val="both"/>
              <w:rPr>
                <w:rFonts w:ascii="Times New Roman" w:eastAsia="Calibri" w:hAnsi="Times New Roman" w:cs="Times New Roman"/>
                <w:iCs/>
                <w:color w:val="000000"/>
                <w:kern w:val="32"/>
                <w:lang w:eastAsia="en-US"/>
              </w:rPr>
            </w:pPr>
            <w:r w:rsidRPr="006946F5">
              <w:rPr>
                <w:rFonts w:ascii="Times New Roman" w:eastAsia="Calibri" w:hAnsi="Times New Roman" w:cs="Times New Roman"/>
                <w:iCs/>
                <w:color w:val="000000"/>
                <w:kern w:val="32"/>
                <w:lang w:eastAsia="en-US"/>
              </w:rPr>
              <w:t>5. Проведите конкурс чтецов по лирике А</w:t>
            </w:r>
            <w:r w:rsidRPr="006946F5">
              <w:rPr>
                <w:rFonts w:ascii="Times New Roman" w:eastAsia="Calibri" w:hAnsi="Times New Roman" w:cs="Times New Roman"/>
                <w:iCs/>
                <w:kern w:val="32"/>
                <w:lang w:eastAsia="en-US"/>
              </w:rPr>
              <w:t xml:space="preserve">.С. </w:t>
            </w:r>
            <w:r w:rsidRPr="006946F5">
              <w:rPr>
                <w:rFonts w:ascii="Times New Roman" w:eastAsia="Calibri" w:hAnsi="Times New Roman" w:cs="Times New Roman"/>
                <w:iCs/>
                <w:color w:val="000000"/>
                <w:kern w:val="32"/>
                <w:lang w:eastAsia="en-US"/>
              </w:rPr>
              <w:t>Пушкина. Разработайте критерии оценки выразительности чтения и подготовьте листовку, рекламирующую этот конкурс.</w:t>
            </w:r>
          </w:p>
        </w:tc>
      </w:tr>
      <w:tr w:rsidR="006946F5" w:rsidRPr="006946F5" w:rsidTr="006946F5"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6F5" w:rsidRPr="006946F5" w:rsidRDefault="006946F5" w:rsidP="006946F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6946F5">
              <w:rPr>
                <w:rFonts w:ascii="Times New Roman" w:eastAsia="Calibri" w:hAnsi="Times New Roman" w:cs="Times New Roman"/>
                <w:color w:val="000000"/>
                <w:lang w:eastAsia="en-US"/>
              </w:rPr>
              <w:t>Раздел 2. Особенности развития русской литературы во  2-ой половине XIX века</w:t>
            </w:r>
          </w:p>
          <w:p w:rsidR="006946F5" w:rsidRPr="006946F5" w:rsidRDefault="006946F5" w:rsidP="006946F5">
            <w:pPr>
              <w:suppressAutoHyphens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  <w:p w:rsidR="006946F5" w:rsidRPr="006946F5" w:rsidRDefault="006946F5" w:rsidP="006946F5">
            <w:pPr>
              <w:suppressAutoHyphens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  <w:p w:rsidR="006946F5" w:rsidRPr="006946F5" w:rsidRDefault="006946F5" w:rsidP="006946F5">
            <w:pPr>
              <w:suppressAutoHyphens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6946F5">
              <w:rPr>
                <w:rFonts w:ascii="Times New Roman" w:eastAsia="Calibri" w:hAnsi="Times New Roman" w:cs="Times New Roman"/>
                <w:bCs/>
                <w:lang w:eastAsia="en-US"/>
              </w:rPr>
              <w:t>Тема 2.3.</w:t>
            </w:r>
            <w:r w:rsidRPr="006946F5">
              <w:rPr>
                <w:rFonts w:ascii="Times New Roman" w:eastAsia="Calibri" w:hAnsi="Times New Roman" w:cs="Times New Roman"/>
                <w:lang w:eastAsia="en-US"/>
              </w:rPr>
              <w:t xml:space="preserve">Иван Александрович Гончаров (1812 – 1891). 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B1C" w:rsidRDefault="00B86B1C" w:rsidP="006946F5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proofErr w:type="gramStart"/>
            <w:r w:rsidRPr="00B86B1C">
              <w:rPr>
                <w:rFonts w:ascii="Times New Roman" w:eastAsia="Calibri" w:hAnsi="Times New Roman" w:cs="Times New Roman"/>
                <w:lang w:eastAsia="en-US"/>
              </w:rPr>
              <w:t>ОК</w:t>
            </w:r>
            <w:proofErr w:type="gramEnd"/>
            <w:r w:rsidRPr="00B86B1C">
              <w:rPr>
                <w:rFonts w:ascii="Times New Roman" w:eastAsia="Calibri" w:hAnsi="Times New Roman" w:cs="Times New Roman"/>
                <w:lang w:eastAsia="en-US"/>
              </w:rPr>
              <w:t xml:space="preserve"> 01, 04,</w:t>
            </w:r>
            <w:r w:rsidR="00D36241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 w:rsidRPr="00B86B1C">
              <w:rPr>
                <w:rFonts w:ascii="Times New Roman" w:eastAsia="Calibri" w:hAnsi="Times New Roman" w:cs="Times New Roman"/>
                <w:lang w:eastAsia="en-US"/>
              </w:rPr>
              <w:t>06, 08</w:t>
            </w:r>
          </w:p>
          <w:p w:rsidR="006946F5" w:rsidRPr="006946F5" w:rsidRDefault="006946F5" w:rsidP="006946F5">
            <w:pPr>
              <w:jc w:val="both"/>
              <w:rPr>
                <w:rFonts w:ascii="Times New Roman" w:eastAsia="Calibri" w:hAnsi="Times New Roman" w:cs="Times New Roman"/>
                <w:iCs/>
                <w:lang w:eastAsia="en-US"/>
              </w:rPr>
            </w:pPr>
            <w:r w:rsidRPr="006946F5">
              <w:rPr>
                <w:rFonts w:ascii="Times New Roman" w:eastAsia="Calibri" w:hAnsi="Times New Roman" w:cs="Times New Roman"/>
                <w:iCs/>
                <w:lang w:eastAsia="en-US"/>
              </w:rPr>
              <w:t>ЛР 01, ЛР 04, ЛР 05, ЛР 07.</w:t>
            </w:r>
          </w:p>
          <w:p w:rsidR="006946F5" w:rsidRPr="006946F5" w:rsidRDefault="006946F5" w:rsidP="006946F5">
            <w:pPr>
              <w:jc w:val="both"/>
              <w:rPr>
                <w:rFonts w:ascii="Times New Roman" w:eastAsia="Calibri" w:hAnsi="Times New Roman" w:cs="Times New Roman"/>
                <w:iCs/>
                <w:lang w:eastAsia="en-US"/>
              </w:rPr>
            </w:pPr>
            <w:r w:rsidRPr="006946F5">
              <w:rPr>
                <w:rFonts w:ascii="Times New Roman" w:eastAsia="Calibri" w:hAnsi="Times New Roman" w:cs="Times New Roman"/>
                <w:iCs/>
                <w:lang w:eastAsia="en-US"/>
              </w:rPr>
              <w:t>МР 01, МР 02, МР 04, МР 05.</w:t>
            </w:r>
          </w:p>
          <w:p w:rsidR="006946F5" w:rsidRPr="006946F5" w:rsidRDefault="006946F5" w:rsidP="006946F5">
            <w:pPr>
              <w:jc w:val="both"/>
              <w:rPr>
                <w:rFonts w:ascii="Times New Roman" w:eastAsia="Calibri" w:hAnsi="Times New Roman" w:cs="Times New Roman"/>
                <w:iCs/>
                <w:lang w:eastAsia="en-US"/>
              </w:rPr>
            </w:pPr>
            <w:proofErr w:type="spellStart"/>
            <w:r w:rsidRPr="006946F5">
              <w:rPr>
                <w:rFonts w:ascii="Times New Roman" w:eastAsia="Calibri" w:hAnsi="Times New Roman" w:cs="Times New Roman"/>
                <w:iCs/>
                <w:lang w:eastAsia="en-US"/>
              </w:rPr>
              <w:t>ПРб</w:t>
            </w:r>
            <w:proofErr w:type="spellEnd"/>
            <w:r w:rsidRPr="006946F5">
              <w:rPr>
                <w:rFonts w:ascii="Times New Roman" w:eastAsia="Calibri" w:hAnsi="Times New Roman" w:cs="Times New Roman"/>
                <w:iCs/>
                <w:lang w:eastAsia="en-US"/>
              </w:rPr>
              <w:t xml:space="preserve"> 05, </w:t>
            </w:r>
            <w:proofErr w:type="spellStart"/>
            <w:r w:rsidRPr="006946F5">
              <w:rPr>
                <w:rFonts w:ascii="Times New Roman" w:eastAsia="Calibri" w:hAnsi="Times New Roman" w:cs="Times New Roman"/>
                <w:iCs/>
                <w:lang w:eastAsia="en-US"/>
              </w:rPr>
              <w:t>ПРб</w:t>
            </w:r>
            <w:proofErr w:type="spellEnd"/>
            <w:r w:rsidRPr="006946F5">
              <w:rPr>
                <w:rFonts w:ascii="Times New Roman" w:eastAsia="Calibri" w:hAnsi="Times New Roman" w:cs="Times New Roman"/>
                <w:iCs/>
                <w:lang w:eastAsia="en-US"/>
              </w:rPr>
              <w:t xml:space="preserve"> 06,</w:t>
            </w:r>
          </w:p>
          <w:p w:rsidR="006946F5" w:rsidRPr="006946F5" w:rsidRDefault="006946F5" w:rsidP="006946F5">
            <w:pPr>
              <w:jc w:val="both"/>
              <w:rPr>
                <w:rFonts w:ascii="Times New Roman" w:eastAsia="Calibri" w:hAnsi="Times New Roman" w:cs="Times New Roman"/>
                <w:bCs/>
                <w:iCs/>
                <w:lang w:eastAsia="en-US"/>
              </w:rPr>
            </w:pPr>
            <w:proofErr w:type="spellStart"/>
            <w:r w:rsidRPr="006946F5">
              <w:rPr>
                <w:rFonts w:ascii="Times New Roman" w:eastAsia="Calibri" w:hAnsi="Times New Roman" w:cs="Times New Roman"/>
                <w:iCs/>
                <w:lang w:eastAsia="en-US"/>
              </w:rPr>
              <w:t>ПРб</w:t>
            </w:r>
            <w:proofErr w:type="spellEnd"/>
            <w:r w:rsidRPr="006946F5">
              <w:rPr>
                <w:rFonts w:ascii="Times New Roman" w:eastAsia="Calibri" w:hAnsi="Times New Roman" w:cs="Times New Roman"/>
                <w:iCs/>
                <w:lang w:eastAsia="en-US"/>
              </w:rPr>
              <w:t xml:space="preserve"> 07.</w:t>
            </w:r>
          </w:p>
          <w:p w:rsidR="006946F5" w:rsidRPr="006946F5" w:rsidRDefault="006946F5" w:rsidP="006946F5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6F5" w:rsidRPr="006946F5" w:rsidRDefault="006946F5" w:rsidP="006946F5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6946F5">
              <w:rPr>
                <w:rFonts w:ascii="Times New Roman" w:eastAsia="Calibri" w:hAnsi="Times New Roman" w:cs="Times New Roman"/>
                <w:color w:val="000000"/>
                <w:lang w:eastAsia="en-US"/>
              </w:rPr>
              <w:t>1. Опишите образ жизни Обломова. Подготовьте инсценировку «Утро Обломова».</w:t>
            </w:r>
          </w:p>
          <w:p w:rsidR="006946F5" w:rsidRPr="006946F5" w:rsidRDefault="006946F5" w:rsidP="006946F5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6946F5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2. Творческое задание на тему: «Обломов – типичный представитель своего времени и </w:t>
            </w:r>
            <w:proofErr w:type="gramStart"/>
            <w:r w:rsidRPr="006946F5">
              <w:rPr>
                <w:rFonts w:ascii="Times New Roman" w:eastAsia="Calibri" w:hAnsi="Times New Roman" w:cs="Times New Roman"/>
                <w:color w:val="000000"/>
                <w:lang w:eastAsia="en-US"/>
              </w:rPr>
              <w:t>вневременной</w:t>
            </w:r>
            <w:proofErr w:type="gramEnd"/>
            <w:r w:rsidRPr="006946F5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 образ» (аргументируйте свой ответ).</w:t>
            </w:r>
          </w:p>
          <w:p w:rsidR="006946F5" w:rsidRPr="006946F5" w:rsidRDefault="006946F5" w:rsidP="006946F5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6946F5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3. Подготовьте реферат на тему: </w:t>
            </w:r>
            <w:proofErr w:type="gramStart"/>
            <w:r w:rsidRPr="006946F5">
              <w:rPr>
                <w:rFonts w:ascii="Times New Roman" w:eastAsia="Calibri" w:hAnsi="Times New Roman" w:cs="Times New Roman"/>
                <w:color w:val="000000"/>
                <w:lang w:eastAsia="en-US"/>
              </w:rPr>
              <w:t>«Роман И</w:t>
            </w:r>
            <w:r w:rsidRPr="006946F5">
              <w:rPr>
                <w:rFonts w:ascii="Times New Roman" w:eastAsia="Calibri" w:hAnsi="Times New Roman" w:cs="Times New Roman"/>
                <w:lang w:eastAsia="en-US"/>
              </w:rPr>
              <w:t xml:space="preserve">.А. </w:t>
            </w:r>
            <w:r w:rsidRPr="006946F5">
              <w:rPr>
                <w:rFonts w:ascii="Times New Roman" w:eastAsia="Calibri" w:hAnsi="Times New Roman" w:cs="Times New Roman"/>
                <w:color w:val="000000"/>
                <w:lang w:eastAsia="en-US"/>
              </w:rPr>
              <w:t>Гончарова «Обломов» в литературной критике (на материале статей Н</w:t>
            </w:r>
            <w:r w:rsidRPr="006946F5">
              <w:rPr>
                <w:rFonts w:ascii="Times New Roman" w:eastAsia="Calibri" w:hAnsi="Times New Roman" w:cs="Times New Roman"/>
                <w:lang w:eastAsia="en-US"/>
              </w:rPr>
              <w:t xml:space="preserve">. </w:t>
            </w:r>
            <w:r w:rsidRPr="006946F5">
              <w:rPr>
                <w:rFonts w:ascii="Times New Roman" w:eastAsia="Calibri" w:hAnsi="Times New Roman" w:cs="Times New Roman"/>
                <w:color w:val="000000"/>
                <w:lang w:eastAsia="en-US"/>
              </w:rPr>
              <w:t>Добролюбова, Д</w:t>
            </w:r>
            <w:r w:rsidRPr="006946F5">
              <w:rPr>
                <w:rFonts w:ascii="Times New Roman" w:eastAsia="Calibri" w:hAnsi="Times New Roman" w:cs="Times New Roman"/>
                <w:lang w:eastAsia="en-US"/>
              </w:rPr>
              <w:t xml:space="preserve">. </w:t>
            </w:r>
            <w:r w:rsidRPr="006946F5">
              <w:rPr>
                <w:rFonts w:ascii="Times New Roman" w:eastAsia="Calibri" w:hAnsi="Times New Roman" w:cs="Times New Roman"/>
                <w:color w:val="000000"/>
                <w:lang w:eastAsia="en-US"/>
              </w:rPr>
              <w:t>Писарева, И</w:t>
            </w:r>
            <w:r w:rsidRPr="006946F5">
              <w:rPr>
                <w:rFonts w:ascii="Times New Roman" w:eastAsia="Calibri" w:hAnsi="Times New Roman" w:cs="Times New Roman"/>
                <w:lang w:eastAsia="en-US"/>
              </w:rPr>
              <w:t xml:space="preserve">. </w:t>
            </w:r>
            <w:r w:rsidRPr="006946F5">
              <w:rPr>
                <w:rFonts w:ascii="Times New Roman" w:eastAsia="Calibri" w:hAnsi="Times New Roman" w:cs="Times New Roman"/>
                <w:color w:val="000000"/>
                <w:lang w:eastAsia="en-US"/>
              </w:rPr>
              <w:t>Анненского и др.»</w:t>
            </w:r>
            <w:proofErr w:type="gramEnd"/>
          </w:p>
          <w:p w:rsidR="006946F5" w:rsidRPr="006946F5" w:rsidRDefault="006946F5" w:rsidP="006946F5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6946F5">
              <w:rPr>
                <w:rFonts w:ascii="Times New Roman" w:eastAsia="Calibri" w:hAnsi="Times New Roman" w:cs="Times New Roman"/>
                <w:color w:val="000000"/>
                <w:lang w:eastAsia="en-US"/>
              </w:rPr>
              <w:t>4. Подготовьте сообщение на тему: «Мотив еды в романе И</w:t>
            </w:r>
            <w:r w:rsidRPr="006946F5">
              <w:rPr>
                <w:rFonts w:ascii="Times New Roman" w:eastAsia="Calibri" w:hAnsi="Times New Roman" w:cs="Times New Roman"/>
                <w:lang w:eastAsia="en-US"/>
              </w:rPr>
              <w:t xml:space="preserve">.А. </w:t>
            </w:r>
            <w:r w:rsidRPr="006946F5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Гончарова «Обломов» </w:t>
            </w:r>
            <w:r w:rsidRPr="006946F5">
              <w:rPr>
                <w:rFonts w:ascii="Times New Roman" w:eastAsia="Calibri" w:hAnsi="Times New Roman" w:cs="Times New Roman"/>
                <w:color w:val="000000"/>
                <w:lang w:eastAsia="en-US"/>
              </w:rPr>
              <w:lastRenderedPageBreak/>
              <w:t>(Гастрономические пристрастия героев романа)».</w:t>
            </w:r>
          </w:p>
        </w:tc>
      </w:tr>
      <w:tr w:rsidR="006946F5" w:rsidRPr="006946F5" w:rsidTr="006946F5"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6F5" w:rsidRPr="006946F5" w:rsidRDefault="006946F5" w:rsidP="006946F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6946F5">
              <w:rPr>
                <w:rFonts w:ascii="Times New Roman" w:eastAsia="Calibri" w:hAnsi="Times New Roman" w:cs="Times New Roman"/>
                <w:color w:val="000000"/>
                <w:lang w:eastAsia="en-US"/>
              </w:rPr>
              <w:lastRenderedPageBreak/>
              <w:t>Раздел 3.</w:t>
            </w:r>
          </w:p>
          <w:p w:rsidR="006946F5" w:rsidRPr="006946F5" w:rsidRDefault="006946F5" w:rsidP="006946F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6946F5">
              <w:rPr>
                <w:rFonts w:ascii="Times New Roman" w:eastAsia="Calibri" w:hAnsi="Times New Roman" w:cs="Times New Roman"/>
                <w:spacing w:val="-1"/>
                <w:lang w:eastAsia="en-US"/>
              </w:rPr>
              <w:t>Поэзия 2-ой половины XIX века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241" w:rsidRDefault="00B86B1C" w:rsidP="006946F5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proofErr w:type="gramStart"/>
            <w:r w:rsidRPr="00B86B1C">
              <w:rPr>
                <w:rFonts w:ascii="Times New Roman" w:eastAsia="Calibri" w:hAnsi="Times New Roman" w:cs="Times New Roman"/>
                <w:lang w:eastAsia="en-US"/>
              </w:rPr>
              <w:t>ОК</w:t>
            </w:r>
            <w:proofErr w:type="gramEnd"/>
            <w:r w:rsidRPr="00B86B1C">
              <w:rPr>
                <w:rFonts w:ascii="Times New Roman" w:eastAsia="Calibri" w:hAnsi="Times New Roman" w:cs="Times New Roman"/>
                <w:lang w:eastAsia="en-US"/>
              </w:rPr>
              <w:t xml:space="preserve"> 01, 04,</w:t>
            </w:r>
            <w:r w:rsidR="00D36241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 w:rsidRPr="00B86B1C">
              <w:rPr>
                <w:rFonts w:ascii="Times New Roman" w:eastAsia="Calibri" w:hAnsi="Times New Roman" w:cs="Times New Roman"/>
                <w:lang w:eastAsia="en-US"/>
              </w:rPr>
              <w:t>06, 08</w:t>
            </w:r>
          </w:p>
          <w:p w:rsidR="006946F5" w:rsidRPr="006946F5" w:rsidRDefault="006946F5" w:rsidP="006946F5">
            <w:pPr>
              <w:jc w:val="both"/>
              <w:rPr>
                <w:rFonts w:ascii="Times New Roman" w:eastAsia="Calibri" w:hAnsi="Times New Roman" w:cs="Times New Roman"/>
                <w:iCs/>
                <w:lang w:eastAsia="en-US"/>
              </w:rPr>
            </w:pPr>
            <w:r w:rsidRPr="006946F5">
              <w:rPr>
                <w:rFonts w:ascii="Times New Roman" w:eastAsia="Calibri" w:hAnsi="Times New Roman" w:cs="Times New Roman"/>
                <w:iCs/>
                <w:lang w:eastAsia="en-US"/>
              </w:rPr>
              <w:t>ЛР 01, ЛР 04, ЛР 05, ЛР 07.</w:t>
            </w:r>
          </w:p>
          <w:p w:rsidR="006946F5" w:rsidRPr="006946F5" w:rsidRDefault="006946F5" w:rsidP="006946F5">
            <w:pPr>
              <w:jc w:val="both"/>
              <w:rPr>
                <w:rFonts w:ascii="Times New Roman" w:eastAsia="Calibri" w:hAnsi="Times New Roman" w:cs="Times New Roman"/>
                <w:iCs/>
                <w:lang w:eastAsia="en-US"/>
              </w:rPr>
            </w:pPr>
            <w:r w:rsidRPr="006946F5">
              <w:rPr>
                <w:rFonts w:ascii="Times New Roman" w:eastAsia="Calibri" w:hAnsi="Times New Roman" w:cs="Times New Roman"/>
                <w:iCs/>
                <w:lang w:eastAsia="en-US"/>
              </w:rPr>
              <w:t>МР 01, МР 02, МР 04, МР 05.</w:t>
            </w:r>
          </w:p>
          <w:p w:rsidR="006946F5" w:rsidRPr="006946F5" w:rsidRDefault="006946F5" w:rsidP="006946F5">
            <w:pPr>
              <w:jc w:val="both"/>
              <w:rPr>
                <w:rFonts w:ascii="Times New Roman" w:eastAsia="Calibri" w:hAnsi="Times New Roman" w:cs="Times New Roman"/>
                <w:iCs/>
                <w:lang w:eastAsia="en-US"/>
              </w:rPr>
            </w:pPr>
            <w:proofErr w:type="spellStart"/>
            <w:r w:rsidRPr="006946F5">
              <w:rPr>
                <w:rFonts w:ascii="Times New Roman" w:eastAsia="Calibri" w:hAnsi="Times New Roman" w:cs="Times New Roman"/>
                <w:iCs/>
                <w:lang w:eastAsia="en-US"/>
              </w:rPr>
              <w:t>ПРб</w:t>
            </w:r>
            <w:proofErr w:type="spellEnd"/>
            <w:r w:rsidRPr="006946F5">
              <w:rPr>
                <w:rFonts w:ascii="Times New Roman" w:eastAsia="Calibri" w:hAnsi="Times New Roman" w:cs="Times New Roman"/>
                <w:iCs/>
                <w:lang w:eastAsia="en-US"/>
              </w:rPr>
              <w:t xml:space="preserve"> 05, </w:t>
            </w:r>
            <w:proofErr w:type="spellStart"/>
            <w:r w:rsidRPr="006946F5">
              <w:rPr>
                <w:rFonts w:ascii="Times New Roman" w:eastAsia="Calibri" w:hAnsi="Times New Roman" w:cs="Times New Roman"/>
                <w:iCs/>
                <w:lang w:eastAsia="en-US"/>
              </w:rPr>
              <w:t>ПРб</w:t>
            </w:r>
            <w:proofErr w:type="spellEnd"/>
            <w:r w:rsidRPr="006946F5">
              <w:rPr>
                <w:rFonts w:ascii="Times New Roman" w:eastAsia="Calibri" w:hAnsi="Times New Roman" w:cs="Times New Roman"/>
                <w:iCs/>
                <w:lang w:eastAsia="en-US"/>
              </w:rPr>
              <w:t xml:space="preserve"> 06,</w:t>
            </w:r>
          </w:p>
          <w:p w:rsidR="006946F5" w:rsidRPr="006946F5" w:rsidRDefault="006946F5" w:rsidP="006946F5">
            <w:pPr>
              <w:jc w:val="both"/>
              <w:rPr>
                <w:rFonts w:ascii="Times New Roman" w:eastAsia="Calibri" w:hAnsi="Times New Roman" w:cs="Times New Roman"/>
                <w:bCs/>
                <w:iCs/>
                <w:lang w:eastAsia="en-US"/>
              </w:rPr>
            </w:pPr>
            <w:proofErr w:type="spellStart"/>
            <w:r w:rsidRPr="006946F5">
              <w:rPr>
                <w:rFonts w:ascii="Times New Roman" w:eastAsia="Calibri" w:hAnsi="Times New Roman" w:cs="Times New Roman"/>
                <w:iCs/>
                <w:lang w:eastAsia="en-US"/>
              </w:rPr>
              <w:t>ПРб</w:t>
            </w:r>
            <w:proofErr w:type="spellEnd"/>
            <w:r w:rsidRPr="006946F5">
              <w:rPr>
                <w:rFonts w:ascii="Times New Roman" w:eastAsia="Calibri" w:hAnsi="Times New Roman" w:cs="Times New Roman"/>
                <w:iCs/>
                <w:lang w:eastAsia="en-US"/>
              </w:rPr>
              <w:t xml:space="preserve"> 07.</w:t>
            </w:r>
          </w:p>
          <w:p w:rsidR="006946F5" w:rsidRPr="006946F5" w:rsidRDefault="006946F5" w:rsidP="006946F5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6F5" w:rsidRPr="006946F5" w:rsidRDefault="006946F5" w:rsidP="006946F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color w:val="000000"/>
                <w:lang w:eastAsia="en-US"/>
              </w:rPr>
            </w:pPr>
            <w:r w:rsidRPr="006946F5">
              <w:rPr>
                <w:rFonts w:ascii="Times New Roman" w:eastAsia="Calibri" w:hAnsi="Times New Roman" w:cs="Times New Roman"/>
                <w:iCs/>
                <w:color w:val="000000"/>
                <w:lang w:eastAsia="en-US"/>
              </w:rPr>
              <w:t>1. Исследование и подготовка доклада на тему: «Выразительно-изобразительные средства в пейзажной лирике</w:t>
            </w:r>
            <w:r w:rsidRPr="006946F5">
              <w:rPr>
                <w:rFonts w:ascii="Times New Roman" w:eastAsia="Calibri" w:hAnsi="Times New Roman" w:cs="Times New Roman"/>
                <w:iCs/>
                <w:lang w:eastAsia="en-US"/>
              </w:rPr>
              <w:t xml:space="preserve"> А.А. Фета»</w:t>
            </w:r>
            <w:r w:rsidRPr="006946F5">
              <w:rPr>
                <w:rFonts w:ascii="Times New Roman" w:eastAsia="Calibri" w:hAnsi="Times New Roman" w:cs="Times New Roman"/>
                <w:iCs/>
                <w:color w:val="000000"/>
                <w:lang w:eastAsia="en-US"/>
              </w:rPr>
              <w:t>.</w:t>
            </w:r>
          </w:p>
          <w:p w:rsidR="006946F5" w:rsidRPr="006946F5" w:rsidRDefault="006946F5" w:rsidP="006946F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color w:val="000000"/>
                <w:lang w:eastAsia="en-US"/>
              </w:rPr>
            </w:pPr>
            <w:r w:rsidRPr="006946F5">
              <w:rPr>
                <w:rFonts w:ascii="Times New Roman" w:eastAsia="Calibri" w:hAnsi="Times New Roman" w:cs="Times New Roman"/>
                <w:iCs/>
                <w:color w:val="000000"/>
                <w:lang w:eastAsia="en-US"/>
              </w:rPr>
              <w:t xml:space="preserve">2. Составить словарь литературоведческих терминов по лирике </w:t>
            </w:r>
            <w:r w:rsidRPr="006946F5">
              <w:rPr>
                <w:rFonts w:ascii="Times New Roman" w:eastAsia="Calibri" w:hAnsi="Times New Roman" w:cs="Times New Roman"/>
                <w:iCs/>
                <w:lang w:eastAsia="en-US"/>
              </w:rPr>
              <w:t xml:space="preserve">А.А. </w:t>
            </w:r>
            <w:r w:rsidRPr="006946F5">
              <w:rPr>
                <w:rFonts w:ascii="Times New Roman" w:eastAsia="Calibri" w:hAnsi="Times New Roman" w:cs="Times New Roman"/>
                <w:iCs/>
                <w:color w:val="000000"/>
                <w:lang w:eastAsia="en-US"/>
              </w:rPr>
              <w:t>Фета.</w:t>
            </w:r>
          </w:p>
          <w:p w:rsidR="006946F5" w:rsidRPr="006946F5" w:rsidRDefault="006946F5" w:rsidP="006946F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color w:val="000000"/>
                <w:lang w:eastAsia="en-US"/>
              </w:rPr>
            </w:pPr>
            <w:r w:rsidRPr="006946F5">
              <w:rPr>
                <w:rFonts w:ascii="Times New Roman" w:eastAsia="Calibri" w:hAnsi="Times New Roman" w:cs="Times New Roman"/>
                <w:iCs/>
                <w:color w:val="000000"/>
                <w:lang w:eastAsia="en-US"/>
              </w:rPr>
              <w:t xml:space="preserve">3. Исследовать специфику языковых средств 2-3 произведений </w:t>
            </w:r>
            <w:r w:rsidRPr="006946F5">
              <w:rPr>
                <w:rFonts w:ascii="Times New Roman" w:eastAsia="Calibri" w:hAnsi="Times New Roman" w:cs="Times New Roman"/>
                <w:iCs/>
                <w:lang w:eastAsia="en-US"/>
              </w:rPr>
              <w:t xml:space="preserve">А.А. </w:t>
            </w:r>
            <w:r w:rsidRPr="006946F5">
              <w:rPr>
                <w:rFonts w:ascii="Times New Roman" w:eastAsia="Calibri" w:hAnsi="Times New Roman" w:cs="Times New Roman"/>
                <w:iCs/>
                <w:color w:val="000000"/>
                <w:lang w:eastAsia="en-US"/>
              </w:rPr>
              <w:t>Фета.</w:t>
            </w:r>
          </w:p>
          <w:p w:rsidR="006946F5" w:rsidRPr="006946F5" w:rsidRDefault="006946F5" w:rsidP="006946F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color w:val="000000"/>
                <w:lang w:eastAsia="en-US"/>
              </w:rPr>
            </w:pPr>
            <w:r w:rsidRPr="006946F5">
              <w:rPr>
                <w:rFonts w:ascii="Times New Roman" w:eastAsia="Calibri" w:hAnsi="Times New Roman" w:cs="Times New Roman"/>
                <w:iCs/>
                <w:color w:val="000000"/>
                <w:lang w:eastAsia="en-US"/>
              </w:rPr>
              <w:t>4. Исследование и подготовка сообщения на тему: «Тема любви в стихах Тютчева и Фета».</w:t>
            </w:r>
          </w:p>
          <w:p w:rsidR="006946F5" w:rsidRPr="006946F5" w:rsidRDefault="006946F5" w:rsidP="006946F5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6946F5">
              <w:rPr>
                <w:rFonts w:ascii="Times New Roman" w:eastAsia="Calibri" w:hAnsi="Times New Roman" w:cs="Times New Roman"/>
                <w:iCs/>
                <w:color w:val="000000"/>
                <w:lang w:eastAsia="en-US"/>
              </w:rPr>
              <w:t xml:space="preserve">5. Анализ стихотворения </w:t>
            </w:r>
            <w:r w:rsidRPr="006946F5">
              <w:rPr>
                <w:rFonts w:ascii="Times New Roman" w:eastAsia="Calibri" w:hAnsi="Times New Roman" w:cs="Times New Roman"/>
                <w:iCs/>
                <w:lang w:eastAsia="en-US"/>
              </w:rPr>
              <w:t xml:space="preserve">А.А. </w:t>
            </w:r>
            <w:r w:rsidRPr="006946F5">
              <w:rPr>
                <w:rFonts w:ascii="Times New Roman" w:eastAsia="Calibri" w:hAnsi="Times New Roman" w:cs="Times New Roman"/>
                <w:iCs/>
                <w:color w:val="000000"/>
                <w:lang w:eastAsia="en-US"/>
              </w:rPr>
              <w:t>Фета «Зреет рожь под жаркой нивой…»: образ ржаного поля.</w:t>
            </w:r>
          </w:p>
          <w:p w:rsidR="006946F5" w:rsidRPr="006946F5" w:rsidRDefault="006946F5" w:rsidP="006946F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color w:val="000000"/>
                <w:lang w:eastAsia="en-US"/>
              </w:rPr>
            </w:pPr>
            <w:r w:rsidRPr="006946F5">
              <w:rPr>
                <w:rFonts w:ascii="Times New Roman" w:eastAsia="Calibri" w:hAnsi="Times New Roman" w:cs="Times New Roman"/>
                <w:iCs/>
                <w:color w:val="000000"/>
                <w:lang w:eastAsia="en-US"/>
              </w:rPr>
              <w:t>6. Подготовьте доклад на тему: «</w:t>
            </w:r>
            <w:r w:rsidRPr="006946F5">
              <w:rPr>
                <w:rFonts w:ascii="Times New Roman" w:eastAsia="Calibri" w:hAnsi="Times New Roman" w:cs="Times New Roman"/>
                <w:iCs/>
                <w:lang w:eastAsia="en-US"/>
              </w:rPr>
              <w:t xml:space="preserve">А.А. </w:t>
            </w:r>
            <w:r w:rsidRPr="006946F5">
              <w:rPr>
                <w:rFonts w:ascii="Times New Roman" w:eastAsia="Calibri" w:hAnsi="Times New Roman" w:cs="Times New Roman"/>
                <w:iCs/>
                <w:color w:val="000000"/>
                <w:lang w:eastAsia="en-US"/>
              </w:rPr>
              <w:t>Фет – поэт-мыслитель, эрудированный переводчик, «земледелец и обновленец» сельского хозяйства».</w:t>
            </w:r>
          </w:p>
        </w:tc>
      </w:tr>
      <w:tr w:rsidR="006946F5" w:rsidRPr="006946F5" w:rsidTr="006946F5"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6F5" w:rsidRPr="006946F5" w:rsidRDefault="006946F5" w:rsidP="006946F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6946F5">
              <w:rPr>
                <w:rFonts w:ascii="Times New Roman" w:eastAsia="Calibri" w:hAnsi="Times New Roman" w:cs="Times New Roman"/>
                <w:color w:val="000000"/>
                <w:lang w:eastAsia="en-US"/>
              </w:rPr>
              <w:t>Раздел 4</w:t>
            </w:r>
          </w:p>
          <w:p w:rsidR="006946F5" w:rsidRPr="006946F5" w:rsidRDefault="006946F5" w:rsidP="006946F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6946F5">
              <w:rPr>
                <w:rFonts w:ascii="Times New Roman" w:eastAsia="Calibri" w:hAnsi="Times New Roman" w:cs="Times New Roman"/>
                <w:spacing w:val="-1"/>
                <w:lang w:eastAsia="en-US"/>
              </w:rPr>
              <w:t>Особенности</w:t>
            </w:r>
            <w:r w:rsidRPr="006946F5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 w:rsidRPr="006946F5">
              <w:rPr>
                <w:rFonts w:ascii="Times New Roman" w:eastAsia="Calibri" w:hAnsi="Times New Roman" w:cs="Times New Roman"/>
                <w:spacing w:val="-1"/>
                <w:lang w:eastAsia="en-US"/>
              </w:rPr>
              <w:t>развития</w:t>
            </w:r>
            <w:r w:rsidRPr="006946F5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 w:rsidRPr="006946F5">
              <w:rPr>
                <w:rFonts w:ascii="Times New Roman" w:eastAsia="Calibri" w:hAnsi="Times New Roman" w:cs="Times New Roman"/>
                <w:spacing w:val="-1"/>
                <w:lang w:eastAsia="en-US"/>
              </w:rPr>
              <w:t>литературы</w:t>
            </w:r>
            <w:r w:rsidRPr="006946F5">
              <w:rPr>
                <w:rFonts w:ascii="Times New Roman" w:eastAsia="Calibri" w:hAnsi="Times New Roman" w:cs="Times New Roman"/>
                <w:spacing w:val="-2"/>
                <w:lang w:eastAsia="en-US"/>
              </w:rPr>
              <w:t xml:space="preserve"> </w:t>
            </w:r>
            <w:r w:rsidRPr="006946F5">
              <w:rPr>
                <w:rFonts w:ascii="Times New Roman" w:eastAsia="Calibri" w:hAnsi="Times New Roman" w:cs="Times New Roman"/>
                <w:lang w:eastAsia="en-US"/>
              </w:rPr>
              <w:t xml:space="preserve">и </w:t>
            </w:r>
            <w:r w:rsidRPr="006946F5">
              <w:rPr>
                <w:rFonts w:ascii="Times New Roman" w:eastAsia="Calibri" w:hAnsi="Times New Roman" w:cs="Times New Roman"/>
                <w:spacing w:val="-1"/>
                <w:lang w:eastAsia="en-US"/>
              </w:rPr>
              <w:t>других</w:t>
            </w:r>
            <w:r w:rsidRPr="006946F5">
              <w:rPr>
                <w:rFonts w:ascii="Times New Roman" w:eastAsia="Calibri" w:hAnsi="Times New Roman" w:cs="Times New Roman"/>
                <w:spacing w:val="-2"/>
                <w:lang w:eastAsia="en-US"/>
              </w:rPr>
              <w:t xml:space="preserve"> </w:t>
            </w:r>
            <w:r w:rsidRPr="006946F5">
              <w:rPr>
                <w:rFonts w:ascii="Times New Roman" w:eastAsia="Calibri" w:hAnsi="Times New Roman" w:cs="Times New Roman"/>
                <w:spacing w:val="-1"/>
                <w:lang w:eastAsia="en-US"/>
              </w:rPr>
              <w:t>видов</w:t>
            </w:r>
            <w:r w:rsidRPr="006946F5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 w:rsidRPr="006946F5">
              <w:rPr>
                <w:rFonts w:ascii="Times New Roman" w:eastAsia="Calibri" w:hAnsi="Times New Roman" w:cs="Times New Roman"/>
                <w:spacing w:val="-1"/>
                <w:lang w:eastAsia="en-US"/>
              </w:rPr>
              <w:t>искусства</w:t>
            </w:r>
            <w:r w:rsidRPr="006946F5">
              <w:rPr>
                <w:rFonts w:ascii="Times New Roman" w:eastAsia="Calibri" w:hAnsi="Times New Roman" w:cs="Times New Roman"/>
                <w:spacing w:val="-3"/>
                <w:lang w:eastAsia="en-US"/>
              </w:rPr>
              <w:t xml:space="preserve"> </w:t>
            </w:r>
            <w:r w:rsidRPr="006946F5">
              <w:rPr>
                <w:rFonts w:ascii="Times New Roman" w:eastAsia="Calibri" w:hAnsi="Times New Roman" w:cs="Times New Roman"/>
                <w:lang w:eastAsia="en-US"/>
              </w:rPr>
              <w:t>в</w:t>
            </w:r>
            <w:r w:rsidRPr="006946F5">
              <w:rPr>
                <w:rFonts w:ascii="Times New Roman" w:eastAsia="Calibri" w:hAnsi="Times New Roman" w:cs="Times New Roman"/>
                <w:spacing w:val="-2"/>
                <w:lang w:eastAsia="en-US"/>
              </w:rPr>
              <w:t xml:space="preserve"> </w:t>
            </w:r>
            <w:r w:rsidRPr="006946F5">
              <w:rPr>
                <w:rFonts w:ascii="Times New Roman" w:eastAsia="Calibri" w:hAnsi="Times New Roman" w:cs="Times New Roman"/>
                <w:spacing w:val="-1"/>
                <w:lang w:eastAsia="en-US"/>
              </w:rPr>
              <w:t>начале</w:t>
            </w:r>
            <w:r w:rsidRPr="006946F5">
              <w:rPr>
                <w:rFonts w:ascii="Times New Roman" w:eastAsia="Calibri" w:hAnsi="Times New Roman" w:cs="Times New Roman"/>
                <w:spacing w:val="4"/>
                <w:lang w:eastAsia="en-US"/>
              </w:rPr>
              <w:t xml:space="preserve"> </w:t>
            </w:r>
            <w:r w:rsidRPr="006946F5">
              <w:rPr>
                <w:rFonts w:ascii="Times New Roman" w:eastAsia="Calibri" w:hAnsi="Times New Roman" w:cs="Times New Roman"/>
                <w:spacing w:val="-1"/>
                <w:lang w:eastAsia="en-US"/>
              </w:rPr>
              <w:t>XX века</w:t>
            </w:r>
          </w:p>
          <w:p w:rsidR="006946F5" w:rsidRPr="006946F5" w:rsidRDefault="006946F5" w:rsidP="006946F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6946F5">
              <w:rPr>
                <w:rFonts w:ascii="Times New Roman" w:eastAsia="Calibri" w:hAnsi="Times New Roman" w:cs="Times New Roman"/>
                <w:color w:val="000000"/>
                <w:lang w:eastAsia="en-US"/>
              </w:rPr>
              <w:t>Тема 4.2. Иван Алексеевич Бунин</w:t>
            </w:r>
          </w:p>
          <w:p w:rsidR="006946F5" w:rsidRPr="006946F5" w:rsidRDefault="006946F5" w:rsidP="006946F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6946F5">
              <w:rPr>
                <w:rFonts w:ascii="Times New Roman" w:eastAsia="Calibri" w:hAnsi="Times New Roman" w:cs="Times New Roman"/>
                <w:color w:val="000000"/>
                <w:lang w:eastAsia="en-US"/>
              </w:rPr>
              <w:t>(1870 – 1873)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241" w:rsidRDefault="00D36241" w:rsidP="006946F5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proofErr w:type="gramStart"/>
            <w:r w:rsidRPr="00D36241">
              <w:rPr>
                <w:rFonts w:ascii="Times New Roman" w:eastAsia="Calibri" w:hAnsi="Times New Roman" w:cs="Times New Roman"/>
                <w:lang w:eastAsia="en-US"/>
              </w:rPr>
              <w:t>ОК</w:t>
            </w:r>
            <w:proofErr w:type="gramEnd"/>
            <w:r w:rsidRPr="00D36241">
              <w:rPr>
                <w:rFonts w:ascii="Times New Roman" w:eastAsia="Calibri" w:hAnsi="Times New Roman" w:cs="Times New Roman"/>
                <w:lang w:eastAsia="en-US"/>
              </w:rPr>
              <w:t xml:space="preserve"> 01, 04,06, 08</w:t>
            </w:r>
          </w:p>
          <w:p w:rsidR="006946F5" w:rsidRPr="006946F5" w:rsidRDefault="006946F5" w:rsidP="006946F5">
            <w:pPr>
              <w:jc w:val="both"/>
              <w:rPr>
                <w:rFonts w:ascii="Times New Roman" w:eastAsia="Calibri" w:hAnsi="Times New Roman" w:cs="Times New Roman"/>
                <w:iCs/>
                <w:lang w:eastAsia="en-US"/>
              </w:rPr>
            </w:pPr>
            <w:r w:rsidRPr="006946F5">
              <w:rPr>
                <w:rFonts w:ascii="Times New Roman" w:eastAsia="Calibri" w:hAnsi="Times New Roman" w:cs="Times New Roman"/>
                <w:iCs/>
                <w:lang w:eastAsia="en-US"/>
              </w:rPr>
              <w:t>ЛР 01, ЛР 04, ЛР 05, ЛР 07.</w:t>
            </w:r>
          </w:p>
          <w:p w:rsidR="006946F5" w:rsidRPr="006946F5" w:rsidRDefault="006946F5" w:rsidP="006946F5">
            <w:pPr>
              <w:jc w:val="both"/>
              <w:rPr>
                <w:rFonts w:ascii="Times New Roman" w:eastAsia="Calibri" w:hAnsi="Times New Roman" w:cs="Times New Roman"/>
                <w:iCs/>
                <w:lang w:eastAsia="en-US"/>
              </w:rPr>
            </w:pPr>
            <w:r w:rsidRPr="006946F5">
              <w:rPr>
                <w:rFonts w:ascii="Times New Roman" w:eastAsia="Calibri" w:hAnsi="Times New Roman" w:cs="Times New Roman"/>
                <w:iCs/>
                <w:lang w:eastAsia="en-US"/>
              </w:rPr>
              <w:t>МР 01, МР 02, МР 04, МР 05.</w:t>
            </w:r>
          </w:p>
          <w:p w:rsidR="006946F5" w:rsidRPr="006946F5" w:rsidRDefault="006946F5" w:rsidP="006946F5">
            <w:pPr>
              <w:jc w:val="both"/>
              <w:rPr>
                <w:rFonts w:ascii="Times New Roman" w:eastAsia="Calibri" w:hAnsi="Times New Roman" w:cs="Times New Roman"/>
                <w:iCs/>
                <w:lang w:eastAsia="en-US"/>
              </w:rPr>
            </w:pPr>
            <w:proofErr w:type="spellStart"/>
            <w:r w:rsidRPr="006946F5">
              <w:rPr>
                <w:rFonts w:ascii="Times New Roman" w:eastAsia="Calibri" w:hAnsi="Times New Roman" w:cs="Times New Roman"/>
                <w:iCs/>
                <w:lang w:eastAsia="en-US"/>
              </w:rPr>
              <w:t>ПРб</w:t>
            </w:r>
            <w:proofErr w:type="spellEnd"/>
            <w:r w:rsidRPr="006946F5">
              <w:rPr>
                <w:rFonts w:ascii="Times New Roman" w:eastAsia="Calibri" w:hAnsi="Times New Roman" w:cs="Times New Roman"/>
                <w:iCs/>
                <w:lang w:eastAsia="en-US"/>
              </w:rPr>
              <w:t xml:space="preserve"> 05, </w:t>
            </w:r>
            <w:proofErr w:type="spellStart"/>
            <w:r w:rsidRPr="006946F5">
              <w:rPr>
                <w:rFonts w:ascii="Times New Roman" w:eastAsia="Calibri" w:hAnsi="Times New Roman" w:cs="Times New Roman"/>
                <w:iCs/>
                <w:lang w:eastAsia="en-US"/>
              </w:rPr>
              <w:t>ПРб</w:t>
            </w:r>
            <w:proofErr w:type="spellEnd"/>
            <w:r w:rsidRPr="006946F5">
              <w:rPr>
                <w:rFonts w:ascii="Times New Roman" w:eastAsia="Calibri" w:hAnsi="Times New Roman" w:cs="Times New Roman"/>
                <w:iCs/>
                <w:lang w:eastAsia="en-US"/>
              </w:rPr>
              <w:t xml:space="preserve"> 06,</w:t>
            </w:r>
          </w:p>
          <w:p w:rsidR="006946F5" w:rsidRPr="006946F5" w:rsidRDefault="006946F5" w:rsidP="006946F5">
            <w:pPr>
              <w:jc w:val="both"/>
              <w:rPr>
                <w:rFonts w:ascii="Times New Roman" w:eastAsia="Calibri" w:hAnsi="Times New Roman" w:cs="Times New Roman"/>
                <w:bCs/>
                <w:iCs/>
                <w:lang w:eastAsia="en-US"/>
              </w:rPr>
            </w:pPr>
            <w:proofErr w:type="spellStart"/>
            <w:r w:rsidRPr="006946F5">
              <w:rPr>
                <w:rFonts w:ascii="Times New Roman" w:eastAsia="Calibri" w:hAnsi="Times New Roman" w:cs="Times New Roman"/>
                <w:iCs/>
                <w:lang w:eastAsia="en-US"/>
              </w:rPr>
              <w:t>ПРб</w:t>
            </w:r>
            <w:proofErr w:type="spellEnd"/>
            <w:r w:rsidRPr="006946F5">
              <w:rPr>
                <w:rFonts w:ascii="Times New Roman" w:eastAsia="Calibri" w:hAnsi="Times New Roman" w:cs="Times New Roman"/>
                <w:iCs/>
                <w:lang w:eastAsia="en-US"/>
              </w:rPr>
              <w:t xml:space="preserve"> 07.</w:t>
            </w:r>
          </w:p>
          <w:p w:rsidR="006946F5" w:rsidRPr="006946F5" w:rsidRDefault="006946F5" w:rsidP="006946F5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6F5" w:rsidRPr="006946F5" w:rsidRDefault="006946F5" w:rsidP="006946F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Pr="006946F5">
              <w:rPr>
                <w:rFonts w:ascii="Times New Roman" w:eastAsia="Times New Roman" w:hAnsi="Times New Roman" w:cs="Times New Roman"/>
                <w:color w:val="000000"/>
              </w:rPr>
              <w:t xml:space="preserve">. Изучить биографию писателя И.А. Бунина и выявить, как преломились характерные черты эпохи, исторические реалии в его произведениях; подготовить сообщение и презентацию «И.А. Бунин – Нобелевский лауреат». </w:t>
            </w:r>
          </w:p>
          <w:p w:rsidR="006946F5" w:rsidRPr="006946F5" w:rsidRDefault="006946F5" w:rsidP="006946F5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</w:t>
            </w:r>
            <w:r w:rsidRPr="006946F5">
              <w:rPr>
                <w:rFonts w:ascii="Times New Roman" w:eastAsia="Calibri" w:hAnsi="Times New Roman" w:cs="Times New Roman"/>
                <w:lang w:eastAsia="en-US"/>
              </w:rPr>
              <w:t>. Исследовать специфику языковых сре</w:t>
            </w:r>
            <w:proofErr w:type="gramStart"/>
            <w:r w:rsidRPr="006946F5">
              <w:rPr>
                <w:rFonts w:ascii="Times New Roman" w:eastAsia="Calibri" w:hAnsi="Times New Roman" w:cs="Times New Roman"/>
                <w:lang w:eastAsia="en-US"/>
              </w:rPr>
              <w:t>дств в ст</w:t>
            </w:r>
            <w:proofErr w:type="gramEnd"/>
            <w:r w:rsidRPr="006946F5">
              <w:rPr>
                <w:rFonts w:ascii="Times New Roman" w:eastAsia="Calibri" w:hAnsi="Times New Roman" w:cs="Times New Roman"/>
                <w:lang w:eastAsia="en-US"/>
              </w:rPr>
              <w:t xml:space="preserve">ихотворении И.А. Бунина «Донник». </w:t>
            </w:r>
          </w:p>
          <w:p w:rsidR="006946F5" w:rsidRPr="006946F5" w:rsidRDefault="006946F5" w:rsidP="006946F5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</w:t>
            </w:r>
            <w:r w:rsidRPr="006946F5">
              <w:rPr>
                <w:rFonts w:ascii="Times New Roman" w:eastAsia="Calibri" w:hAnsi="Times New Roman" w:cs="Times New Roman"/>
                <w:lang w:eastAsia="en-US"/>
              </w:rPr>
              <w:t>. Подготовить сообщение на тему: «Образ русского поля в автобиографическом романе И.А. Бунина «Жизнь Арсентьева».</w:t>
            </w:r>
          </w:p>
          <w:p w:rsidR="006946F5" w:rsidRPr="006946F5" w:rsidRDefault="006946F5" w:rsidP="006946F5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4</w:t>
            </w:r>
            <w:r w:rsidRPr="006946F5">
              <w:rPr>
                <w:rFonts w:ascii="Times New Roman" w:eastAsia="Calibri" w:hAnsi="Times New Roman" w:cs="Times New Roman"/>
                <w:lang w:eastAsia="en-US"/>
              </w:rPr>
              <w:t>. Сравните поэтически образ и живописный (на материале образа ржаного поля в лирике И.А. Бунина и картины Шишкина «Рожь»).</w:t>
            </w:r>
          </w:p>
        </w:tc>
      </w:tr>
      <w:tr w:rsidR="006946F5" w:rsidRPr="006946F5" w:rsidTr="006946F5"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6F5" w:rsidRPr="006946F5" w:rsidRDefault="006946F5" w:rsidP="006946F5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6946F5">
              <w:rPr>
                <w:rFonts w:ascii="Times New Roman" w:eastAsia="Calibri" w:hAnsi="Times New Roman" w:cs="Times New Roman"/>
                <w:lang w:eastAsia="en-US"/>
              </w:rPr>
              <w:t>Раздел 5. Особенности развития литературы 1920-х годов</w:t>
            </w:r>
          </w:p>
          <w:p w:rsidR="006946F5" w:rsidRPr="006946F5" w:rsidRDefault="006946F5" w:rsidP="006946F5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6946F5">
              <w:rPr>
                <w:rFonts w:ascii="Times New Roman" w:eastAsia="Calibri" w:hAnsi="Times New Roman" w:cs="Times New Roman"/>
                <w:lang w:eastAsia="en-US"/>
              </w:rPr>
              <w:t>Т</w:t>
            </w:r>
            <w:r w:rsidRPr="006946F5">
              <w:rPr>
                <w:rFonts w:ascii="Times New Roman" w:eastAsia="Calibri" w:hAnsi="Times New Roman" w:cs="Times New Roman"/>
                <w:bCs/>
                <w:lang w:eastAsia="en-US"/>
              </w:rPr>
              <w:t>ема 5.3.</w:t>
            </w:r>
          </w:p>
          <w:p w:rsidR="006946F5" w:rsidRPr="006946F5" w:rsidRDefault="006946F5" w:rsidP="006946F5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6946F5">
              <w:rPr>
                <w:rFonts w:ascii="Times New Roman" w:eastAsia="Calibri" w:hAnsi="Times New Roman" w:cs="Times New Roman"/>
                <w:bCs/>
                <w:lang w:eastAsia="en-US"/>
              </w:rPr>
              <w:t>Сергей Александрович Есенин</w:t>
            </w:r>
          </w:p>
          <w:p w:rsidR="006946F5" w:rsidRPr="006946F5" w:rsidRDefault="006946F5" w:rsidP="006946F5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6946F5">
              <w:rPr>
                <w:rFonts w:ascii="Times New Roman" w:eastAsia="Calibri" w:hAnsi="Times New Roman" w:cs="Times New Roman"/>
                <w:bCs/>
                <w:lang w:eastAsia="en-US"/>
              </w:rPr>
              <w:t>(1895 – 1925)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241" w:rsidRDefault="00D36241" w:rsidP="006946F5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proofErr w:type="gramStart"/>
            <w:r w:rsidRPr="00D36241">
              <w:rPr>
                <w:rFonts w:ascii="Times New Roman" w:eastAsia="Calibri" w:hAnsi="Times New Roman" w:cs="Times New Roman"/>
                <w:lang w:eastAsia="en-US"/>
              </w:rPr>
              <w:t>ОК</w:t>
            </w:r>
            <w:proofErr w:type="gramEnd"/>
            <w:r w:rsidRPr="00D36241">
              <w:rPr>
                <w:rFonts w:ascii="Times New Roman" w:eastAsia="Calibri" w:hAnsi="Times New Roman" w:cs="Times New Roman"/>
                <w:lang w:eastAsia="en-US"/>
              </w:rPr>
              <w:t xml:space="preserve"> 01, 04,06, 08</w:t>
            </w:r>
          </w:p>
          <w:p w:rsidR="006946F5" w:rsidRPr="006946F5" w:rsidRDefault="006946F5" w:rsidP="006946F5">
            <w:pPr>
              <w:jc w:val="both"/>
              <w:rPr>
                <w:rFonts w:ascii="Times New Roman" w:eastAsia="Calibri" w:hAnsi="Times New Roman" w:cs="Times New Roman"/>
                <w:iCs/>
                <w:lang w:eastAsia="en-US"/>
              </w:rPr>
            </w:pPr>
            <w:r w:rsidRPr="006946F5">
              <w:rPr>
                <w:rFonts w:ascii="Times New Roman" w:eastAsia="Calibri" w:hAnsi="Times New Roman" w:cs="Times New Roman"/>
                <w:iCs/>
                <w:lang w:eastAsia="en-US"/>
              </w:rPr>
              <w:t>ЛР 01, ЛР 04, ЛР 05, ЛР 07.</w:t>
            </w:r>
          </w:p>
          <w:p w:rsidR="006946F5" w:rsidRPr="006946F5" w:rsidRDefault="006946F5" w:rsidP="006946F5">
            <w:pPr>
              <w:jc w:val="both"/>
              <w:rPr>
                <w:rFonts w:ascii="Times New Roman" w:eastAsia="Calibri" w:hAnsi="Times New Roman" w:cs="Times New Roman"/>
                <w:iCs/>
                <w:lang w:eastAsia="en-US"/>
              </w:rPr>
            </w:pPr>
            <w:r w:rsidRPr="006946F5">
              <w:rPr>
                <w:rFonts w:ascii="Times New Roman" w:eastAsia="Calibri" w:hAnsi="Times New Roman" w:cs="Times New Roman"/>
                <w:iCs/>
                <w:lang w:eastAsia="en-US"/>
              </w:rPr>
              <w:t>МР 01, МР 02, МР 04, МР 05.</w:t>
            </w:r>
          </w:p>
          <w:p w:rsidR="006946F5" w:rsidRPr="006946F5" w:rsidRDefault="006946F5" w:rsidP="006946F5">
            <w:pPr>
              <w:jc w:val="both"/>
              <w:rPr>
                <w:rFonts w:ascii="Times New Roman" w:eastAsia="Calibri" w:hAnsi="Times New Roman" w:cs="Times New Roman"/>
                <w:iCs/>
                <w:lang w:eastAsia="en-US"/>
              </w:rPr>
            </w:pPr>
            <w:proofErr w:type="spellStart"/>
            <w:r w:rsidRPr="006946F5">
              <w:rPr>
                <w:rFonts w:ascii="Times New Roman" w:eastAsia="Calibri" w:hAnsi="Times New Roman" w:cs="Times New Roman"/>
                <w:iCs/>
                <w:lang w:eastAsia="en-US"/>
              </w:rPr>
              <w:t>ПРб</w:t>
            </w:r>
            <w:proofErr w:type="spellEnd"/>
            <w:r w:rsidRPr="006946F5">
              <w:rPr>
                <w:rFonts w:ascii="Times New Roman" w:eastAsia="Calibri" w:hAnsi="Times New Roman" w:cs="Times New Roman"/>
                <w:iCs/>
                <w:lang w:eastAsia="en-US"/>
              </w:rPr>
              <w:t xml:space="preserve"> 05, </w:t>
            </w:r>
            <w:proofErr w:type="spellStart"/>
            <w:r w:rsidRPr="006946F5">
              <w:rPr>
                <w:rFonts w:ascii="Times New Roman" w:eastAsia="Calibri" w:hAnsi="Times New Roman" w:cs="Times New Roman"/>
                <w:iCs/>
                <w:lang w:eastAsia="en-US"/>
              </w:rPr>
              <w:t>ПРб</w:t>
            </w:r>
            <w:proofErr w:type="spellEnd"/>
            <w:r w:rsidRPr="006946F5">
              <w:rPr>
                <w:rFonts w:ascii="Times New Roman" w:eastAsia="Calibri" w:hAnsi="Times New Roman" w:cs="Times New Roman"/>
                <w:iCs/>
                <w:lang w:eastAsia="en-US"/>
              </w:rPr>
              <w:t xml:space="preserve"> 06,</w:t>
            </w:r>
          </w:p>
          <w:p w:rsidR="006946F5" w:rsidRPr="006946F5" w:rsidRDefault="006946F5" w:rsidP="006946F5">
            <w:pPr>
              <w:jc w:val="both"/>
              <w:rPr>
                <w:rFonts w:ascii="Times New Roman" w:eastAsia="Calibri" w:hAnsi="Times New Roman" w:cs="Times New Roman"/>
                <w:bCs/>
                <w:iCs/>
                <w:lang w:eastAsia="en-US"/>
              </w:rPr>
            </w:pPr>
            <w:proofErr w:type="spellStart"/>
            <w:r w:rsidRPr="006946F5">
              <w:rPr>
                <w:rFonts w:ascii="Times New Roman" w:eastAsia="Calibri" w:hAnsi="Times New Roman" w:cs="Times New Roman"/>
                <w:iCs/>
                <w:lang w:eastAsia="en-US"/>
              </w:rPr>
              <w:t>ПРб</w:t>
            </w:r>
            <w:proofErr w:type="spellEnd"/>
            <w:r w:rsidRPr="006946F5">
              <w:rPr>
                <w:rFonts w:ascii="Times New Roman" w:eastAsia="Calibri" w:hAnsi="Times New Roman" w:cs="Times New Roman"/>
                <w:iCs/>
                <w:lang w:eastAsia="en-US"/>
              </w:rPr>
              <w:t xml:space="preserve"> 07.</w:t>
            </w:r>
          </w:p>
          <w:p w:rsidR="006946F5" w:rsidRPr="006946F5" w:rsidRDefault="006946F5" w:rsidP="006946F5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6F5" w:rsidRPr="006946F5" w:rsidRDefault="006946F5" w:rsidP="006946F5">
            <w:pPr>
              <w:jc w:val="both"/>
              <w:rPr>
                <w:rFonts w:ascii="Times New Roman" w:eastAsia="Calibri" w:hAnsi="Times New Roman" w:cs="Times New Roman"/>
                <w:iCs/>
                <w:color w:val="000000"/>
                <w:lang w:eastAsia="en-US"/>
              </w:rPr>
            </w:pPr>
            <w:r w:rsidRPr="006946F5">
              <w:rPr>
                <w:rFonts w:ascii="Times New Roman" w:eastAsia="Calibri" w:hAnsi="Times New Roman" w:cs="Times New Roman"/>
                <w:iCs/>
                <w:color w:val="000000"/>
                <w:lang w:eastAsia="en-US"/>
              </w:rPr>
              <w:t>1. Исследование и подготовка доклада на тему: «Выразительно-изобразительные средства в пейзажной лирике С</w:t>
            </w:r>
            <w:r w:rsidRPr="006946F5">
              <w:rPr>
                <w:rFonts w:ascii="Times New Roman" w:eastAsia="Calibri" w:hAnsi="Times New Roman" w:cs="Times New Roman"/>
                <w:iCs/>
                <w:lang w:eastAsia="en-US"/>
              </w:rPr>
              <w:t xml:space="preserve">.А. </w:t>
            </w:r>
            <w:r w:rsidRPr="006946F5">
              <w:rPr>
                <w:rFonts w:ascii="Times New Roman" w:eastAsia="Calibri" w:hAnsi="Times New Roman" w:cs="Times New Roman"/>
                <w:iCs/>
                <w:color w:val="000000"/>
                <w:lang w:eastAsia="en-US"/>
              </w:rPr>
              <w:t>Есенина».</w:t>
            </w:r>
          </w:p>
          <w:p w:rsidR="006946F5" w:rsidRPr="006946F5" w:rsidRDefault="006946F5" w:rsidP="006946F5">
            <w:pPr>
              <w:jc w:val="both"/>
              <w:rPr>
                <w:rFonts w:ascii="Times New Roman" w:eastAsia="Calibri" w:hAnsi="Times New Roman" w:cs="Times New Roman"/>
                <w:iCs/>
                <w:color w:val="000000"/>
                <w:lang w:eastAsia="en-US"/>
              </w:rPr>
            </w:pPr>
            <w:r w:rsidRPr="006946F5">
              <w:rPr>
                <w:rFonts w:ascii="Times New Roman" w:eastAsia="Calibri" w:hAnsi="Times New Roman" w:cs="Times New Roman"/>
                <w:iCs/>
                <w:color w:val="000000"/>
                <w:lang w:eastAsia="en-US"/>
              </w:rPr>
              <w:t>2. Подготовьте виртуальную экскурсию по есенинским местам (музейные объекты в селе Константиново).</w:t>
            </w:r>
          </w:p>
          <w:p w:rsidR="006946F5" w:rsidRPr="006946F5" w:rsidRDefault="006946F5" w:rsidP="006946F5">
            <w:pPr>
              <w:jc w:val="both"/>
              <w:rPr>
                <w:rFonts w:ascii="Times New Roman" w:eastAsia="Calibri" w:hAnsi="Times New Roman" w:cs="Times New Roman"/>
                <w:iCs/>
                <w:color w:val="000000"/>
                <w:lang w:eastAsia="en-US"/>
              </w:rPr>
            </w:pPr>
            <w:r w:rsidRPr="006946F5">
              <w:rPr>
                <w:rFonts w:ascii="Times New Roman" w:eastAsia="Calibri" w:hAnsi="Times New Roman" w:cs="Times New Roman"/>
                <w:iCs/>
                <w:color w:val="000000"/>
                <w:lang w:eastAsia="en-US"/>
              </w:rPr>
              <w:t>3. Подготовьте реферат на тему: «Образ русского поля в поэме С</w:t>
            </w:r>
            <w:r w:rsidRPr="006946F5">
              <w:rPr>
                <w:rFonts w:ascii="Times New Roman" w:eastAsia="Calibri" w:hAnsi="Times New Roman" w:cs="Times New Roman"/>
                <w:iCs/>
                <w:lang w:eastAsia="en-US"/>
              </w:rPr>
              <w:t xml:space="preserve">.А. </w:t>
            </w:r>
            <w:r w:rsidRPr="006946F5">
              <w:rPr>
                <w:rFonts w:ascii="Times New Roman" w:eastAsia="Calibri" w:hAnsi="Times New Roman" w:cs="Times New Roman"/>
                <w:iCs/>
                <w:color w:val="000000"/>
                <w:lang w:eastAsia="en-US"/>
              </w:rPr>
              <w:t>Есенина «</w:t>
            </w:r>
            <w:proofErr w:type="gramStart"/>
            <w:r w:rsidRPr="006946F5">
              <w:rPr>
                <w:rFonts w:ascii="Times New Roman" w:eastAsia="Calibri" w:hAnsi="Times New Roman" w:cs="Times New Roman"/>
                <w:iCs/>
                <w:color w:val="000000"/>
                <w:lang w:eastAsia="en-US"/>
              </w:rPr>
              <w:t>Гуляй-поле</w:t>
            </w:r>
            <w:proofErr w:type="gramEnd"/>
            <w:r w:rsidRPr="006946F5">
              <w:rPr>
                <w:rFonts w:ascii="Times New Roman" w:eastAsia="Calibri" w:hAnsi="Times New Roman" w:cs="Times New Roman"/>
                <w:iCs/>
                <w:color w:val="000000"/>
                <w:lang w:eastAsia="en-US"/>
              </w:rPr>
              <w:t>».</w:t>
            </w:r>
          </w:p>
          <w:p w:rsidR="006946F5" w:rsidRDefault="006946F5" w:rsidP="006946F5">
            <w:pPr>
              <w:jc w:val="both"/>
              <w:rPr>
                <w:rFonts w:ascii="Times New Roman" w:eastAsia="Calibri" w:hAnsi="Times New Roman" w:cs="Times New Roman"/>
                <w:iCs/>
                <w:color w:val="000000"/>
                <w:lang w:eastAsia="en-US"/>
              </w:rPr>
            </w:pPr>
            <w:r w:rsidRPr="006946F5">
              <w:rPr>
                <w:rFonts w:ascii="Times New Roman" w:eastAsia="Calibri" w:hAnsi="Times New Roman" w:cs="Times New Roman"/>
                <w:iCs/>
                <w:color w:val="000000"/>
                <w:lang w:eastAsia="en-US"/>
              </w:rPr>
              <w:t>4. Проведите конкурс чтецов по произведениям С</w:t>
            </w:r>
            <w:r w:rsidRPr="006946F5">
              <w:rPr>
                <w:rFonts w:ascii="Times New Roman" w:eastAsia="Calibri" w:hAnsi="Times New Roman" w:cs="Times New Roman"/>
                <w:iCs/>
                <w:lang w:eastAsia="en-US"/>
              </w:rPr>
              <w:t xml:space="preserve">.А. </w:t>
            </w:r>
            <w:r w:rsidRPr="006946F5">
              <w:rPr>
                <w:rFonts w:ascii="Times New Roman" w:eastAsia="Calibri" w:hAnsi="Times New Roman" w:cs="Times New Roman"/>
                <w:iCs/>
                <w:color w:val="000000"/>
                <w:lang w:eastAsia="en-US"/>
              </w:rPr>
              <w:t xml:space="preserve">Есенина. </w:t>
            </w:r>
          </w:p>
          <w:p w:rsidR="006946F5" w:rsidRPr="006946F5" w:rsidRDefault="006946F5" w:rsidP="006946F5">
            <w:pPr>
              <w:jc w:val="both"/>
              <w:rPr>
                <w:rFonts w:ascii="Times New Roman" w:eastAsia="Calibri" w:hAnsi="Times New Roman" w:cs="Times New Roman"/>
                <w:iCs/>
                <w:color w:val="000000"/>
                <w:lang w:eastAsia="en-US"/>
              </w:rPr>
            </w:pPr>
            <w:r w:rsidRPr="006946F5">
              <w:rPr>
                <w:rFonts w:ascii="Times New Roman" w:eastAsia="Calibri" w:hAnsi="Times New Roman" w:cs="Times New Roman"/>
                <w:iCs/>
                <w:color w:val="000000"/>
                <w:lang w:eastAsia="en-US"/>
              </w:rPr>
              <w:t>5. Подготовьте сообщение на тему: «Крестьянская пища в стихах С</w:t>
            </w:r>
            <w:r w:rsidRPr="006946F5">
              <w:rPr>
                <w:rFonts w:ascii="Times New Roman" w:eastAsia="Calibri" w:hAnsi="Times New Roman" w:cs="Times New Roman"/>
                <w:iCs/>
                <w:lang w:eastAsia="en-US"/>
              </w:rPr>
              <w:t xml:space="preserve">.А. </w:t>
            </w:r>
            <w:r w:rsidRPr="006946F5">
              <w:rPr>
                <w:rFonts w:ascii="Times New Roman" w:eastAsia="Calibri" w:hAnsi="Times New Roman" w:cs="Times New Roman"/>
                <w:iCs/>
                <w:color w:val="000000"/>
                <w:lang w:eastAsia="en-US"/>
              </w:rPr>
              <w:t>Есенина»</w:t>
            </w:r>
          </w:p>
          <w:p w:rsidR="006946F5" w:rsidRPr="006946F5" w:rsidRDefault="006946F5" w:rsidP="006946F5">
            <w:pPr>
              <w:jc w:val="both"/>
              <w:rPr>
                <w:rFonts w:ascii="Times New Roman" w:eastAsia="Calibri" w:hAnsi="Times New Roman" w:cs="Times New Roman"/>
                <w:iCs/>
                <w:color w:val="000000"/>
                <w:lang w:eastAsia="en-US"/>
              </w:rPr>
            </w:pPr>
            <w:r w:rsidRPr="006946F5">
              <w:rPr>
                <w:rFonts w:ascii="Times New Roman" w:eastAsia="Calibri" w:hAnsi="Times New Roman" w:cs="Times New Roman"/>
                <w:iCs/>
                <w:color w:val="000000"/>
                <w:lang w:eastAsia="en-US"/>
              </w:rPr>
              <w:t>6. Подготовьте доклад на тему: «Образ Есенина-поэта в поэзии ХХ века» (на материале произведений В</w:t>
            </w:r>
            <w:r w:rsidRPr="006946F5">
              <w:rPr>
                <w:rFonts w:ascii="Times New Roman" w:eastAsia="Calibri" w:hAnsi="Times New Roman" w:cs="Times New Roman"/>
                <w:iCs/>
                <w:lang w:eastAsia="en-US"/>
              </w:rPr>
              <w:t xml:space="preserve">. </w:t>
            </w:r>
            <w:r w:rsidRPr="006946F5">
              <w:rPr>
                <w:rFonts w:ascii="Times New Roman" w:eastAsia="Calibri" w:hAnsi="Times New Roman" w:cs="Times New Roman"/>
                <w:iCs/>
                <w:color w:val="000000"/>
                <w:lang w:eastAsia="en-US"/>
              </w:rPr>
              <w:t>Маяковского, А</w:t>
            </w:r>
            <w:r w:rsidRPr="006946F5">
              <w:rPr>
                <w:rFonts w:ascii="Times New Roman" w:eastAsia="Calibri" w:hAnsi="Times New Roman" w:cs="Times New Roman"/>
                <w:iCs/>
                <w:lang w:eastAsia="en-US"/>
              </w:rPr>
              <w:t xml:space="preserve">. </w:t>
            </w:r>
            <w:r w:rsidRPr="006946F5">
              <w:rPr>
                <w:rFonts w:ascii="Times New Roman" w:eastAsia="Calibri" w:hAnsi="Times New Roman" w:cs="Times New Roman"/>
                <w:iCs/>
                <w:color w:val="000000"/>
                <w:lang w:eastAsia="en-US"/>
              </w:rPr>
              <w:t>Дементьева, А. Ахматовой, Н</w:t>
            </w:r>
            <w:r w:rsidRPr="006946F5">
              <w:rPr>
                <w:rFonts w:ascii="Times New Roman" w:eastAsia="Calibri" w:hAnsi="Times New Roman" w:cs="Times New Roman"/>
                <w:iCs/>
                <w:lang w:eastAsia="en-US"/>
              </w:rPr>
              <w:t xml:space="preserve">. </w:t>
            </w:r>
            <w:r w:rsidRPr="006946F5">
              <w:rPr>
                <w:rFonts w:ascii="Times New Roman" w:eastAsia="Calibri" w:hAnsi="Times New Roman" w:cs="Times New Roman"/>
                <w:iCs/>
                <w:color w:val="000000"/>
                <w:lang w:eastAsia="en-US"/>
              </w:rPr>
              <w:t>Рубцова и др.)</w:t>
            </w:r>
          </w:p>
          <w:p w:rsidR="006946F5" w:rsidRPr="006946F5" w:rsidRDefault="006946F5" w:rsidP="006946F5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6946F5">
              <w:rPr>
                <w:rFonts w:ascii="Times New Roman" w:eastAsia="Calibri" w:hAnsi="Times New Roman" w:cs="Times New Roman"/>
                <w:iCs/>
                <w:color w:val="000000"/>
                <w:lang w:eastAsia="en-US"/>
              </w:rPr>
              <w:t>7. Исследования: «Есенинская тема в произведениях поэтов родного края».</w:t>
            </w:r>
          </w:p>
        </w:tc>
      </w:tr>
      <w:tr w:rsidR="006946F5" w:rsidRPr="006946F5" w:rsidTr="006946F5"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6F5" w:rsidRPr="006946F5" w:rsidRDefault="006946F5" w:rsidP="006946F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6946F5">
              <w:rPr>
                <w:rFonts w:ascii="Times New Roman" w:eastAsia="Calibri" w:hAnsi="Times New Roman" w:cs="Times New Roman"/>
                <w:color w:val="000000"/>
                <w:lang w:eastAsia="en-US"/>
              </w:rPr>
              <w:t>Раздел 7 Особенности развития литературы периода Великой Отечественной войны и первых послевоенных лет</w:t>
            </w:r>
            <w:r w:rsidRPr="006946F5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.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241" w:rsidRDefault="00D36241" w:rsidP="006946F5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proofErr w:type="gramStart"/>
            <w:r w:rsidRPr="00D36241">
              <w:rPr>
                <w:rFonts w:ascii="Times New Roman" w:eastAsia="Calibri" w:hAnsi="Times New Roman" w:cs="Times New Roman"/>
                <w:lang w:eastAsia="en-US"/>
              </w:rPr>
              <w:t>ОК</w:t>
            </w:r>
            <w:proofErr w:type="gramEnd"/>
            <w:r w:rsidRPr="00D36241">
              <w:rPr>
                <w:rFonts w:ascii="Times New Roman" w:eastAsia="Calibri" w:hAnsi="Times New Roman" w:cs="Times New Roman"/>
                <w:lang w:eastAsia="en-US"/>
              </w:rPr>
              <w:t xml:space="preserve"> 01, 04,06, 08</w:t>
            </w:r>
          </w:p>
          <w:p w:rsidR="006946F5" w:rsidRPr="006946F5" w:rsidRDefault="006946F5" w:rsidP="006946F5">
            <w:pPr>
              <w:jc w:val="both"/>
              <w:rPr>
                <w:rFonts w:ascii="Times New Roman" w:eastAsia="Calibri" w:hAnsi="Times New Roman" w:cs="Times New Roman"/>
                <w:iCs/>
                <w:lang w:eastAsia="en-US"/>
              </w:rPr>
            </w:pPr>
            <w:r w:rsidRPr="006946F5">
              <w:rPr>
                <w:rFonts w:ascii="Times New Roman" w:eastAsia="Calibri" w:hAnsi="Times New Roman" w:cs="Times New Roman"/>
                <w:iCs/>
                <w:lang w:eastAsia="en-US"/>
              </w:rPr>
              <w:t>ЛР 01, ЛР 04, ЛР 05, ЛР 07.</w:t>
            </w:r>
          </w:p>
          <w:p w:rsidR="006946F5" w:rsidRPr="006946F5" w:rsidRDefault="006946F5" w:rsidP="006946F5">
            <w:pPr>
              <w:jc w:val="both"/>
              <w:rPr>
                <w:rFonts w:ascii="Times New Roman" w:eastAsia="Calibri" w:hAnsi="Times New Roman" w:cs="Times New Roman"/>
                <w:iCs/>
                <w:lang w:eastAsia="en-US"/>
              </w:rPr>
            </w:pPr>
            <w:r w:rsidRPr="006946F5">
              <w:rPr>
                <w:rFonts w:ascii="Times New Roman" w:eastAsia="Calibri" w:hAnsi="Times New Roman" w:cs="Times New Roman"/>
                <w:iCs/>
                <w:lang w:eastAsia="en-US"/>
              </w:rPr>
              <w:t>МР 01, МР 02, МР 04, МР 05.</w:t>
            </w:r>
          </w:p>
          <w:p w:rsidR="006946F5" w:rsidRPr="006946F5" w:rsidRDefault="006946F5" w:rsidP="006946F5">
            <w:pPr>
              <w:jc w:val="both"/>
              <w:rPr>
                <w:rFonts w:ascii="Times New Roman" w:eastAsia="Calibri" w:hAnsi="Times New Roman" w:cs="Times New Roman"/>
                <w:iCs/>
                <w:lang w:eastAsia="en-US"/>
              </w:rPr>
            </w:pPr>
            <w:proofErr w:type="spellStart"/>
            <w:r w:rsidRPr="006946F5">
              <w:rPr>
                <w:rFonts w:ascii="Times New Roman" w:eastAsia="Calibri" w:hAnsi="Times New Roman" w:cs="Times New Roman"/>
                <w:iCs/>
                <w:lang w:eastAsia="en-US"/>
              </w:rPr>
              <w:t>ПРб</w:t>
            </w:r>
            <w:proofErr w:type="spellEnd"/>
            <w:r w:rsidRPr="006946F5">
              <w:rPr>
                <w:rFonts w:ascii="Times New Roman" w:eastAsia="Calibri" w:hAnsi="Times New Roman" w:cs="Times New Roman"/>
                <w:iCs/>
                <w:lang w:eastAsia="en-US"/>
              </w:rPr>
              <w:t xml:space="preserve"> 05, </w:t>
            </w:r>
            <w:proofErr w:type="spellStart"/>
            <w:r w:rsidRPr="006946F5">
              <w:rPr>
                <w:rFonts w:ascii="Times New Roman" w:eastAsia="Calibri" w:hAnsi="Times New Roman" w:cs="Times New Roman"/>
                <w:iCs/>
                <w:lang w:eastAsia="en-US"/>
              </w:rPr>
              <w:t>ПРб</w:t>
            </w:r>
            <w:proofErr w:type="spellEnd"/>
            <w:r w:rsidRPr="006946F5">
              <w:rPr>
                <w:rFonts w:ascii="Times New Roman" w:eastAsia="Calibri" w:hAnsi="Times New Roman" w:cs="Times New Roman"/>
                <w:iCs/>
                <w:lang w:eastAsia="en-US"/>
              </w:rPr>
              <w:t xml:space="preserve"> 06,</w:t>
            </w:r>
          </w:p>
          <w:p w:rsidR="006946F5" w:rsidRPr="006946F5" w:rsidRDefault="006946F5" w:rsidP="006946F5">
            <w:pPr>
              <w:jc w:val="both"/>
              <w:rPr>
                <w:rFonts w:ascii="Times New Roman" w:eastAsia="Calibri" w:hAnsi="Times New Roman" w:cs="Times New Roman"/>
                <w:bCs/>
                <w:iCs/>
                <w:lang w:eastAsia="en-US"/>
              </w:rPr>
            </w:pPr>
            <w:proofErr w:type="spellStart"/>
            <w:r w:rsidRPr="006946F5">
              <w:rPr>
                <w:rFonts w:ascii="Times New Roman" w:eastAsia="Calibri" w:hAnsi="Times New Roman" w:cs="Times New Roman"/>
                <w:iCs/>
                <w:lang w:eastAsia="en-US"/>
              </w:rPr>
              <w:t>ПРб</w:t>
            </w:r>
            <w:proofErr w:type="spellEnd"/>
            <w:r w:rsidRPr="006946F5">
              <w:rPr>
                <w:rFonts w:ascii="Times New Roman" w:eastAsia="Calibri" w:hAnsi="Times New Roman" w:cs="Times New Roman"/>
                <w:iCs/>
                <w:lang w:eastAsia="en-US"/>
              </w:rPr>
              <w:t xml:space="preserve"> 07.</w:t>
            </w:r>
          </w:p>
          <w:p w:rsidR="006946F5" w:rsidRPr="006946F5" w:rsidRDefault="006946F5" w:rsidP="006946F5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6F5" w:rsidRPr="006946F5" w:rsidRDefault="006946F5" w:rsidP="006946F5">
            <w:pPr>
              <w:suppressAutoHyphens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6946F5">
              <w:rPr>
                <w:rFonts w:ascii="Times New Roman" w:eastAsia="Calibri" w:hAnsi="Times New Roman" w:cs="Times New Roman"/>
                <w:color w:val="000000"/>
                <w:lang w:eastAsia="en-US"/>
              </w:rPr>
              <w:t>1. Подготовьте реферат на тему: «</w:t>
            </w:r>
            <w:r w:rsidRPr="006946F5">
              <w:rPr>
                <w:rFonts w:ascii="Times New Roman" w:eastAsia="Calibri" w:hAnsi="Times New Roman" w:cs="Times New Roman"/>
                <w:lang w:eastAsia="en-US"/>
              </w:rPr>
              <w:t xml:space="preserve">Образ хлеба в военной прозе и поэзии». </w:t>
            </w:r>
          </w:p>
          <w:p w:rsidR="006946F5" w:rsidRPr="006946F5" w:rsidRDefault="006946F5" w:rsidP="006946F5">
            <w:pPr>
              <w:jc w:val="both"/>
              <w:rPr>
                <w:rFonts w:ascii="Times New Roman" w:eastAsia="Calibri" w:hAnsi="Times New Roman" w:cs="Times New Roman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</w:t>
            </w:r>
            <w:r w:rsidRPr="006946F5">
              <w:rPr>
                <w:rFonts w:ascii="Times New Roman" w:eastAsia="Calibri" w:hAnsi="Times New Roman" w:cs="Times New Roman"/>
                <w:lang w:eastAsia="en-US"/>
              </w:rPr>
              <w:t xml:space="preserve">. Подготовьте сообщение на тему: </w:t>
            </w:r>
            <w:r w:rsidRPr="006946F5">
              <w:rPr>
                <w:rFonts w:ascii="Times New Roman" w:eastAsia="Calibri" w:hAnsi="Times New Roman" w:cs="Times New Roman"/>
                <w:shd w:val="clear" w:color="auto" w:fill="FFFFFF"/>
                <w:lang w:eastAsia="en-US"/>
              </w:rPr>
              <w:t xml:space="preserve">«Военный хлеб стал мерою судеб...» (По стихотворению В. </w:t>
            </w:r>
            <w:proofErr w:type="gramStart"/>
            <w:r w:rsidRPr="006946F5">
              <w:rPr>
                <w:rFonts w:ascii="Times New Roman" w:eastAsia="Calibri" w:hAnsi="Times New Roman" w:cs="Times New Roman"/>
                <w:shd w:val="clear" w:color="auto" w:fill="FFFFFF"/>
                <w:lang w:eastAsia="en-US"/>
              </w:rPr>
              <w:t>Тимина</w:t>
            </w:r>
            <w:proofErr w:type="gramEnd"/>
            <w:r w:rsidRPr="006946F5">
              <w:rPr>
                <w:rFonts w:ascii="Times New Roman" w:eastAsia="Calibri" w:hAnsi="Times New Roman" w:cs="Times New Roman"/>
                <w:shd w:val="clear" w:color="auto" w:fill="FFFFFF"/>
                <w:lang w:eastAsia="en-US"/>
              </w:rPr>
              <w:t xml:space="preserve"> «Хлеб военной поры»)</w:t>
            </w:r>
          </w:p>
          <w:p w:rsidR="006946F5" w:rsidRPr="006946F5" w:rsidRDefault="006946F5" w:rsidP="006946F5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 w:cs="Times New Roman"/>
                <w:shd w:val="clear" w:color="auto" w:fill="FFFFFF"/>
                <w:lang w:eastAsia="en-US"/>
              </w:rPr>
              <w:t>3</w:t>
            </w:r>
            <w:r w:rsidRPr="006946F5">
              <w:rPr>
                <w:rFonts w:ascii="Times New Roman" w:eastAsia="Calibri" w:hAnsi="Times New Roman" w:cs="Times New Roman"/>
                <w:shd w:val="clear" w:color="auto" w:fill="FFFFFF"/>
                <w:lang w:eastAsia="en-US"/>
              </w:rPr>
              <w:t xml:space="preserve">. </w:t>
            </w:r>
            <w:r w:rsidRPr="006946F5">
              <w:rPr>
                <w:rFonts w:ascii="Times New Roman" w:eastAsia="Calibri" w:hAnsi="Times New Roman" w:cs="Times New Roman"/>
                <w:lang w:eastAsia="en-US"/>
              </w:rPr>
              <w:t>Подготовьте доклад на тему: «Кинематограф героической эпохи» (с демонстрацией кадров из фильмов)</w:t>
            </w:r>
            <w:r w:rsidRPr="006946F5">
              <w:rPr>
                <w:rFonts w:ascii="Times New Roman" w:eastAsia="Calibri" w:hAnsi="Times New Roman" w:cs="Times New Roman"/>
                <w:color w:val="000000"/>
                <w:lang w:eastAsia="en-US"/>
              </w:rPr>
              <w:t>.</w:t>
            </w:r>
          </w:p>
          <w:p w:rsidR="006946F5" w:rsidRPr="006946F5" w:rsidRDefault="006946F5" w:rsidP="006946F5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6946F5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4. Проведите журналистское расследование на тему: </w:t>
            </w:r>
            <w:r w:rsidRPr="006946F5">
              <w:rPr>
                <w:rFonts w:ascii="Times New Roman" w:eastAsia="Calibri" w:hAnsi="Times New Roman" w:cs="Times New Roman"/>
                <w:color w:val="000000"/>
                <w:lang w:eastAsia="en-US"/>
              </w:rPr>
              <w:lastRenderedPageBreak/>
              <w:t>«Великая Отечественная война в воспоминаниях моих бабушек и дедушек». Напишите статью по материалам этого расследования.</w:t>
            </w:r>
          </w:p>
          <w:p w:rsidR="006946F5" w:rsidRPr="006946F5" w:rsidRDefault="006946F5" w:rsidP="006946F5">
            <w:pPr>
              <w:jc w:val="both"/>
              <w:rPr>
                <w:rFonts w:ascii="Times New Roman" w:eastAsia="Calibri" w:hAnsi="Times New Roman" w:cs="Times New Roman"/>
                <w:iCs/>
                <w:color w:val="000000"/>
                <w:lang w:eastAsia="en-US"/>
              </w:rPr>
            </w:pPr>
            <w:r w:rsidRPr="006946F5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5. </w:t>
            </w:r>
            <w:r w:rsidRPr="006946F5">
              <w:rPr>
                <w:rFonts w:ascii="Times New Roman" w:eastAsia="Calibri" w:hAnsi="Times New Roman" w:cs="Times New Roman"/>
                <w:iCs/>
                <w:color w:val="000000"/>
                <w:lang w:eastAsia="en-US"/>
              </w:rPr>
              <w:t xml:space="preserve">Постройте семантическое поле слова «голод» на материале произведений Ольги </w:t>
            </w:r>
            <w:proofErr w:type="spellStart"/>
            <w:r w:rsidRPr="006946F5">
              <w:rPr>
                <w:rFonts w:ascii="Times New Roman" w:eastAsia="Calibri" w:hAnsi="Times New Roman" w:cs="Times New Roman"/>
                <w:iCs/>
                <w:color w:val="000000"/>
                <w:lang w:eastAsia="en-US"/>
              </w:rPr>
              <w:t>Берггольц</w:t>
            </w:r>
            <w:proofErr w:type="spellEnd"/>
            <w:r w:rsidRPr="006946F5">
              <w:rPr>
                <w:rFonts w:ascii="Times New Roman" w:eastAsia="Calibri" w:hAnsi="Times New Roman" w:cs="Times New Roman"/>
                <w:iCs/>
                <w:color w:val="000000"/>
                <w:lang w:eastAsia="en-US"/>
              </w:rPr>
              <w:t>.</w:t>
            </w:r>
          </w:p>
          <w:p w:rsidR="006946F5" w:rsidRPr="006946F5" w:rsidRDefault="006946F5" w:rsidP="006946F5">
            <w:pPr>
              <w:jc w:val="both"/>
              <w:rPr>
                <w:rFonts w:ascii="Times New Roman" w:eastAsia="Calibri" w:hAnsi="Times New Roman" w:cs="Times New Roman"/>
                <w:iCs/>
                <w:color w:val="000000"/>
                <w:lang w:eastAsia="en-US"/>
              </w:rPr>
            </w:pPr>
            <w:r w:rsidRPr="006946F5">
              <w:rPr>
                <w:rFonts w:ascii="Times New Roman" w:eastAsia="Calibri" w:hAnsi="Times New Roman" w:cs="Times New Roman"/>
                <w:iCs/>
                <w:color w:val="000000"/>
                <w:lang w:eastAsia="en-US"/>
              </w:rPr>
              <w:t xml:space="preserve">6. Подготовьте исследование на тему: </w:t>
            </w:r>
            <w:proofErr w:type="gramStart"/>
            <w:r w:rsidRPr="006946F5">
              <w:rPr>
                <w:rFonts w:ascii="Times New Roman" w:eastAsia="Calibri" w:hAnsi="Times New Roman" w:cs="Times New Roman"/>
                <w:iCs/>
                <w:color w:val="000000"/>
                <w:lang w:eastAsia="en-US"/>
              </w:rPr>
              <w:t>«Образ голода в отечественной литературе (на материале повестей «Тарас Бульба» Гоголя, «Дети подземелья» Короленко, рассказов «Алёшкино сердце» и «Обида» Шолохова и др.) \</w:t>
            </w:r>
            <w:proofErr w:type="gramEnd"/>
          </w:p>
        </w:tc>
      </w:tr>
      <w:tr w:rsidR="006946F5" w:rsidRPr="006946F5" w:rsidTr="006946F5"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6F5" w:rsidRPr="006946F5" w:rsidRDefault="006946F5" w:rsidP="006946F5">
            <w:pPr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 w:rsidRPr="006946F5">
              <w:rPr>
                <w:rFonts w:ascii="Times New Roman" w:eastAsia="Calibri" w:hAnsi="Times New Roman" w:cs="Times New Roman"/>
                <w:color w:val="000000"/>
                <w:lang w:eastAsia="en-US"/>
              </w:rPr>
              <w:lastRenderedPageBreak/>
              <w:t xml:space="preserve">Раздел № 8.  </w:t>
            </w:r>
            <w:r w:rsidRPr="006946F5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Особенности развития литературы 1950 – 1980-х годов</w:t>
            </w:r>
          </w:p>
          <w:p w:rsidR="006946F5" w:rsidRPr="006946F5" w:rsidRDefault="006946F5" w:rsidP="006946F5">
            <w:pPr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 w:rsidRPr="006946F5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Тема 8.2.</w:t>
            </w:r>
          </w:p>
          <w:p w:rsidR="006946F5" w:rsidRPr="006946F5" w:rsidRDefault="006946F5" w:rsidP="006946F5">
            <w:pPr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 w:rsidRPr="006946F5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Творчество писателей-прозаиков, поэтов и драматургов </w:t>
            </w:r>
            <w:proofErr w:type="gramStart"/>
            <w:r w:rsidRPr="006946F5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в</w:t>
            </w:r>
            <w:proofErr w:type="gramEnd"/>
            <w:r w:rsidRPr="006946F5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</w:t>
            </w:r>
          </w:p>
          <w:p w:rsidR="006946F5" w:rsidRPr="006946F5" w:rsidRDefault="006946F5" w:rsidP="006946F5">
            <w:pPr>
              <w:rPr>
                <w:rFonts w:ascii="Times New Roman" w:eastAsia="Calibri" w:hAnsi="Times New Roman" w:cs="Times New Roman"/>
                <w:b/>
                <w:bCs/>
                <w:color w:val="000000"/>
                <w:lang w:eastAsia="en-US"/>
              </w:rPr>
            </w:pPr>
            <w:r w:rsidRPr="006946F5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1950 – 1980-е годы</w:t>
            </w:r>
          </w:p>
          <w:p w:rsidR="006946F5" w:rsidRPr="006946F5" w:rsidRDefault="006946F5" w:rsidP="006946F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241" w:rsidRDefault="00D36241" w:rsidP="006946F5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proofErr w:type="gramStart"/>
            <w:r w:rsidRPr="00D36241">
              <w:rPr>
                <w:rFonts w:ascii="Times New Roman" w:eastAsia="Calibri" w:hAnsi="Times New Roman" w:cs="Times New Roman"/>
                <w:lang w:eastAsia="en-US"/>
              </w:rPr>
              <w:t>ОК</w:t>
            </w:r>
            <w:proofErr w:type="gramEnd"/>
            <w:r w:rsidRPr="00D36241">
              <w:rPr>
                <w:rFonts w:ascii="Times New Roman" w:eastAsia="Calibri" w:hAnsi="Times New Roman" w:cs="Times New Roman"/>
                <w:lang w:eastAsia="en-US"/>
              </w:rPr>
              <w:t xml:space="preserve"> 01, 04,06, 08</w:t>
            </w:r>
          </w:p>
          <w:p w:rsidR="006946F5" w:rsidRPr="006946F5" w:rsidRDefault="006946F5" w:rsidP="006946F5">
            <w:pPr>
              <w:jc w:val="both"/>
              <w:rPr>
                <w:rFonts w:ascii="Times New Roman" w:eastAsia="Calibri" w:hAnsi="Times New Roman" w:cs="Times New Roman"/>
                <w:iCs/>
                <w:lang w:eastAsia="en-US"/>
              </w:rPr>
            </w:pPr>
            <w:r w:rsidRPr="006946F5">
              <w:rPr>
                <w:rFonts w:ascii="Times New Roman" w:eastAsia="Calibri" w:hAnsi="Times New Roman" w:cs="Times New Roman"/>
                <w:iCs/>
                <w:lang w:eastAsia="en-US"/>
              </w:rPr>
              <w:t>ЛР 01, ЛР 04, ЛР 05, ЛР 07.</w:t>
            </w:r>
          </w:p>
          <w:p w:rsidR="006946F5" w:rsidRPr="006946F5" w:rsidRDefault="006946F5" w:rsidP="006946F5">
            <w:pPr>
              <w:jc w:val="both"/>
              <w:rPr>
                <w:rFonts w:ascii="Times New Roman" w:eastAsia="Calibri" w:hAnsi="Times New Roman" w:cs="Times New Roman"/>
                <w:iCs/>
                <w:lang w:eastAsia="en-US"/>
              </w:rPr>
            </w:pPr>
            <w:r w:rsidRPr="006946F5">
              <w:rPr>
                <w:rFonts w:ascii="Times New Roman" w:eastAsia="Calibri" w:hAnsi="Times New Roman" w:cs="Times New Roman"/>
                <w:iCs/>
                <w:lang w:eastAsia="en-US"/>
              </w:rPr>
              <w:t>МР 01, МР 02, МР 04, МР 05.</w:t>
            </w:r>
          </w:p>
          <w:p w:rsidR="006946F5" w:rsidRPr="006946F5" w:rsidRDefault="006946F5" w:rsidP="006946F5">
            <w:pPr>
              <w:jc w:val="both"/>
              <w:rPr>
                <w:rFonts w:ascii="Times New Roman" w:eastAsia="Calibri" w:hAnsi="Times New Roman" w:cs="Times New Roman"/>
                <w:iCs/>
                <w:lang w:eastAsia="en-US"/>
              </w:rPr>
            </w:pPr>
            <w:proofErr w:type="spellStart"/>
            <w:r w:rsidRPr="006946F5">
              <w:rPr>
                <w:rFonts w:ascii="Times New Roman" w:eastAsia="Calibri" w:hAnsi="Times New Roman" w:cs="Times New Roman"/>
                <w:iCs/>
                <w:lang w:eastAsia="en-US"/>
              </w:rPr>
              <w:t>ПРб</w:t>
            </w:r>
            <w:proofErr w:type="spellEnd"/>
            <w:r w:rsidRPr="006946F5">
              <w:rPr>
                <w:rFonts w:ascii="Times New Roman" w:eastAsia="Calibri" w:hAnsi="Times New Roman" w:cs="Times New Roman"/>
                <w:iCs/>
                <w:lang w:eastAsia="en-US"/>
              </w:rPr>
              <w:t xml:space="preserve"> 05, </w:t>
            </w:r>
            <w:proofErr w:type="spellStart"/>
            <w:r w:rsidRPr="006946F5">
              <w:rPr>
                <w:rFonts w:ascii="Times New Roman" w:eastAsia="Calibri" w:hAnsi="Times New Roman" w:cs="Times New Roman"/>
                <w:iCs/>
                <w:lang w:eastAsia="en-US"/>
              </w:rPr>
              <w:t>ПРб</w:t>
            </w:r>
            <w:proofErr w:type="spellEnd"/>
            <w:r w:rsidRPr="006946F5">
              <w:rPr>
                <w:rFonts w:ascii="Times New Roman" w:eastAsia="Calibri" w:hAnsi="Times New Roman" w:cs="Times New Roman"/>
                <w:iCs/>
                <w:lang w:eastAsia="en-US"/>
              </w:rPr>
              <w:t xml:space="preserve"> 06,</w:t>
            </w:r>
          </w:p>
          <w:p w:rsidR="006946F5" w:rsidRPr="006946F5" w:rsidRDefault="006946F5" w:rsidP="006946F5">
            <w:pPr>
              <w:jc w:val="both"/>
              <w:rPr>
                <w:rFonts w:ascii="Times New Roman" w:eastAsia="Calibri" w:hAnsi="Times New Roman" w:cs="Times New Roman"/>
                <w:bCs/>
                <w:iCs/>
                <w:lang w:eastAsia="en-US"/>
              </w:rPr>
            </w:pPr>
            <w:proofErr w:type="spellStart"/>
            <w:r w:rsidRPr="006946F5">
              <w:rPr>
                <w:rFonts w:ascii="Times New Roman" w:eastAsia="Calibri" w:hAnsi="Times New Roman" w:cs="Times New Roman"/>
                <w:iCs/>
                <w:lang w:eastAsia="en-US"/>
              </w:rPr>
              <w:t>ПРб</w:t>
            </w:r>
            <w:proofErr w:type="spellEnd"/>
            <w:r w:rsidRPr="006946F5">
              <w:rPr>
                <w:rFonts w:ascii="Times New Roman" w:eastAsia="Calibri" w:hAnsi="Times New Roman" w:cs="Times New Roman"/>
                <w:iCs/>
                <w:lang w:eastAsia="en-US"/>
              </w:rPr>
              <w:t xml:space="preserve"> 07.</w:t>
            </w:r>
          </w:p>
          <w:p w:rsidR="006946F5" w:rsidRPr="006946F5" w:rsidRDefault="006946F5" w:rsidP="006946F5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6F5" w:rsidRPr="006946F5" w:rsidRDefault="006946F5" w:rsidP="006946F5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6946F5">
              <w:rPr>
                <w:rFonts w:ascii="Times New Roman" w:eastAsia="Calibri" w:hAnsi="Times New Roman" w:cs="Times New Roman"/>
                <w:color w:val="000000"/>
                <w:lang w:eastAsia="en-US"/>
              </w:rPr>
              <w:t>1. Подготовить сообщение «Будни войны» (на материале повести В</w:t>
            </w:r>
            <w:r w:rsidRPr="006946F5">
              <w:rPr>
                <w:rFonts w:ascii="Times New Roman" w:eastAsia="Calibri" w:hAnsi="Times New Roman" w:cs="Times New Roman"/>
                <w:lang w:eastAsia="en-US"/>
              </w:rPr>
              <w:t xml:space="preserve">. </w:t>
            </w:r>
            <w:r w:rsidRPr="006946F5">
              <w:rPr>
                <w:rFonts w:ascii="Times New Roman" w:eastAsia="Calibri" w:hAnsi="Times New Roman" w:cs="Times New Roman"/>
                <w:color w:val="000000"/>
                <w:lang w:eastAsia="en-US"/>
              </w:rPr>
              <w:t>Кондратьева «Сашка»).</w:t>
            </w:r>
          </w:p>
          <w:p w:rsidR="006946F5" w:rsidRPr="006946F5" w:rsidRDefault="006946F5" w:rsidP="006946F5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6946F5">
              <w:rPr>
                <w:rFonts w:ascii="Times New Roman" w:eastAsia="Calibri" w:hAnsi="Times New Roman" w:cs="Times New Roman"/>
                <w:color w:val="000000"/>
                <w:lang w:eastAsia="en-US"/>
              </w:rPr>
              <w:t>2. Прочитать повесть К. Воробьёва «Убиты под Москвой», дать историческую справку об обороне Москвы, сравнить повесть с фильмом «Подольские курсанты».</w:t>
            </w:r>
          </w:p>
          <w:p w:rsidR="006946F5" w:rsidRPr="006946F5" w:rsidRDefault="006946F5" w:rsidP="006946F5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6946F5">
              <w:rPr>
                <w:rFonts w:ascii="Times New Roman" w:eastAsia="Calibri" w:hAnsi="Times New Roman" w:cs="Times New Roman"/>
                <w:color w:val="000000"/>
                <w:lang w:eastAsia="en-US"/>
              </w:rPr>
              <w:t>3. Построение семантического поля слова «подвиг» на материале произведений В</w:t>
            </w:r>
            <w:r w:rsidRPr="006946F5">
              <w:rPr>
                <w:rFonts w:ascii="Times New Roman" w:eastAsia="Calibri" w:hAnsi="Times New Roman" w:cs="Times New Roman"/>
                <w:lang w:eastAsia="en-US"/>
              </w:rPr>
              <w:t xml:space="preserve">. </w:t>
            </w:r>
            <w:r w:rsidRPr="006946F5">
              <w:rPr>
                <w:rFonts w:ascii="Times New Roman" w:eastAsia="Calibri" w:hAnsi="Times New Roman" w:cs="Times New Roman"/>
                <w:color w:val="000000"/>
                <w:lang w:eastAsia="en-US"/>
              </w:rPr>
              <w:t>Кондратьева, Ю</w:t>
            </w:r>
            <w:r w:rsidRPr="006946F5">
              <w:rPr>
                <w:rFonts w:ascii="Times New Roman" w:eastAsia="Calibri" w:hAnsi="Times New Roman" w:cs="Times New Roman"/>
                <w:lang w:eastAsia="en-US"/>
              </w:rPr>
              <w:t xml:space="preserve">. </w:t>
            </w:r>
            <w:r w:rsidRPr="006946F5">
              <w:rPr>
                <w:rFonts w:ascii="Times New Roman" w:eastAsia="Calibri" w:hAnsi="Times New Roman" w:cs="Times New Roman"/>
                <w:color w:val="000000"/>
                <w:lang w:eastAsia="en-US"/>
              </w:rPr>
              <w:t>Бондарева и др.</w:t>
            </w:r>
          </w:p>
          <w:p w:rsidR="006946F5" w:rsidRPr="006946F5" w:rsidRDefault="006946F5" w:rsidP="006946F5">
            <w:pPr>
              <w:jc w:val="both"/>
              <w:rPr>
                <w:rFonts w:ascii="Times New Roman" w:eastAsia="Calibri" w:hAnsi="Times New Roman" w:cs="Times New Roman"/>
                <w:iCs/>
                <w:color w:val="000000"/>
                <w:lang w:eastAsia="en-US"/>
              </w:rPr>
            </w:pPr>
            <w:r w:rsidRPr="006946F5">
              <w:rPr>
                <w:rFonts w:ascii="Times New Roman" w:eastAsia="Calibri" w:hAnsi="Times New Roman" w:cs="Times New Roman"/>
                <w:color w:val="000000"/>
                <w:lang w:eastAsia="en-US"/>
              </w:rPr>
              <w:t>4. Конкурс чтецов на тему: «</w:t>
            </w:r>
            <w:r w:rsidRPr="006946F5">
              <w:rPr>
                <w:rFonts w:ascii="Times New Roman" w:eastAsia="Calibri" w:hAnsi="Times New Roman" w:cs="Times New Roman"/>
                <w:color w:val="000000"/>
                <w:shd w:val="clear" w:color="auto" w:fill="F5F5F5"/>
                <w:lang w:eastAsia="en-US"/>
              </w:rPr>
              <w:t xml:space="preserve">Хлеб войны» (стихи Татьяничева, </w:t>
            </w:r>
            <w:proofErr w:type="spellStart"/>
            <w:r w:rsidRPr="006946F5">
              <w:rPr>
                <w:rFonts w:ascii="Times New Roman" w:eastAsia="Calibri" w:hAnsi="Times New Roman" w:cs="Times New Roman"/>
                <w:color w:val="000000"/>
                <w:shd w:val="clear" w:color="auto" w:fill="F5F5F5"/>
                <w:lang w:eastAsia="en-US"/>
              </w:rPr>
              <w:t>Пляцковского</w:t>
            </w:r>
            <w:proofErr w:type="spellEnd"/>
            <w:r w:rsidRPr="006946F5">
              <w:rPr>
                <w:rFonts w:ascii="Times New Roman" w:eastAsia="Calibri" w:hAnsi="Times New Roman" w:cs="Times New Roman"/>
                <w:color w:val="000000"/>
                <w:shd w:val="clear" w:color="auto" w:fill="F5F5F5"/>
                <w:lang w:eastAsia="en-US"/>
              </w:rPr>
              <w:t xml:space="preserve">, </w:t>
            </w:r>
            <w:proofErr w:type="spellStart"/>
            <w:r w:rsidRPr="006946F5">
              <w:rPr>
                <w:rFonts w:ascii="Times New Roman" w:eastAsia="Calibri" w:hAnsi="Times New Roman" w:cs="Times New Roman"/>
                <w:color w:val="000000"/>
                <w:shd w:val="clear" w:color="auto" w:fill="F5F5F5"/>
                <w:lang w:eastAsia="en-US"/>
              </w:rPr>
              <w:t>Винокурова</w:t>
            </w:r>
            <w:proofErr w:type="spellEnd"/>
            <w:r w:rsidRPr="006946F5">
              <w:rPr>
                <w:rFonts w:ascii="Times New Roman" w:eastAsia="Calibri" w:hAnsi="Times New Roman" w:cs="Times New Roman"/>
                <w:color w:val="000000"/>
                <w:shd w:val="clear" w:color="auto" w:fill="F5F5F5"/>
                <w:lang w:eastAsia="en-US"/>
              </w:rPr>
              <w:t xml:space="preserve">, Слуцкого, Кочеткова и др.) </w:t>
            </w:r>
          </w:p>
          <w:p w:rsidR="006946F5" w:rsidRPr="006946F5" w:rsidRDefault="006946F5" w:rsidP="006946F5">
            <w:pPr>
              <w:jc w:val="both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 w:rsidRPr="006946F5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5. Напишите эссе на тему: «Хлеб в годы войны и в мирное время».</w:t>
            </w:r>
          </w:p>
          <w:p w:rsidR="006946F5" w:rsidRPr="006946F5" w:rsidRDefault="006946F5" w:rsidP="006946F5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6946F5">
              <w:rPr>
                <w:rFonts w:ascii="Times New Roman" w:eastAsia="Calibri" w:hAnsi="Times New Roman" w:cs="Times New Roman"/>
                <w:lang w:eastAsia="en-US"/>
              </w:rPr>
              <w:t>6. Подготовьте реферат</w:t>
            </w:r>
            <w:r w:rsidRPr="006946F5">
              <w:rPr>
                <w:rFonts w:ascii="Times New Roman" w:eastAsia="Calibri" w:hAnsi="Times New Roman" w:cs="Times New Roman"/>
                <w:iCs/>
                <w:lang w:eastAsia="en-US"/>
              </w:rPr>
              <w:t xml:space="preserve"> и презентацию к его защите на тему:</w:t>
            </w:r>
            <w:r w:rsidRPr="006946F5">
              <w:rPr>
                <w:rFonts w:ascii="Times New Roman" w:eastAsia="Calibri" w:hAnsi="Times New Roman" w:cs="Times New Roman"/>
                <w:lang w:eastAsia="en-US"/>
              </w:rPr>
              <w:t xml:space="preserve"> «Тип «</w:t>
            </w:r>
            <w:proofErr w:type="spellStart"/>
            <w:r w:rsidRPr="006946F5">
              <w:rPr>
                <w:rFonts w:ascii="Times New Roman" w:eastAsia="Calibri" w:hAnsi="Times New Roman" w:cs="Times New Roman"/>
                <w:lang w:eastAsia="en-US"/>
              </w:rPr>
              <w:t>средненравственного</w:t>
            </w:r>
            <w:proofErr w:type="spellEnd"/>
            <w:r w:rsidRPr="006946F5">
              <w:rPr>
                <w:rFonts w:ascii="Times New Roman" w:eastAsia="Calibri" w:hAnsi="Times New Roman" w:cs="Times New Roman"/>
                <w:lang w:eastAsia="en-US"/>
              </w:rPr>
              <w:t>» героя в драматургии А. Вампилова».</w:t>
            </w:r>
          </w:p>
          <w:p w:rsidR="006946F5" w:rsidRPr="006946F5" w:rsidRDefault="006946F5" w:rsidP="006946F5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6946F5">
              <w:rPr>
                <w:rFonts w:ascii="Times New Roman" w:eastAsia="Calibri" w:hAnsi="Times New Roman" w:cs="Times New Roman"/>
                <w:lang w:eastAsia="en-US"/>
              </w:rPr>
              <w:t>7. Напишите эссе на тему: «Смысл названия пьесы Арбузова «Жестокие игры».</w:t>
            </w:r>
          </w:p>
          <w:p w:rsidR="006946F5" w:rsidRPr="006946F5" w:rsidRDefault="006946F5" w:rsidP="006946F5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6946F5">
              <w:rPr>
                <w:rFonts w:ascii="Times New Roman" w:eastAsia="Calibri" w:hAnsi="Times New Roman" w:cs="Times New Roman"/>
                <w:lang w:eastAsia="en-US"/>
              </w:rPr>
              <w:t>8. Составить словарь литературоведческих терминов на материале пьесы А. Вампилова «Утиная охота».</w:t>
            </w:r>
          </w:p>
          <w:p w:rsidR="006946F5" w:rsidRPr="006946F5" w:rsidRDefault="006946F5" w:rsidP="006946F5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6946F5">
              <w:rPr>
                <w:rFonts w:ascii="Times New Roman" w:eastAsia="Calibri" w:hAnsi="Times New Roman" w:cs="Times New Roman"/>
                <w:lang w:eastAsia="en-US"/>
              </w:rPr>
              <w:t>9. Исследовать специфику использования языковых сре</w:t>
            </w:r>
            <w:proofErr w:type="gramStart"/>
            <w:r w:rsidRPr="006946F5">
              <w:rPr>
                <w:rFonts w:ascii="Times New Roman" w:eastAsia="Calibri" w:hAnsi="Times New Roman" w:cs="Times New Roman"/>
                <w:lang w:eastAsia="en-US"/>
              </w:rPr>
              <w:t>дств в п</w:t>
            </w:r>
            <w:proofErr w:type="gramEnd"/>
            <w:r w:rsidRPr="006946F5">
              <w:rPr>
                <w:rFonts w:ascii="Times New Roman" w:eastAsia="Calibri" w:hAnsi="Times New Roman" w:cs="Times New Roman"/>
                <w:lang w:eastAsia="en-US"/>
              </w:rPr>
              <w:t>ьесах В. Розова, А. Арбузова, А. Володина (на выбор или в группах).</w:t>
            </w:r>
          </w:p>
          <w:p w:rsidR="006946F5" w:rsidRPr="006946F5" w:rsidRDefault="006946F5" w:rsidP="006946F5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6946F5">
              <w:rPr>
                <w:rFonts w:ascii="Times New Roman" w:eastAsia="Calibri" w:hAnsi="Times New Roman" w:cs="Times New Roman"/>
                <w:lang w:eastAsia="en-US"/>
              </w:rPr>
              <w:t>10. Осуществить перевод диалога из пьес В. Розова, А. Арбузова, А. Володина (на выбор) на иностранный язык.</w:t>
            </w:r>
          </w:p>
        </w:tc>
      </w:tr>
      <w:tr w:rsidR="006946F5" w:rsidRPr="006946F5" w:rsidTr="006946F5"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6F5" w:rsidRPr="006946F5" w:rsidRDefault="006946F5" w:rsidP="006946F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6946F5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Раздел 9. </w:t>
            </w:r>
          </w:p>
          <w:p w:rsidR="006946F5" w:rsidRPr="006946F5" w:rsidRDefault="006946F5" w:rsidP="006946F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6946F5">
              <w:rPr>
                <w:rFonts w:ascii="Times New Roman" w:eastAsia="Calibri" w:hAnsi="Times New Roman" w:cs="Times New Roman"/>
                <w:color w:val="000000"/>
                <w:lang w:eastAsia="en-US"/>
              </w:rPr>
              <w:t>Русское литературное зарубежье 1920-1990-х годов (три волны эмиграции)</w:t>
            </w:r>
          </w:p>
          <w:p w:rsidR="006946F5" w:rsidRPr="006946F5" w:rsidRDefault="006946F5" w:rsidP="006946F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241" w:rsidRDefault="00D36241" w:rsidP="006946F5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proofErr w:type="gramStart"/>
            <w:r w:rsidRPr="00D36241">
              <w:rPr>
                <w:rFonts w:ascii="Times New Roman" w:eastAsia="Calibri" w:hAnsi="Times New Roman" w:cs="Times New Roman"/>
                <w:lang w:eastAsia="en-US"/>
              </w:rPr>
              <w:t>ОК</w:t>
            </w:r>
            <w:proofErr w:type="gramEnd"/>
            <w:r w:rsidRPr="00D36241">
              <w:rPr>
                <w:rFonts w:ascii="Times New Roman" w:eastAsia="Calibri" w:hAnsi="Times New Roman" w:cs="Times New Roman"/>
                <w:lang w:eastAsia="en-US"/>
              </w:rPr>
              <w:t xml:space="preserve"> 01, 04,06, 08</w:t>
            </w:r>
          </w:p>
          <w:p w:rsidR="006946F5" w:rsidRPr="006946F5" w:rsidRDefault="006946F5" w:rsidP="006946F5">
            <w:pPr>
              <w:jc w:val="both"/>
              <w:rPr>
                <w:rFonts w:ascii="Times New Roman" w:eastAsia="Calibri" w:hAnsi="Times New Roman" w:cs="Times New Roman"/>
                <w:iCs/>
                <w:lang w:eastAsia="en-US"/>
              </w:rPr>
            </w:pPr>
            <w:r w:rsidRPr="006946F5">
              <w:rPr>
                <w:rFonts w:ascii="Times New Roman" w:eastAsia="Calibri" w:hAnsi="Times New Roman" w:cs="Times New Roman"/>
                <w:iCs/>
                <w:lang w:eastAsia="en-US"/>
              </w:rPr>
              <w:t>ЛР 01, ЛР 04, ЛР 05, ЛР 07.</w:t>
            </w:r>
          </w:p>
          <w:p w:rsidR="006946F5" w:rsidRPr="006946F5" w:rsidRDefault="006946F5" w:rsidP="006946F5">
            <w:pPr>
              <w:jc w:val="both"/>
              <w:rPr>
                <w:rFonts w:ascii="Times New Roman" w:eastAsia="Calibri" w:hAnsi="Times New Roman" w:cs="Times New Roman"/>
                <w:iCs/>
                <w:lang w:eastAsia="en-US"/>
              </w:rPr>
            </w:pPr>
            <w:r w:rsidRPr="006946F5">
              <w:rPr>
                <w:rFonts w:ascii="Times New Roman" w:eastAsia="Calibri" w:hAnsi="Times New Roman" w:cs="Times New Roman"/>
                <w:iCs/>
                <w:lang w:eastAsia="en-US"/>
              </w:rPr>
              <w:t>МР 01, МР 02, МР 04, МР 05.</w:t>
            </w:r>
          </w:p>
          <w:p w:rsidR="006946F5" w:rsidRPr="006946F5" w:rsidRDefault="006946F5" w:rsidP="006946F5">
            <w:pPr>
              <w:jc w:val="both"/>
              <w:rPr>
                <w:rFonts w:ascii="Times New Roman" w:eastAsia="Calibri" w:hAnsi="Times New Roman" w:cs="Times New Roman"/>
                <w:iCs/>
                <w:lang w:eastAsia="en-US"/>
              </w:rPr>
            </w:pPr>
            <w:proofErr w:type="spellStart"/>
            <w:r w:rsidRPr="006946F5">
              <w:rPr>
                <w:rFonts w:ascii="Times New Roman" w:eastAsia="Calibri" w:hAnsi="Times New Roman" w:cs="Times New Roman"/>
                <w:iCs/>
                <w:lang w:eastAsia="en-US"/>
              </w:rPr>
              <w:t>ПРб</w:t>
            </w:r>
            <w:proofErr w:type="spellEnd"/>
            <w:r w:rsidRPr="006946F5">
              <w:rPr>
                <w:rFonts w:ascii="Times New Roman" w:eastAsia="Calibri" w:hAnsi="Times New Roman" w:cs="Times New Roman"/>
                <w:iCs/>
                <w:lang w:eastAsia="en-US"/>
              </w:rPr>
              <w:t xml:space="preserve"> 05, </w:t>
            </w:r>
            <w:proofErr w:type="spellStart"/>
            <w:r w:rsidRPr="006946F5">
              <w:rPr>
                <w:rFonts w:ascii="Times New Roman" w:eastAsia="Calibri" w:hAnsi="Times New Roman" w:cs="Times New Roman"/>
                <w:iCs/>
                <w:lang w:eastAsia="en-US"/>
              </w:rPr>
              <w:t>ПРб</w:t>
            </w:r>
            <w:proofErr w:type="spellEnd"/>
            <w:r w:rsidRPr="006946F5">
              <w:rPr>
                <w:rFonts w:ascii="Times New Roman" w:eastAsia="Calibri" w:hAnsi="Times New Roman" w:cs="Times New Roman"/>
                <w:iCs/>
                <w:lang w:eastAsia="en-US"/>
              </w:rPr>
              <w:t xml:space="preserve"> 06,</w:t>
            </w:r>
          </w:p>
          <w:p w:rsidR="006946F5" w:rsidRPr="006946F5" w:rsidRDefault="006946F5" w:rsidP="006946F5">
            <w:pPr>
              <w:jc w:val="both"/>
              <w:rPr>
                <w:rFonts w:ascii="Times New Roman" w:eastAsia="Calibri" w:hAnsi="Times New Roman" w:cs="Times New Roman"/>
                <w:bCs/>
                <w:iCs/>
                <w:lang w:eastAsia="en-US"/>
              </w:rPr>
            </w:pPr>
            <w:proofErr w:type="spellStart"/>
            <w:r w:rsidRPr="006946F5">
              <w:rPr>
                <w:rFonts w:ascii="Times New Roman" w:eastAsia="Calibri" w:hAnsi="Times New Roman" w:cs="Times New Roman"/>
                <w:iCs/>
                <w:lang w:eastAsia="en-US"/>
              </w:rPr>
              <w:t>ПРб</w:t>
            </w:r>
            <w:proofErr w:type="spellEnd"/>
            <w:r w:rsidRPr="006946F5">
              <w:rPr>
                <w:rFonts w:ascii="Times New Roman" w:eastAsia="Calibri" w:hAnsi="Times New Roman" w:cs="Times New Roman"/>
                <w:iCs/>
                <w:lang w:eastAsia="en-US"/>
              </w:rPr>
              <w:t xml:space="preserve"> 07.</w:t>
            </w:r>
          </w:p>
          <w:p w:rsidR="006946F5" w:rsidRPr="006946F5" w:rsidRDefault="006946F5" w:rsidP="006946F5">
            <w:pPr>
              <w:jc w:val="both"/>
              <w:rPr>
                <w:rFonts w:ascii="Times New Roman" w:eastAsia="Calibri" w:hAnsi="Times New Roman" w:cs="Times New Roman"/>
                <w:iCs/>
                <w:lang w:eastAsia="en-US"/>
              </w:rPr>
            </w:pPr>
          </w:p>
          <w:p w:rsidR="006946F5" w:rsidRPr="006946F5" w:rsidRDefault="006946F5" w:rsidP="006946F5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6F5" w:rsidRPr="006946F5" w:rsidRDefault="006946F5" w:rsidP="006946F5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6946F5">
              <w:rPr>
                <w:rFonts w:ascii="Times New Roman" w:eastAsia="Calibri" w:hAnsi="Times New Roman" w:cs="Times New Roman"/>
                <w:color w:val="000000"/>
                <w:lang w:eastAsia="en-US"/>
              </w:rPr>
              <w:t>1. Составьте словарь литературоведческих терминов на материале лирики Н</w:t>
            </w:r>
            <w:r w:rsidRPr="006946F5">
              <w:rPr>
                <w:rFonts w:ascii="Times New Roman" w:eastAsia="Calibri" w:hAnsi="Times New Roman" w:cs="Times New Roman"/>
                <w:lang w:eastAsia="en-US"/>
              </w:rPr>
              <w:t xml:space="preserve">.М. </w:t>
            </w:r>
            <w:r w:rsidRPr="006946F5">
              <w:rPr>
                <w:rFonts w:ascii="Times New Roman" w:eastAsia="Calibri" w:hAnsi="Times New Roman" w:cs="Times New Roman"/>
                <w:color w:val="000000"/>
                <w:lang w:eastAsia="en-US"/>
              </w:rPr>
              <w:t>Рубцова.</w:t>
            </w:r>
          </w:p>
          <w:p w:rsidR="006946F5" w:rsidRPr="006946F5" w:rsidRDefault="006946F5" w:rsidP="006946F5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6946F5">
              <w:rPr>
                <w:rFonts w:ascii="Times New Roman" w:eastAsia="Calibri" w:hAnsi="Times New Roman" w:cs="Times New Roman"/>
                <w:color w:val="000000"/>
                <w:lang w:eastAsia="en-US"/>
              </w:rPr>
              <w:t>2. Анализ стихотворения Н</w:t>
            </w:r>
            <w:r w:rsidRPr="006946F5">
              <w:rPr>
                <w:rFonts w:ascii="Times New Roman" w:eastAsia="Calibri" w:hAnsi="Times New Roman" w:cs="Times New Roman"/>
                <w:lang w:eastAsia="en-US"/>
              </w:rPr>
              <w:t xml:space="preserve">.М. </w:t>
            </w:r>
            <w:r w:rsidRPr="006946F5">
              <w:rPr>
                <w:rFonts w:ascii="Times New Roman" w:eastAsia="Calibri" w:hAnsi="Times New Roman" w:cs="Times New Roman"/>
                <w:color w:val="000000"/>
                <w:lang w:eastAsia="en-US"/>
              </w:rPr>
              <w:t>Рубцова «Хлеб»: выразительно-изобразительные средства, идейное содержание.</w:t>
            </w:r>
          </w:p>
          <w:p w:rsidR="006946F5" w:rsidRPr="006946F5" w:rsidRDefault="006946F5" w:rsidP="006946F5">
            <w:pPr>
              <w:jc w:val="both"/>
              <w:rPr>
                <w:rFonts w:ascii="Times New Roman" w:eastAsia="Times New Roman" w:hAnsi="Times New Roman" w:cs="Times New Roman"/>
                <w:shd w:val="clear" w:color="auto" w:fill="FFFFFF"/>
                <w:lang w:eastAsia="en-US"/>
              </w:rPr>
            </w:pPr>
            <w:r w:rsidRPr="006946F5">
              <w:rPr>
                <w:rFonts w:ascii="Times New Roman" w:eastAsia="Calibri" w:hAnsi="Times New Roman" w:cs="Times New Roman"/>
                <w:color w:val="000000"/>
                <w:lang w:eastAsia="en-US"/>
              </w:rPr>
              <w:t>3. Построение семантического поля слова «хлеб» на материале «тихой лирики» (произведений Н</w:t>
            </w:r>
            <w:r w:rsidRPr="006946F5">
              <w:rPr>
                <w:rFonts w:ascii="Times New Roman" w:eastAsia="Calibri" w:hAnsi="Times New Roman" w:cs="Times New Roman"/>
                <w:lang w:eastAsia="en-US"/>
              </w:rPr>
              <w:t xml:space="preserve">иколая Рубцова, </w:t>
            </w:r>
            <w:r w:rsidRPr="006946F5">
              <w:rPr>
                <w:rFonts w:ascii="Times New Roman" w:eastAsia="Calibri" w:hAnsi="Times New Roman" w:cs="Times New Roman"/>
                <w:shd w:val="clear" w:color="auto" w:fill="FFFFFF"/>
                <w:lang w:eastAsia="en-US"/>
              </w:rPr>
              <w:t xml:space="preserve">Владимира Соколова, Анатолия </w:t>
            </w:r>
            <w:proofErr w:type="spellStart"/>
            <w:r w:rsidRPr="006946F5">
              <w:rPr>
                <w:rFonts w:ascii="Times New Roman" w:eastAsia="Calibri" w:hAnsi="Times New Roman" w:cs="Times New Roman"/>
                <w:shd w:val="clear" w:color="auto" w:fill="FFFFFF"/>
                <w:lang w:eastAsia="en-US"/>
              </w:rPr>
              <w:t>Жигулина</w:t>
            </w:r>
            <w:proofErr w:type="spellEnd"/>
            <w:r w:rsidRPr="006946F5">
              <w:rPr>
                <w:rFonts w:ascii="Times New Roman" w:eastAsia="Calibri" w:hAnsi="Times New Roman" w:cs="Times New Roman"/>
                <w:shd w:val="clear" w:color="auto" w:fill="FFFFFF"/>
                <w:lang w:eastAsia="en-US"/>
              </w:rPr>
              <w:t xml:space="preserve">, Станислава </w:t>
            </w:r>
            <w:proofErr w:type="spellStart"/>
            <w:r w:rsidRPr="006946F5">
              <w:rPr>
                <w:rFonts w:ascii="Times New Roman" w:eastAsia="Calibri" w:hAnsi="Times New Roman" w:cs="Times New Roman"/>
                <w:shd w:val="clear" w:color="auto" w:fill="FFFFFF"/>
                <w:lang w:eastAsia="en-US"/>
              </w:rPr>
              <w:t>Куняева</w:t>
            </w:r>
            <w:proofErr w:type="spellEnd"/>
            <w:r w:rsidRPr="006946F5">
              <w:rPr>
                <w:rFonts w:ascii="Times New Roman" w:eastAsia="Calibri" w:hAnsi="Times New Roman" w:cs="Times New Roman"/>
                <w:shd w:val="clear" w:color="auto" w:fill="FFFFFF"/>
                <w:lang w:eastAsia="en-US"/>
              </w:rPr>
              <w:t>, Николая Тряпкина, Алексея Решетова и др.)</w:t>
            </w:r>
          </w:p>
          <w:p w:rsidR="006946F5" w:rsidRPr="006946F5" w:rsidRDefault="006946F5" w:rsidP="006946F5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6946F5">
              <w:rPr>
                <w:rFonts w:ascii="Times New Roman" w:eastAsia="Calibri" w:hAnsi="Times New Roman" w:cs="Times New Roman"/>
                <w:shd w:val="clear" w:color="auto" w:fill="FFFFFF"/>
                <w:lang w:eastAsia="en-US"/>
              </w:rPr>
              <w:t xml:space="preserve">4. </w:t>
            </w:r>
            <w:r w:rsidRPr="006946F5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Напишите эссе на тему: </w:t>
            </w:r>
            <w:proofErr w:type="gramStart"/>
            <w:r w:rsidRPr="006946F5">
              <w:rPr>
                <w:rFonts w:ascii="Times New Roman" w:eastAsia="Calibri" w:hAnsi="Times New Roman" w:cs="Times New Roman"/>
                <w:color w:val="000000"/>
                <w:lang w:eastAsia="en-US"/>
              </w:rPr>
              <w:t>«Какой предстаёт родина в лирике Н</w:t>
            </w:r>
            <w:r w:rsidRPr="006946F5">
              <w:rPr>
                <w:rFonts w:ascii="Times New Roman" w:eastAsia="Calibri" w:hAnsi="Times New Roman" w:cs="Times New Roman"/>
                <w:lang w:eastAsia="en-US"/>
              </w:rPr>
              <w:t xml:space="preserve">.М. </w:t>
            </w:r>
            <w:r w:rsidRPr="006946F5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 Рубцова?»</w:t>
            </w:r>
            <w:proofErr w:type="gramEnd"/>
          </w:p>
          <w:p w:rsidR="006946F5" w:rsidRPr="006946F5" w:rsidRDefault="006946F5" w:rsidP="006946F5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6946F5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5. </w:t>
            </w:r>
            <w:r w:rsidRPr="006946F5">
              <w:rPr>
                <w:rFonts w:ascii="Times New Roman" w:eastAsia="Calibri" w:hAnsi="Times New Roman" w:cs="Times New Roman"/>
                <w:lang w:eastAsia="en-US"/>
              </w:rPr>
              <w:t xml:space="preserve">Разработайте сценарий литературной гостиной по произведениям поэтов – «тихих лириков» (Николая Рубцова, </w:t>
            </w:r>
            <w:r w:rsidRPr="006946F5">
              <w:rPr>
                <w:rFonts w:ascii="Times New Roman" w:eastAsia="Calibri" w:hAnsi="Times New Roman" w:cs="Times New Roman"/>
                <w:shd w:val="clear" w:color="auto" w:fill="FFFFFF"/>
                <w:lang w:eastAsia="en-US"/>
              </w:rPr>
              <w:t xml:space="preserve">Владимира Соколова, Анатолия </w:t>
            </w:r>
            <w:proofErr w:type="spellStart"/>
            <w:r w:rsidRPr="006946F5">
              <w:rPr>
                <w:rFonts w:ascii="Times New Roman" w:eastAsia="Calibri" w:hAnsi="Times New Roman" w:cs="Times New Roman"/>
                <w:shd w:val="clear" w:color="auto" w:fill="FFFFFF"/>
                <w:lang w:eastAsia="en-US"/>
              </w:rPr>
              <w:t>Жигулина</w:t>
            </w:r>
            <w:proofErr w:type="spellEnd"/>
            <w:r w:rsidRPr="006946F5">
              <w:rPr>
                <w:rFonts w:ascii="Times New Roman" w:eastAsia="Calibri" w:hAnsi="Times New Roman" w:cs="Times New Roman"/>
                <w:shd w:val="clear" w:color="auto" w:fill="FFFFFF"/>
                <w:lang w:eastAsia="en-US"/>
              </w:rPr>
              <w:t xml:space="preserve">, Станислава </w:t>
            </w:r>
            <w:proofErr w:type="spellStart"/>
            <w:r w:rsidRPr="006946F5">
              <w:rPr>
                <w:rFonts w:ascii="Times New Roman" w:eastAsia="Calibri" w:hAnsi="Times New Roman" w:cs="Times New Roman"/>
                <w:shd w:val="clear" w:color="auto" w:fill="FFFFFF"/>
                <w:lang w:eastAsia="en-US"/>
              </w:rPr>
              <w:t>Куняева</w:t>
            </w:r>
            <w:proofErr w:type="spellEnd"/>
            <w:r w:rsidRPr="006946F5">
              <w:rPr>
                <w:rFonts w:ascii="Times New Roman" w:eastAsia="Calibri" w:hAnsi="Times New Roman" w:cs="Times New Roman"/>
                <w:shd w:val="clear" w:color="auto" w:fill="FFFFFF"/>
                <w:lang w:eastAsia="en-US"/>
              </w:rPr>
              <w:t>, Николая Тряпкина, Алексея Решетова и др.) на тему «Поэзия «тихих лириков» – возвращение к народным истокам».</w:t>
            </w:r>
          </w:p>
        </w:tc>
      </w:tr>
      <w:tr w:rsidR="006946F5" w:rsidRPr="006946F5" w:rsidTr="006946F5"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6F5" w:rsidRPr="006946F5" w:rsidRDefault="006946F5" w:rsidP="006946F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6946F5">
              <w:rPr>
                <w:rFonts w:ascii="Times New Roman" w:eastAsia="Calibri" w:hAnsi="Times New Roman" w:cs="Times New Roman"/>
                <w:color w:val="000000"/>
                <w:lang w:eastAsia="en-US"/>
              </w:rPr>
              <w:t>Раздел № 10.</w:t>
            </w:r>
            <w:r w:rsidRPr="006946F5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 xml:space="preserve"> </w:t>
            </w:r>
            <w:r w:rsidRPr="006946F5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Особенности </w:t>
            </w:r>
            <w:r w:rsidRPr="006946F5">
              <w:rPr>
                <w:rFonts w:ascii="Times New Roman" w:eastAsia="Calibri" w:hAnsi="Times New Roman" w:cs="Times New Roman"/>
                <w:color w:val="000000"/>
                <w:lang w:eastAsia="en-US"/>
              </w:rPr>
              <w:lastRenderedPageBreak/>
              <w:t>развития литературы конца 1980-2000-х годов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241" w:rsidRDefault="00D36241" w:rsidP="006946F5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proofErr w:type="gramStart"/>
            <w:r w:rsidRPr="00D36241">
              <w:rPr>
                <w:rFonts w:ascii="Times New Roman" w:eastAsia="Calibri" w:hAnsi="Times New Roman" w:cs="Times New Roman"/>
                <w:lang w:eastAsia="en-US"/>
              </w:rPr>
              <w:lastRenderedPageBreak/>
              <w:t>ОК</w:t>
            </w:r>
            <w:proofErr w:type="gramEnd"/>
            <w:r w:rsidRPr="00D36241">
              <w:rPr>
                <w:rFonts w:ascii="Times New Roman" w:eastAsia="Calibri" w:hAnsi="Times New Roman" w:cs="Times New Roman"/>
                <w:lang w:eastAsia="en-US"/>
              </w:rPr>
              <w:t xml:space="preserve"> 01, 04,06, 08</w:t>
            </w:r>
          </w:p>
          <w:p w:rsidR="006946F5" w:rsidRPr="006946F5" w:rsidRDefault="006946F5" w:rsidP="006946F5">
            <w:pPr>
              <w:jc w:val="both"/>
              <w:rPr>
                <w:rFonts w:ascii="Times New Roman" w:eastAsia="Calibri" w:hAnsi="Times New Roman" w:cs="Times New Roman"/>
                <w:iCs/>
                <w:lang w:eastAsia="en-US"/>
              </w:rPr>
            </w:pPr>
            <w:r w:rsidRPr="006946F5">
              <w:rPr>
                <w:rFonts w:ascii="Times New Roman" w:eastAsia="Calibri" w:hAnsi="Times New Roman" w:cs="Times New Roman"/>
                <w:iCs/>
                <w:lang w:eastAsia="en-US"/>
              </w:rPr>
              <w:t xml:space="preserve">ЛР 01, ЛР 04, ЛР 05, </w:t>
            </w:r>
            <w:r w:rsidRPr="006946F5">
              <w:rPr>
                <w:rFonts w:ascii="Times New Roman" w:eastAsia="Calibri" w:hAnsi="Times New Roman" w:cs="Times New Roman"/>
                <w:iCs/>
                <w:lang w:eastAsia="en-US"/>
              </w:rPr>
              <w:lastRenderedPageBreak/>
              <w:t>ЛР 07.</w:t>
            </w:r>
          </w:p>
          <w:p w:rsidR="006946F5" w:rsidRPr="006946F5" w:rsidRDefault="006946F5" w:rsidP="006946F5">
            <w:pPr>
              <w:jc w:val="both"/>
              <w:rPr>
                <w:rFonts w:ascii="Times New Roman" w:eastAsia="Calibri" w:hAnsi="Times New Roman" w:cs="Times New Roman"/>
                <w:iCs/>
                <w:lang w:eastAsia="en-US"/>
              </w:rPr>
            </w:pPr>
            <w:r w:rsidRPr="006946F5">
              <w:rPr>
                <w:rFonts w:ascii="Times New Roman" w:eastAsia="Calibri" w:hAnsi="Times New Roman" w:cs="Times New Roman"/>
                <w:iCs/>
                <w:lang w:eastAsia="en-US"/>
              </w:rPr>
              <w:t>МР 01, МР 02, МР 04, МР 05.</w:t>
            </w:r>
          </w:p>
          <w:p w:rsidR="006946F5" w:rsidRPr="006946F5" w:rsidRDefault="006946F5" w:rsidP="006946F5">
            <w:pPr>
              <w:jc w:val="both"/>
              <w:rPr>
                <w:rFonts w:ascii="Times New Roman" w:eastAsia="Calibri" w:hAnsi="Times New Roman" w:cs="Times New Roman"/>
                <w:iCs/>
                <w:lang w:eastAsia="en-US"/>
              </w:rPr>
            </w:pPr>
            <w:proofErr w:type="spellStart"/>
            <w:r w:rsidRPr="006946F5">
              <w:rPr>
                <w:rFonts w:ascii="Times New Roman" w:eastAsia="Calibri" w:hAnsi="Times New Roman" w:cs="Times New Roman"/>
                <w:iCs/>
                <w:lang w:eastAsia="en-US"/>
              </w:rPr>
              <w:t>ПРб</w:t>
            </w:r>
            <w:proofErr w:type="spellEnd"/>
            <w:r w:rsidRPr="006946F5">
              <w:rPr>
                <w:rFonts w:ascii="Times New Roman" w:eastAsia="Calibri" w:hAnsi="Times New Roman" w:cs="Times New Roman"/>
                <w:iCs/>
                <w:lang w:eastAsia="en-US"/>
              </w:rPr>
              <w:t xml:space="preserve"> 05, </w:t>
            </w:r>
            <w:proofErr w:type="spellStart"/>
            <w:r w:rsidRPr="006946F5">
              <w:rPr>
                <w:rFonts w:ascii="Times New Roman" w:eastAsia="Calibri" w:hAnsi="Times New Roman" w:cs="Times New Roman"/>
                <w:iCs/>
                <w:lang w:eastAsia="en-US"/>
              </w:rPr>
              <w:t>ПРб</w:t>
            </w:r>
            <w:proofErr w:type="spellEnd"/>
            <w:r w:rsidRPr="006946F5">
              <w:rPr>
                <w:rFonts w:ascii="Times New Roman" w:eastAsia="Calibri" w:hAnsi="Times New Roman" w:cs="Times New Roman"/>
                <w:iCs/>
                <w:lang w:eastAsia="en-US"/>
              </w:rPr>
              <w:t xml:space="preserve"> 06,</w:t>
            </w:r>
          </w:p>
          <w:p w:rsidR="006946F5" w:rsidRPr="006946F5" w:rsidRDefault="006946F5" w:rsidP="006946F5">
            <w:pPr>
              <w:jc w:val="both"/>
              <w:rPr>
                <w:rFonts w:ascii="Times New Roman" w:eastAsia="Calibri" w:hAnsi="Times New Roman" w:cs="Times New Roman"/>
                <w:bCs/>
                <w:iCs/>
                <w:lang w:eastAsia="en-US"/>
              </w:rPr>
            </w:pPr>
            <w:proofErr w:type="spellStart"/>
            <w:r w:rsidRPr="006946F5">
              <w:rPr>
                <w:rFonts w:ascii="Times New Roman" w:eastAsia="Calibri" w:hAnsi="Times New Roman" w:cs="Times New Roman"/>
                <w:iCs/>
                <w:lang w:eastAsia="en-US"/>
              </w:rPr>
              <w:t>ПРб</w:t>
            </w:r>
            <w:proofErr w:type="spellEnd"/>
            <w:r w:rsidRPr="006946F5">
              <w:rPr>
                <w:rFonts w:ascii="Times New Roman" w:eastAsia="Calibri" w:hAnsi="Times New Roman" w:cs="Times New Roman"/>
                <w:iCs/>
                <w:lang w:eastAsia="en-US"/>
              </w:rPr>
              <w:t xml:space="preserve"> 07.</w:t>
            </w:r>
          </w:p>
          <w:p w:rsidR="006946F5" w:rsidRPr="006946F5" w:rsidRDefault="006946F5" w:rsidP="006946F5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6F5" w:rsidRPr="006946F5" w:rsidRDefault="006946F5" w:rsidP="006946F5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6946F5">
              <w:rPr>
                <w:rFonts w:ascii="Times New Roman" w:eastAsia="Calibri" w:hAnsi="Times New Roman" w:cs="Times New Roman"/>
                <w:color w:val="000000"/>
                <w:lang w:eastAsia="en-US"/>
              </w:rPr>
              <w:lastRenderedPageBreak/>
              <w:t xml:space="preserve">1. </w:t>
            </w:r>
            <w:r w:rsidRPr="006946F5">
              <w:rPr>
                <w:rFonts w:ascii="Times New Roman" w:eastAsia="Calibri" w:hAnsi="Times New Roman" w:cs="Times New Roman"/>
                <w:lang w:eastAsia="en-US"/>
              </w:rPr>
              <w:t>Напишите реферат на тему: «</w:t>
            </w:r>
            <w:r w:rsidRPr="006946F5">
              <w:rPr>
                <w:rFonts w:ascii="Times New Roman" w:eastAsia="Calibri" w:hAnsi="Times New Roman" w:cs="Times New Roman"/>
                <w:shd w:val="clear" w:color="auto" w:fill="FFFFFF"/>
                <w:lang w:eastAsia="en-US"/>
              </w:rPr>
              <w:t xml:space="preserve">Мемуарно-автобиографическая литература, «возвращённая </w:t>
            </w:r>
            <w:r w:rsidRPr="006946F5">
              <w:rPr>
                <w:rFonts w:ascii="Times New Roman" w:eastAsia="Calibri" w:hAnsi="Times New Roman" w:cs="Times New Roman"/>
                <w:shd w:val="clear" w:color="auto" w:fill="FFFFFF"/>
                <w:lang w:eastAsia="en-US"/>
              </w:rPr>
              <w:lastRenderedPageBreak/>
              <w:t>читателю» (на материале «Колымских рассказов» В. Шаламова, произведений Ю. Домбровского, дневников М. Пришвина и др.)»</w:t>
            </w:r>
            <w:r w:rsidRPr="006946F5">
              <w:rPr>
                <w:rFonts w:ascii="Times New Roman" w:eastAsia="Calibri" w:hAnsi="Times New Roman" w:cs="Times New Roman"/>
                <w:lang w:eastAsia="en-US"/>
              </w:rPr>
              <w:t>.</w:t>
            </w:r>
          </w:p>
          <w:p w:rsidR="006946F5" w:rsidRPr="006946F5" w:rsidRDefault="006946F5" w:rsidP="006946F5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6946F5">
              <w:rPr>
                <w:rFonts w:ascii="Times New Roman" w:eastAsia="Calibri" w:hAnsi="Times New Roman" w:cs="Times New Roman"/>
                <w:lang w:eastAsia="en-US"/>
              </w:rPr>
              <w:t>2. Подготовьте доклад на тему: «Солженицын и Шаламов: переписка, полемика».</w:t>
            </w:r>
          </w:p>
          <w:p w:rsidR="006946F5" w:rsidRPr="006946F5" w:rsidRDefault="006946F5" w:rsidP="006946F5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6946F5">
              <w:rPr>
                <w:rFonts w:ascii="Times New Roman" w:eastAsia="Calibri" w:hAnsi="Times New Roman" w:cs="Times New Roman"/>
                <w:lang w:eastAsia="en-US"/>
              </w:rPr>
              <w:t xml:space="preserve">3. Создайте рекламный буклет по произведениям </w:t>
            </w:r>
            <w:r w:rsidRPr="006946F5">
              <w:rPr>
                <w:rFonts w:ascii="Times New Roman" w:eastAsia="Calibri" w:hAnsi="Times New Roman" w:cs="Times New Roman"/>
                <w:iCs/>
                <w:color w:val="000000"/>
                <w:lang w:eastAsia="en-US"/>
              </w:rPr>
              <w:t>«возвращённой литературы».</w:t>
            </w:r>
          </w:p>
          <w:p w:rsidR="006946F5" w:rsidRPr="006946F5" w:rsidRDefault="006946F5" w:rsidP="006946F5">
            <w:pPr>
              <w:jc w:val="both"/>
              <w:rPr>
                <w:rFonts w:ascii="Times New Roman" w:eastAsia="Calibri" w:hAnsi="Times New Roman" w:cs="Times New Roman"/>
                <w:iCs/>
                <w:color w:val="000000"/>
                <w:lang w:eastAsia="en-US"/>
              </w:rPr>
            </w:pPr>
            <w:r w:rsidRPr="006946F5">
              <w:rPr>
                <w:rFonts w:ascii="Times New Roman" w:eastAsia="Calibri" w:hAnsi="Times New Roman" w:cs="Times New Roman"/>
                <w:lang w:eastAsia="en-US"/>
              </w:rPr>
              <w:t>4. Подготовьте сообщение на тему: «Образ хлеба в произведениях Солженицына и Шаламова»</w:t>
            </w:r>
            <w:r w:rsidRPr="006946F5">
              <w:rPr>
                <w:rFonts w:ascii="Times New Roman" w:eastAsia="Calibri" w:hAnsi="Times New Roman" w:cs="Times New Roman"/>
                <w:iCs/>
                <w:color w:val="000000"/>
                <w:lang w:eastAsia="en-US"/>
              </w:rPr>
              <w:t>.</w:t>
            </w:r>
          </w:p>
          <w:p w:rsidR="006946F5" w:rsidRPr="006946F5" w:rsidRDefault="006946F5" w:rsidP="006946F5">
            <w:pPr>
              <w:jc w:val="both"/>
              <w:rPr>
                <w:rFonts w:ascii="Times New Roman" w:eastAsia="Calibri" w:hAnsi="Times New Roman" w:cs="Times New Roman"/>
                <w:iCs/>
                <w:color w:val="000000"/>
                <w:lang w:eastAsia="en-US"/>
              </w:rPr>
            </w:pPr>
            <w:r w:rsidRPr="006946F5">
              <w:rPr>
                <w:rFonts w:ascii="Times New Roman" w:eastAsia="Calibri" w:hAnsi="Times New Roman" w:cs="Times New Roman"/>
                <w:iCs/>
                <w:color w:val="000000"/>
                <w:lang w:eastAsia="en-US"/>
              </w:rPr>
              <w:t>5. Напишите эссе на тему: «Смысл названия повести В</w:t>
            </w:r>
            <w:r w:rsidRPr="006946F5">
              <w:rPr>
                <w:rFonts w:ascii="Times New Roman" w:eastAsia="Calibri" w:hAnsi="Times New Roman" w:cs="Times New Roman"/>
                <w:iCs/>
                <w:lang w:eastAsia="en-US"/>
              </w:rPr>
              <w:t xml:space="preserve">. </w:t>
            </w:r>
            <w:r w:rsidRPr="006946F5">
              <w:rPr>
                <w:rFonts w:ascii="Times New Roman" w:eastAsia="Calibri" w:hAnsi="Times New Roman" w:cs="Times New Roman"/>
                <w:iCs/>
                <w:color w:val="000000"/>
                <w:lang w:eastAsia="en-US"/>
              </w:rPr>
              <w:t>Дудинцева «Не хлебом единым…»</w:t>
            </w:r>
          </w:p>
          <w:p w:rsidR="006946F5" w:rsidRPr="006946F5" w:rsidRDefault="006946F5" w:rsidP="006946F5">
            <w:pPr>
              <w:jc w:val="both"/>
              <w:rPr>
                <w:rFonts w:ascii="Times New Roman" w:eastAsia="Calibri" w:hAnsi="Times New Roman" w:cs="Times New Roman"/>
                <w:iCs/>
                <w:color w:val="000000"/>
                <w:lang w:eastAsia="en-US"/>
              </w:rPr>
            </w:pPr>
            <w:r w:rsidRPr="006946F5">
              <w:rPr>
                <w:rFonts w:ascii="Times New Roman" w:eastAsia="Calibri" w:hAnsi="Times New Roman" w:cs="Times New Roman"/>
                <w:iCs/>
                <w:color w:val="000000"/>
                <w:lang w:eastAsia="en-US"/>
              </w:rPr>
              <w:t>6. Напишите реферат на тему: «Отражение постмодернистского мироощущения в литературе конца ХХ века»</w:t>
            </w:r>
          </w:p>
          <w:p w:rsidR="006946F5" w:rsidRPr="006946F5" w:rsidRDefault="006946F5" w:rsidP="006946F5">
            <w:pPr>
              <w:jc w:val="both"/>
              <w:rPr>
                <w:rFonts w:ascii="Times New Roman" w:eastAsia="Calibri" w:hAnsi="Times New Roman" w:cs="Times New Roman"/>
                <w:iCs/>
                <w:color w:val="000000"/>
                <w:lang w:eastAsia="en-US"/>
              </w:rPr>
            </w:pPr>
            <w:r w:rsidRPr="006946F5">
              <w:rPr>
                <w:rFonts w:ascii="Times New Roman" w:eastAsia="Calibri" w:hAnsi="Times New Roman" w:cs="Times New Roman"/>
                <w:iCs/>
                <w:color w:val="000000"/>
                <w:lang w:eastAsia="en-US"/>
              </w:rPr>
              <w:t>7. Составьте словарь литературоведческих терминов на материале произведения постмодернизма.</w:t>
            </w:r>
          </w:p>
          <w:p w:rsidR="006946F5" w:rsidRPr="006946F5" w:rsidRDefault="006946F5" w:rsidP="006946F5">
            <w:pPr>
              <w:jc w:val="both"/>
              <w:rPr>
                <w:rFonts w:ascii="Times New Roman" w:eastAsia="Calibri" w:hAnsi="Times New Roman" w:cs="Times New Roman"/>
                <w:iCs/>
                <w:color w:val="000000"/>
                <w:lang w:eastAsia="en-US"/>
              </w:rPr>
            </w:pPr>
            <w:r w:rsidRPr="006946F5">
              <w:rPr>
                <w:rFonts w:ascii="Times New Roman" w:eastAsia="Calibri" w:hAnsi="Times New Roman" w:cs="Times New Roman"/>
                <w:iCs/>
                <w:color w:val="000000"/>
                <w:lang w:eastAsia="en-US"/>
              </w:rPr>
              <w:t>8. Исследуйте специфику языковых средств на материале одного из произведений Саши Соколова, В. Пелевина, Т. Толстой (на выбор, по группам), свои наблюдения изложите в виде сообщения (можно использовать презентацию).</w:t>
            </w:r>
          </w:p>
          <w:p w:rsidR="006946F5" w:rsidRPr="006946F5" w:rsidRDefault="006946F5" w:rsidP="006946F5">
            <w:pPr>
              <w:jc w:val="both"/>
              <w:rPr>
                <w:rFonts w:ascii="Times New Roman" w:eastAsia="Calibri" w:hAnsi="Times New Roman" w:cs="Times New Roman"/>
                <w:iCs/>
                <w:color w:val="000000"/>
                <w:lang w:eastAsia="en-US"/>
              </w:rPr>
            </w:pPr>
            <w:r w:rsidRPr="006946F5">
              <w:rPr>
                <w:rFonts w:ascii="Times New Roman" w:eastAsia="Calibri" w:hAnsi="Times New Roman" w:cs="Times New Roman"/>
                <w:iCs/>
                <w:color w:val="000000"/>
                <w:lang w:eastAsia="en-US"/>
              </w:rPr>
              <w:t>9. Подготовьте сообщение на тему: «Мотив еды в романе Толстой «</w:t>
            </w:r>
            <w:proofErr w:type="spellStart"/>
            <w:r w:rsidRPr="006946F5">
              <w:rPr>
                <w:rFonts w:ascii="Times New Roman" w:eastAsia="Calibri" w:hAnsi="Times New Roman" w:cs="Times New Roman"/>
                <w:iCs/>
                <w:color w:val="000000"/>
                <w:lang w:eastAsia="en-US"/>
              </w:rPr>
              <w:t>Кысь</w:t>
            </w:r>
            <w:proofErr w:type="spellEnd"/>
            <w:r w:rsidRPr="006946F5">
              <w:rPr>
                <w:rFonts w:ascii="Times New Roman" w:eastAsia="Calibri" w:hAnsi="Times New Roman" w:cs="Times New Roman"/>
                <w:iCs/>
                <w:color w:val="000000"/>
                <w:lang w:eastAsia="en-US"/>
              </w:rPr>
              <w:t>».</w:t>
            </w:r>
          </w:p>
        </w:tc>
      </w:tr>
    </w:tbl>
    <w:p w:rsidR="006946F5" w:rsidRPr="006946F5" w:rsidRDefault="006946F5" w:rsidP="006946F5">
      <w:pPr>
        <w:spacing w:after="0" w:line="23" w:lineRule="atLeast"/>
        <w:ind w:right="-14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D246F5" w:rsidRPr="0016448C" w:rsidRDefault="00D246F5" w:rsidP="00D246F5">
      <w:pPr>
        <w:widowControl w:val="0"/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sectPr w:rsidR="00D246F5" w:rsidRPr="0016448C" w:rsidSect="00D246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2EA6"/>
    <w:multiLevelType w:val="hybridMultilevel"/>
    <w:tmpl w:val="000012DB"/>
    <w:lvl w:ilvl="0" w:tplc="0000153C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4509"/>
    <w:multiLevelType w:val="hybridMultilevel"/>
    <w:tmpl w:val="8D125DF6"/>
    <w:lvl w:ilvl="0" w:tplc="28828F0C">
      <w:start w:val="1"/>
      <w:numFmt w:val="bullet"/>
      <w:lvlText w:val="-"/>
      <w:lvlJc w:val="left"/>
    </w:lvl>
    <w:lvl w:ilvl="1" w:tplc="5AE2197E">
      <w:numFmt w:val="decimal"/>
      <w:lvlText w:val=""/>
      <w:lvlJc w:val="left"/>
    </w:lvl>
    <w:lvl w:ilvl="2" w:tplc="491A01BA">
      <w:numFmt w:val="decimal"/>
      <w:lvlText w:val=""/>
      <w:lvlJc w:val="left"/>
    </w:lvl>
    <w:lvl w:ilvl="3" w:tplc="A4F829F2">
      <w:numFmt w:val="decimal"/>
      <w:lvlText w:val=""/>
      <w:lvlJc w:val="left"/>
    </w:lvl>
    <w:lvl w:ilvl="4" w:tplc="8138AA7E">
      <w:numFmt w:val="decimal"/>
      <w:lvlText w:val=""/>
      <w:lvlJc w:val="left"/>
    </w:lvl>
    <w:lvl w:ilvl="5" w:tplc="0E32F31C">
      <w:numFmt w:val="decimal"/>
      <w:lvlText w:val=""/>
      <w:lvlJc w:val="left"/>
    </w:lvl>
    <w:lvl w:ilvl="6" w:tplc="02002982">
      <w:numFmt w:val="decimal"/>
      <w:lvlText w:val=""/>
      <w:lvlJc w:val="left"/>
    </w:lvl>
    <w:lvl w:ilvl="7" w:tplc="DA080C42">
      <w:numFmt w:val="decimal"/>
      <w:lvlText w:val=""/>
      <w:lvlJc w:val="left"/>
    </w:lvl>
    <w:lvl w:ilvl="8" w:tplc="8A00B41E">
      <w:numFmt w:val="decimal"/>
      <w:lvlText w:val=""/>
      <w:lvlJc w:val="left"/>
    </w:lvl>
  </w:abstractNum>
  <w:abstractNum w:abstractNumId="2">
    <w:nsid w:val="00005D03"/>
    <w:multiLevelType w:val="hybridMultilevel"/>
    <w:tmpl w:val="43FA381E"/>
    <w:lvl w:ilvl="0" w:tplc="45C2A352">
      <w:start w:val="1"/>
      <w:numFmt w:val="bullet"/>
      <w:lvlText w:val="В"/>
      <w:lvlJc w:val="left"/>
    </w:lvl>
    <w:lvl w:ilvl="1" w:tplc="14B6ECE6">
      <w:numFmt w:val="decimal"/>
      <w:lvlText w:val=""/>
      <w:lvlJc w:val="left"/>
    </w:lvl>
    <w:lvl w:ilvl="2" w:tplc="DD1ADB58">
      <w:numFmt w:val="decimal"/>
      <w:lvlText w:val=""/>
      <w:lvlJc w:val="left"/>
    </w:lvl>
    <w:lvl w:ilvl="3" w:tplc="4456E7D2">
      <w:numFmt w:val="decimal"/>
      <w:lvlText w:val=""/>
      <w:lvlJc w:val="left"/>
    </w:lvl>
    <w:lvl w:ilvl="4" w:tplc="11C29C78">
      <w:numFmt w:val="decimal"/>
      <w:lvlText w:val=""/>
      <w:lvlJc w:val="left"/>
    </w:lvl>
    <w:lvl w:ilvl="5" w:tplc="26DC1F7C">
      <w:numFmt w:val="decimal"/>
      <w:lvlText w:val=""/>
      <w:lvlJc w:val="left"/>
    </w:lvl>
    <w:lvl w:ilvl="6" w:tplc="5A6672BA">
      <w:numFmt w:val="decimal"/>
      <w:lvlText w:val=""/>
      <w:lvlJc w:val="left"/>
    </w:lvl>
    <w:lvl w:ilvl="7" w:tplc="E348CB22">
      <w:numFmt w:val="decimal"/>
      <w:lvlText w:val=""/>
      <w:lvlJc w:val="left"/>
    </w:lvl>
    <w:lvl w:ilvl="8" w:tplc="5352CDAE">
      <w:numFmt w:val="decimal"/>
      <w:lvlText w:val=""/>
      <w:lvlJc w:val="left"/>
    </w:lvl>
  </w:abstractNum>
  <w:abstractNum w:abstractNumId="3">
    <w:nsid w:val="00007E87"/>
    <w:multiLevelType w:val="hybridMultilevel"/>
    <w:tmpl w:val="0000390C"/>
    <w:lvl w:ilvl="0" w:tplc="00000F3E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26D4B27"/>
    <w:multiLevelType w:val="hybridMultilevel"/>
    <w:tmpl w:val="B2002BBE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487543A"/>
    <w:multiLevelType w:val="hybridMultilevel"/>
    <w:tmpl w:val="FF668FF6"/>
    <w:lvl w:ilvl="0" w:tplc="2B165C9A">
      <w:start w:val="1"/>
      <w:numFmt w:val="decimal"/>
      <w:lvlText w:val="%1."/>
      <w:lvlJc w:val="left"/>
      <w:pPr>
        <w:ind w:left="8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2" w:hanging="360"/>
      </w:pPr>
    </w:lvl>
    <w:lvl w:ilvl="2" w:tplc="0419001B" w:tentative="1">
      <w:start w:val="1"/>
      <w:numFmt w:val="lowerRoman"/>
      <w:lvlText w:val="%3."/>
      <w:lvlJc w:val="right"/>
      <w:pPr>
        <w:ind w:left="2272" w:hanging="180"/>
      </w:pPr>
    </w:lvl>
    <w:lvl w:ilvl="3" w:tplc="0419000F" w:tentative="1">
      <w:start w:val="1"/>
      <w:numFmt w:val="decimal"/>
      <w:lvlText w:val="%4."/>
      <w:lvlJc w:val="left"/>
      <w:pPr>
        <w:ind w:left="2992" w:hanging="360"/>
      </w:pPr>
    </w:lvl>
    <w:lvl w:ilvl="4" w:tplc="04190019" w:tentative="1">
      <w:start w:val="1"/>
      <w:numFmt w:val="lowerLetter"/>
      <w:lvlText w:val="%5."/>
      <w:lvlJc w:val="left"/>
      <w:pPr>
        <w:ind w:left="3712" w:hanging="360"/>
      </w:pPr>
    </w:lvl>
    <w:lvl w:ilvl="5" w:tplc="0419001B" w:tentative="1">
      <w:start w:val="1"/>
      <w:numFmt w:val="lowerRoman"/>
      <w:lvlText w:val="%6."/>
      <w:lvlJc w:val="right"/>
      <w:pPr>
        <w:ind w:left="4432" w:hanging="180"/>
      </w:pPr>
    </w:lvl>
    <w:lvl w:ilvl="6" w:tplc="0419000F" w:tentative="1">
      <w:start w:val="1"/>
      <w:numFmt w:val="decimal"/>
      <w:lvlText w:val="%7."/>
      <w:lvlJc w:val="left"/>
      <w:pPr>
        <w:ind w:left="5152" w:hanging="360"/>
      </w:pPr>
    </w:lvl>
    <w:lvl w:ilvl="7" w:tplc="04190019" w:tentative="1">
      <w:start w:val="1"/>
      <w:numFmt w:val="lowerLetter"/>
      <w:lvlText w:val="%8."/>
      <w:lvlJc w:val="left"/>
      <w:pPr>
        <w:ind w:left="5872" w:hanging="360"/>
      </w:pPr>
    </w:lvl>
    <w:lvl w:ilvl="8" w:tplc="0419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6">
    <w:nsid w:val="0FB5426C"/>
    <w:multiLevelType w:val="hybridMultilevel"/>
    <w:tmpl w:val="F9A2497E"/>
    <w:lvl w:ilvl="0" w:tplc="EC9A85F4">
      <w:numFmt w:val="bullet"/>
      <w:lvlText w:val="–"/>
      <w:lvlJc w:val="left"/>
      <w:pPr>
        <w:ind w:left="222" w:hanging="42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873A50EE">
      <w:numFmt w:val="bullet"/>
      <w:lvlText w:val="•"/>
      <w:lvlJc w:val="left"/>
      <w:pPr>
        <w:ind w:left="1200" w:hanging="425"/>
      </w:pPr>
      <w:rPr>
        <w:rFonts w:hint="default"/>
        <w:lang w:val="ru-RU" w:eastAsia="ru-RU" w:bidi="ru-RU"/>
      </w:rPr>
    </w:lvl>
    <w:lvl w:ilvl="2" w:tplc="19123598">
      <w:numFmt w:val="bullet"/>
      <w:lvlText w:val="•"/>
      <w:lvlJc w:val="left"/>
      <w:pPr>
        <w:ind w:left="2181" w:hanging="425"/>
      </w:pPr>
      <w:rPr>
        <w:rFonts w:hint="default"/>
        <w:lang w:val="ru-RU" w:eastAsia="ru-RU" w:bidi="ru-RU"/>
      </w:rPr>
    </w:lvl>
    <w:lvl w:ilvl="3" w:tplc="7D1AD108">
      <w:numFmt w:val="bullet"/>
      <w:lvlText w:val="•"/>
      <w:lvlJc w:val="left"/>
      <w:pPr>
        <w:ind w:left="3161" w:hanging="425"/>
      </w:pPr>
      <w:rPr>
        <w:rFonts w:hint="default"/>
        <w:lang w:val="ru-RU" w:eastAsia="ru-RU" w:bidi="ru-RU"/>
      </w:rPr>
    </w:lvl>
    <w:lvl w:ilvl="4" w:tplc="B944E958">
      <w:numFmt w:val="bullet"/>
      <w:lvlText w:val="•"/>
      <w:lvlJc w:val="left"/>
      <w:pPr>
        <w:ind w:left="4142" w:hanging="425"/>
      </w:pPr>
      <w:rPr>
        <w:rFonts w:hint="default"/>
        <w:lang w:val="ru-RU" w:eastAsia="ru-RU" w:bidi="ru-RU"/>
      </w:rPr>
    </w:lvl>
    <w:lvl w:ilvl="5" w:tplc="727C67A0">
      <w:numFmt w:val="bullet"/>
      <w:lvlText w:val="•"/>
      <w:lvlJc w:val="left"/>
      <w:pPr>
        <w:ind w:left="5123" w:hanging="425"/>
      </w:pPr>
      <w:rPr>
        <w:rFonts w:hint="default"/>
        <w:lang w:val="ru-RU" w:eastAsia="ru-RU" w:bidi="ru-RU"/>
      </w:rPr>
    </w:lvl>
    <w:lvl w:ilvl="6" w:tplc="BFDC0E4C">
      <w:numFmt w:val="bullet"/>
      <w:lvlText w:val="•"/>
      <w:lvlJc w:val="left"/>
      <w:pPr>
        <w:ind w:left="6103" w:hanging="425"/>
      </w:pPr>
      <w:rPr>
        <w:rFonts w:hint="default"/>
        <w:lang w:val="ru-RU" w:eastAsia="ru-RU" w:bidi="ru-RU"/>
      </w:rPr>
    </w:lvl>
    <w:lvl w:ilvl="7" w:tplc="E788E41A">
      <w:numFmt w:val="bullet"/>
      <w:lvlText w:val="•"/>
      <w:lvlJc w:val="left"/>
      <w:pPr>
        <w:ind w:left="7084" w:hanging="425"/>
      </w:pPr>
      <w:rPr>
        <w:rFonts w:hint="default"/>
        <w:lang w:val="ru-RU" w:eastAsia="ru-RU" w:bidi="ru-RU"/>
      </w:rPr>
    </w:lvl>
    <w:lvl w:ilvl="8" w:tplc="408CA366">
      <w:numFmt w:val="bullet"/>
      <w:lvlText w:val="•"/>
      <w:lvlJc w:val="left"/>
      <w:pPr>
        <w:ind w:left="8065" w:hanging="425"/>
      </w:pPr>
      <w:rPr>
        <w:rFonts w:hint="default"/>
        <w:lang w:val="ru-RU" w:eastAsia="ru-RU" w:bidi="ru-RU"/>
      </w:rPr>
    </w:lvl>
  </w:abstractNum>
  <w:abstractNum w:abstractNumId="7">
    <w:nsid w:val="18A76BC1"/>
    <w:multiLevelType w:val="hybridMultilevel"/>
    <w:tmpl w:val="485AF9AA"/>
    <w:lvl w:ilvl="0" w:tplc="0419000F">
      <w:start w:val="1"/>
      <w:numFmt w:val="decimal"/>
      <w:lvlText w:val="%1."/>
      <w:lvlJc w:val="left"/>
      <w:pPr>
        <w:ind w:left="833" w:hanging="360"/>
      </w:pPr>
    </w:lvl>
    <w:lvl w:ilvl="1" w:tplc="04190019" w:tentative="1">
      <w:start w:val="1"/>
      <w:numFmt w:val="lowerLetter"/>
      <w:lvlText w:val="%2."/>
      <w:lvlJc w:val="left"/>
      <w:pPr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8">
    <w:nsid w:val="18FC313B"/>
    <w:multiLevelType w:val="hybridMultilevel"/>
    <w:tmpl w:val="AC8E7672"/>
    <w:lvl w:ilvl="0" w:tplc="473E773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1C5F0B"/>
    <w:multiLevelType w:val="hybridMultilevel"/>
    <w:tmpl w:val="F940A10C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AC3BAC"/>
    <w:multiLevelType w:val="hybridMultilevel"/>
    <w:tmpl w:val="07ACB852"/>
    <w:lvl w:ilvl="0" w:tplc="8A9ABB4C">
      <w:start w:val="1"/>
      <w:numFmt w:val="decimal"/>
      <w:lvlText w:val="%1."/>
      <w:lvlJc w:val="left"/>
      <w:pPr>
        <w:ind w:left="10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6" w:hanging="360"/>
      </w:pPr>
    </w:lvl>
    <w:lvl w:ilvl="2" w:tplc="0419001B" w:tentative="1">
      <w:start w:val="1"/>
      <w:numFmt w:val="lowerRoman"/>
      <w:lvlText w:val="%3."/>
      <w:lvlJc w:val="right"/>
      <w:pPr>
        <w:ind w:left="2466" w:hanging="180"/>
      </w:pPr>
    </w:lvl>
    <w:lvl w:ilvl="3" w:tplc="0419000F" w:tentative="1">
      <w:start w:val="1"/>
      <w:numFmt w:val="decimal"/>
      <w:lvlText w:val="%4."/>
      <w:lvlJc w:val="left"/>
      <w:pPr>
        <w:ind w:left="3186" w:hanging="360"/>
      </w:pPr>
    </w:lvl>
    <w:lvl w:ilvl="4" w:tplc="04190019" w:tentative="1">
      <w:start w:val="1"/>
      <w:numFmt w:val="lowerLetter"/>
      <w:lvlText w:val="%5."/>
      <w:lvlJc w:val="left"/>
      <w:pPr>
        <w:ind w:left="3906" w:hanging="360"/>
      </w:pPr>
    </w:lvl>
    <w:lvl w:ilvl="5" w:tplc="0419001B" w:tentative="1">
      <w:start w:val="1"/>
      <w:numFmt w:val="lowerRoman"/>
      <w:lvlText w:val="%6."/>
      <w:lvlJc w:val="right"/>
      <w:pPr>
        <w:ind w:left="4626" w:hanging="180"/>
      </w:pPr>
    </w:lvl>
    <w:lvl w:ilvl="6" w:tplc="0419000F" w:tentative="1">
      <w:start w:val="1"/>
      <w:numFmt w:val="decimal"/>
      <w:lvlText w:val="%7."/>
      <w:lvlJc w:val="left"/>
      <w:pPr>
        <w:ind w:left="5346" w:hanging="360"/>
      </w:pPr>
    </w:lvl>
    <w:lvl w:ilvl="7" w:tplc="04190019" w:tentative="1">
      <w:start w:val="1"/>
      <w:numFmt w:val="lowerLetter"/>
      <w:lvlText w:val="%8."/>
      <w:lvlJc w:val="left"/>
      <w:pPr>
        <w:ind w:left="6066" w:hanging="360"/>
      </w:pPr>
    </w:lvl>
    <w:lvl w:ilvl="8" w:tplc="0419001B" w:tentative="1">
      <w:start w:val="1"/>
      <w:numFmt w:val="lowerRoman"/>
      <w:lvlText w:val="%9."/>
      <w:lvlJc w:val="right"/>
      <w:pPr>
        <w:ind w:left="6786" w:hanging="180"/>
      </w:pPr>
    </w:lvl>
  </w:abstractNum>
  <w:abstractNum w:abstractNumId="11">
    <w:nsid w:val="1CEC39F9"/>
    <w:multiLevelType w:val="multilevel"/>
    <w:tmpl w:val="975C4D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22E61242"/>
    <w:multiLevelType w:val="hybridMultilevel"/>
    <w:tmpl w:val="62DE7B2C"/>
    <w:lvl w:ilvl="0" w:tplc="E80A735A">
      <w:start w:val="1"/>
      <w:numFmt w:val="decimal"/>
      <w:lvlText w:val="%1."/>
      <w:lvlJc w:val="left"/>
      <w:pPr>
        <w:ind w:left="830" w:hanging="347"/>
      </w:pPr>
      <w:rPr>
        <w:rFonts w:ascii="Times New Roman" w:eastAsiaTheme="minorHAnsi" w:hAnsi="Times New Roman" w:cs="Times New Roman"/>
        <w:position w:val="1"/>
        <w:sz w:val="24"/>
        <w:szCs w:val="24"/>
      </w:rPr>
    </w:lvl>
    <w:lvl w:ilvl="1" w:tplc="77043290">
      <w:start w:val="1"/>
      <w:numFmt w:val="bullet"/>
      <w:lvlText w:val="•"/>
      <w:lvlJc w:val="left"/>
      <w:pPr>
        <w:ind w:left="1801" w:hanging="347"/>
      </w:pPr>
      <w:rPr>
        <w:rFonts w:hint="default"/>
      </w:rPr>
    </w:lvl>
    <w:lvl w:ilvl="2" w:tplc="16702EB0">
      <w:start w:val="1"/>
      <w:numFmt w:val="bullet"/>
      <w:lvlText w:val="•"/>
      <w:lvlJc w:val="left"/>
      <w:pPr>
        <w:ind w:left="2773" w:hanging="347"/>
      </w:pPr>
      <w:rPr>
        <w:rFonts w:hint="default"/>
      </w:rPr>
    </w:lvl>
    <w:lvl w:ilvl="3" w:tplc="74C0774C">
      <w:start w:val="1"/>
      <w:numFmt w:val="bullet"/>
      <w:lvlText w:val="•"/>
      <w:lvlJc w:val="left"/>
      <w:pPr>
        <w:ind w:left="3744" w:hanging="347"/>
      </w:pPr>
      <w:rPr>
        <w:rFonts w:hint="default"/>
      </w:rPr>
    </w:lvl>
    <w:lvl w:ilvl="4" w:tplc="2034EBB4">
      <w:start w:val="1"/>
      <w:numFmt w:val="bullet"/>
      <w:lvlText w:val="•"/>
      <w:lvlJc w:val="left"/>
      <w:pPr>
        <w:ind w:left="4716" w:hanging="347"/>
      </w:pPr>
      <w:rPr>
        <w:rFonts w:hint="default"/>
      </w:rPr>
    </w:lvl>
    <w:lvl w:ilvl="5" w:tplc="1F706AC0">
      <w:start w:val="1"/>
      <w:numFmt w:val="bullet"/>
      <w:lvlText w:val="•"/>
      <w:lvlJc w:val="left"/>
      <w:pPr>
        <w:ind w:left="5688" w:hanging="347"/>
      </w:pPr>
      <w:rPr>
        <w:rFonts w:hint="default"/>
      </w:rPr>
    </w:lvl>
    <w:lvl w:ilvl="6" w:tplc="E19E11AA">
      <w:start w:val="1"/>
      <w:numFmt w:val="bullet"/>
      <w:lvlText w:val="•"/>
      <w:lvlJc w:val="left"/>
      <w:pPr>
        <w:ind w:left="6659" w:hanging="347"/>
      </w:pPr>
      <w:rPr>
        <w:rFonts w:hint="default"/>
      </w:rPr>
    </w:lvl>
    <w:lvl w:ilvl="7" w:tplc="EEA6F964">
      <w:start w:val="1"/>
      <w:numFmt w:val="bullet"/>
      <w:lvlText w:val="•"/>
      <w:lvlJc w:val="left"/>
      <w:pPr>
        <w:ind w:left="7631" w:hanging="347"/>
      </w:pPr>
      <w:rPr>
        <w:rFonts w:hint="default"/>
      </w:rPr>
    </w:lvl>
    <w:lvl w:ilvl="8" w:tplc="330A4D0A">
      <w:start w:val="1"/>
      <w:numFmt w:val="bullet"/>
      <w:lvlText w:val="•"/>
      <w:lvlJc w:val="left"/>
      <w:pPr>
        <w:ind w:left="8603" w:hanging="347"/>
      </w:pPr>
      <w:rPr>
        <w:rFonts w:hint="default"/>
      </w:rPr>
    </w:lvl>
  </w:abstractNum>
  <w:abstractNum w:abstractNumId="13">
    <w:nsid w:val="2BD8466F"/>
    <w:multiLevelType w:val="multilevel"/>
    <w:tmpl w:val="76EE062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2D822260"/>
    <w:multiLevelType w:val="hybridMultilevel"/>
    <w:tmpl w:val="FDAA14F4"/>
    <w:lvl w:ilvl="0" w:tplc="473E773C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8E312AA"/>
    <w:multiLevelType w:val="hybridMultilevel"/>
    <w:tmpl w:val="6C36EB50"/>
    <w:lvl w:ilvl="0" w:tplc="0419000F">
      <w:start w:val="1"/>
      <w:numFmt w:val="decimal"/>
      <w:lvlText w:val="%1."/>
      <w:lvlJc w:val="left"/>
      <w:pPr>
        <w:ind w:left="833" w:hanging="360"/>
      </w:pPr>
    </w:lvl>
    <w:lvl w:ilvl="1" w:tplc="04190019" w:tentative="1">
      <w:start w:val="1"/>
      <w:numFmt w:val="lowerLetter"/>
      <w:lvlText w:val="%2."/>
      <w:lvlJc w:val="left"/>
      <w:pPr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6">
    <w:nsid w:val="3DDA18A0"/>
    <w:multiLevelType w:val="hybridMultilevel"/>
    <w:tmpl w:val="5A3AFE92"/>
    <w:lvl w:ilvl="0" w:tplc="AC2C8426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5E81F7C"/>
    <w:multiLevelType w:val="hybridMultilevel"/>
    <w:tmpl w:val="21E0138E"/>
    <w:lvl w:ilvl="0" w:tplc="330A8A3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3B5A07"/>
    <w:multiLevelType w:val="hybridMultilevel"/>
    <w:tmpl w:val="0A6E61AE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D21EFA"/>
    <w:multiLevelType w:val="hybridMultilevel"/>
    <w:tmpl w:val="3918D838"/>
    <w:lvl w:ilvl="0" w:tplc="E20C69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52961409"/>
    <w:multiLevelType w:val="hybridMultilevel"/>
    <w:tmpl w:val="C03EBEFA"/>
    <w:lvl w:ilvl="0" w:tplc="473E773C">
      <w:start w:val="1"/>
      <w:numFmt w:val="bullet"/>
      <w:lvlText w:val="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1">
    <w:nsid w:val="54951771"/>
    <w:multiLevelType w:val="hybridMultilevel"/>
    <w:tmpl w:val="ECFE6EFA"/>
    <w:lvl w:ilvl="0" w:tplc="473E773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89940CC"/>
    <w:multiLevelType w:val="hybridMultilevel"/>
    <w:tmpl w:val="1102D114"/>
    <w:lvl w:ilvl="0" w:tplc="0419000F">
      <w:start w:val="1"/>
      <w:numFmt w:val="decimal"/>
      <w:lvlText w:val="%1."/>
      <w:lvlJc w:val="left"/>
      <w:pPr>
        <w:ind w:left="833" w:hanging="360"/>
      </w:pPr>
    </w:lvl>
    <w:lvl w:ilvl="1" w:tplc="04190019" w:tentative="1">
      <w:start w:val="1"/>
      <w:numFmt w:val="lowerLetter"/>
      <w:lvlText w:val="%2."/>
      <w:lvlJc w:val="left"/>
      <w:pPr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ind w:left="6593" w:hanging="180"/>
      </w:pPr>
    </w:lvl>
  </w:abstractNum>
  <w:num w:numId="1">
    <w:abstractNumId w:val="0"/>
  </w:num>
  <w:num w:numId="2">
    <w:abstractNumId w:val="3"/>
  </w:num>
  <w:num w:numId="3">
    <w:abstractNumId w:val="13"/>
  </w:num>
  <w:num w:numId="4">
    <w:abstractNumId w:val="2"/>
  </w:num>
  <w:num w:numId="5">
    <w:abstractNumId w:val="1"/>
  </w:num>
  <w:num w:numId="6">
    <w:abstractNumId w:val="21"/>
  </w:num>
  <w:num w:numId="7">
    <w:abstractNumId w:val="8"/>
  </w:num>
  <w:num w:numId="8">
    <w:abstractNumId w:val="14"/>
  </w:num>
  <w:num w:numId="9">
    <w:abstractNumId w:val="6"/>
  </w:num>
  <w:num w:numId="10">
    <w:abstractNumId w:val="20"/>
  </w:num>
  <w:num w:numId="11">
    <w:abstractNumId w:val="16"/>
  </w:num>
  <w:num w:numId="12">
    <w:abstractNumId w:val="17"/>
  </w:num>
  <w:num w:numId="13">
    <w:abstractNumId w:val="12"/>
  </w:num>
  <w:num w:numId="14">
    <w:abstractNumId w:val="10"/>
  </w:num>
  <w:num w:numId="15">
    <w:abstractNumId w:val="5"/>
  </w:num>
  <w:num w:numId="16">
    <w:abstractNumId w:val="11"/>
  </w:num>
  <w:num w:numId="17">
    <w:abstractNumId w:val="19"/>
  </w:num>
  <w:num w:numId="18">
    <w:abstractNumId w:val="9"/>
  </w:num>
  <w:num w:numId="19">
    <w:abstractNumId w:val="18"/>
  </w:num>
  <w:num w:numId="20">
    <w:abstractNumId w:val="4"/>
  </w:num>
  <w:num w:numId="21">
    <w:abstractNumId w:val="7"/>
  </w:num>
  <w:num w:numId="22">
    <w:abstractNumId w:val="15"/>
  </w:num>
  <w:num w:numId="23">
    <w:abstractNumId w:val="2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2693"/>
    <w:rsid w:val="000057E5"/>
    <w:rsid w:val="00016B87"/>
    <w:rsid w:val="00017D8C"/>
    <w:rsid w:val="00044287"/>
    <w:rsid w:val="00046D00"/>
    <w:rsid w:val="0006057A"/>
    <w:rsid w:val="00064BF1"/>
    <w:rsid w:val="0007395F"/>
    <w:rsid w:val="0009581C"/>
    <w:rsid w:val="0009700B"/>
    <w:rsid w:val="000A1E7B"/>
    <w:rsid w:val="000B0721"/>
    <w:rsid w:val="000B74D7"/>
    <w:rsid w:val="000D25B2"/>
    <w:rsid w:val="000E20F0"/>
    <w:rsid w:val="000E6D2F"/>
    <w:rsid w:val="0011224A"/>
    <w:rsid w:val="00114171"/>
    <w:rsid w:val="001326D1"/>
    <w:rsid w:val="0013571B"/>
    <w:rsid w:val="00136B4E"/>
    <w:rsid w:val="0014183F"/>
    <w:rsid w:val="0014428E"/>
    <w:rsid w:val="00153BFA"/>
    <w:rsid w:val="00155E57"/>
    <w:rsid w:val="001638C3"/>
    <w:rsid w:val="0016448C"/>
    <w:rsid w:val="00185DB4"/>
    <w:rsid w:val="00185EBD"/>
    <w:rsid w:val="00192C8F"/>
    <w:rsid w:val="00194B52"/>
    <w:rsid w:val="0019557F"/>
    <w:rsid w:val="001A1F65"/>
    <w:rsid w:val="001B28F8"/>
    <w:rsid w:val="001B466D"/>
    <w:rsid w:val="001C2E17"/>
    <w:rsid w:val="001E00AD"/>
    <w:rsid w:val="001F3EB7"/>
    <w:rsid w:val="00200C3A"/>
    <w:rsid w:val="00214D1C"/>
    <w:rsid w:val="00215622"/>
    <w:rsid w:val="0022140E"/>
    <w:rsid w:val="002351EF"/>
    <w:rsid w:val="00235A39"/>
    <w:rsid w:val="00242813"/>
    <w:rsid w:val="00244BF3"/>
    <w:rsid w:val="00253DA3"/>
    <w:rsid w:val="00256C82"/>
    <w:rsid w:val="002577EC"/>
    <w:rsid w:val="002617C3"/>
    <w:rsid w:val="00271DF4"/>
    <w:rsid w:val="00280B38"/>
    <w:rsid w:val="00294D09"/>
    <w:rsid w:val="002A1E97"/>
    <w:rsid w:val="002A415E"/>
    <w:rsid w:val="002B08BB"/>
    <w:rsid w:val="002B2B13"/>
    <w:rsid w:val="002C2CB5"/>
    <w:rsid w:val="002C5EA4"/>
    <w:rsid w:val="002D387E"/>
    <w:rsid w:val="00310994"/>
    <w:rsid w:val="00310DCB"/>
    <w:rsid w:val="00325D23"/>
    <w:rsid w:val="003272F9"/>
    <w:rsid w:val="003309B2"/>
    <w:rsid w:val="00330B06"/>
    <w:rsid w:val="00334735"/>
    <w:rsid w:val="00342D3C"/>
    <w:rsid w:val="00355484"/>
    <w:rsid w:val="003556DF"/>
    <w:rsid w:val="00357F8C"/>
    <w:rsid w:val="00363AC1"/>
    <w:rsid w:val="00364168"/>
    <w:rsid w:val="003669CB"/>
    <w:rsid w:val="0037618F"/>
    <w:rsid w:val="00377AFF"/>
    <w:rsid w:val="0038665F"/>
    <w:rsid w:val="003C65ED"/>
    <w:rsid w:val="003D1B24"/>
    <w:rsid w:val="003E140D"/>
    <w:rsid w:val="003E6E19"/>
    <w:rsid w:val="003F2C88"/>
    <w:rsid w:val="004048E9"/>
    <w:rsid w:val="00407D11"/>
    <w:rsid w:val="00407F3F"/>
    <w:rsid w:val="004335D8"/>
    <w:rsid w:val="004352AD"/>
    <w:rsid w:val="00451B44"/>
    <w:rsid w:val="004539EB"/>
    <w:rsid w:val="00474762"/>
    <w:rsid w:val="00493A33"/>
    <w:rsid w:val="004B4156"/>
    <w:rsid w:val="004C1229"/>
    <w:rsid w:val="004C2D14"/>
    <w:rsid w:val="004C530D"/>
    <w:rsid w:val="004D2BC4"/>
    <w:rsid w:val="004E6E23"/>
    <w:rsid w:val="004F1261"/>
    <w:rsid w:val="0050236E"/>
    <w:rsid w:val="00507177"/>
    <w:rsid w:val="00517289"/>
    <w:rsid w:val="00522570"/>
    <w:rsid w:val="0052319A"/>
    <w:rsid w:val="00530F6B"/>
    <w:rsid w:val="005438EC"/>
    <w:rsid w:val="00552616"/>
    <w:rsid w:val="00555156"/>
    <w:rsid w:val="00557C29"/>
    <w:rsid w:val="0056090E"/>
    <w:rsid w:val="00561CE0"/>
    <w:rsid w:val="005639A7"/>
    <w:rsid w:val="0057256D"/>
    <w:rsid w:val="00573C1E"/>
    <w:rsid w:val="005834F1"/>
    <w:rsid w:val="00584C28"/>
    <w:rsid w:val="00597146"/>
    <w:rsid w:val="005C5E77"/>
    <w:rsid w:val="005D2DFA"/>
    <w:rsid w:val="005D7E3D"/>
    <w:rsid w:val="005E2D07"/>
    <w:rsid w:val="005E5226"/>
    <w:rsid w:val="005F36D4"/>
    <w:rsid w:val="00606362"/>
    <w:rsid w:val="0061105E"/>
    <w:rsid w:val="00612A87"/>
    <w:rsid w:val="00614DA7"/>
    <w:rsid w:val="0063033D"/>
    <w:rsid w:val="0063364A"/>
    <w:rsid w:val="00633D2C"/>
    <w:rsid w:val="0065388E"/>
    <w:rsid w:val="00665218"/>
    <w:rsid w:val="00665274"/>
    <w:rsid w:val="006946F5"/>
    <w:rsid w:val="00695461"/>
    <w:rsid w:val="006B2E68"/>
    <w:rsid w:val="006B3DAB"/>
    <w:rsid w:val="006D4CFB"/>
    <w:rsid w:val="006D4E62"/>
    <w:rsid w:val="006E4B51"/>
    <w:rsid w:val="006E58A8"/>
    <w:rsid w:val="006E6E85"/>
    <w:rsid w:val="00700193"/>
    <w:rsid w:val="00704E4B"/>
    <w:rsid w:val="0070608B"/>
    <w:rsid w:val="00713889"/>
    <w:rsid w:val="0071611A"/>
    <w:rsid w:val="00724571"/>
    <w:rsid w:val="00734F34"/>
    <w:rsid w:val="007373DE"/>
    <w:rsid w:val="0074624F"/>
    <w:rsid w:val="007472C6"/>
    <w:rsid w:val="0075781A"/>
    <w:rsid w:val="00771120"/>
    <w:rsid w:val="00782170"/>
    <w:rsid w:val="00784447"/>
    <w:rsid w:val="00784A8F"/>
    <w:rsid w:val="00794131"/>
    <w:rsid w:val="007A36E1"/>
    <w:rsid w:val="007B743F"/>
    <w:rsid w:val="007C18B5"/>
    <w:rsid w:val="007C7426"/>
    <w:rsid w:val="007E10E6"/>
    <w:rsid w:val="007E1240"/>
    <w:rsid w:val="007E5508"/>
    <w:rsid w:val="007E726D"/>
    <w:rsid w:val="007E7BD1"/>
    <w:rsid w:val="00806640"/>
    <w:rsid w:val="00806C4C"/>
    <w:rsid w:val="0081405E"/>
    <w:rsid w:val="0083330D"/>
    <w:rsid w:val="00835448"/>
    <w:rsid w:val="00835EAE"/>
    <w:rsid w:val="008420D6"/>
    <w:rsid w:val="00843BCA"/>
    <w:rsid w:val="00851EFC"/>
    <w:rsid w:val="008539E9"/>
    <w:rsid w:val="0085687C"/>
    <w:rsid w:val="00856A52"/>
    <w:rsid w:val="00857B16"/>
    <w:rsid w:val="00887493"/>
    <w:rsid w:val="008941D1"/>
    <w:rsid w:val="008A1092"/>
    <w:rsid w:val="008B7C70"/>
    <w:rsid w:val="008D326C"/>
    <w:rsid w:val="008D7FC0"/>
    <w:rsid w:val="008E1331"/>
    <w:rsid w:val="009013D2"/>
    <w:rsid w:val="00901B75"/>
    <w:rsid w:val="009160AC"/>
    <w:rsid w:val="00921725"/>
    <w:rsid w:val="0092438E"/>
    <w:rsid w:val="009245B8"/>
    <w:rsid w:val="00927B3D"/>
    <w:rsid w:val="00935438"/>
    <w:rsid w:val="009623FE"/>
    <w:rsid w:val="00964DB5"/>
    <w:rsid w:val="009847B8"/>
    <w:rsid w:val="009857D7"/>
    <w:rsid w:val="009912E7"/>
    <w:rsid w:val="00995485"/>
    <w:rsid w:val="009A249A"/>
    <w:rsid w:val="009A2880"/>
    <w:rsid w:val="009C0CB5"/>
    <w:rsid w:val="009D59FE"/>
    <w:rsid w:val="009E75CF"/>
    <w:rsid w:val="009E7F47"/>
    <w:rsid w:val="009F5BFB"/>
    <w:rsid w:val="009F711A"/>
    <w:rsid w:val="009F7BB0"/>
    <w:rsid w:val="00A034C6"/>
    <w:rsid w:val="00A129F1"/>
    <w:rsid w:val="00A142FD"/>
    <w:rsid w:val="00A23441"/>
    <w:rsid w:val="00A644C6"/>
    <w:rsid w:val="00A74789"/>
    <w:rsid w:val="00A75F4D"/>
    <w:rsid w:val="00A93C4D"/>
    <w:rsid w:val="00AA5290"/>
    <w:rsid w:val="00AA6F15"/>
    <w:rsid w:val="00AC7A32"/>
    <w:rsid w:val="00AD78B4"/>
    <w:rsid w:val="00AF6B1E"/>
    <w:rsid w:val="00B01A99"/>
    <w:rsid w:val="00B05687"/>
    <w:rsid w:val="00B10080"/>
    <w:rsid w:val="00B11343"/>
    <w:rsid w:val="00B13C1B"/>
    <w:rsid w:val="00B21E18"/>
    <w:rsid w:val="00B21EFF"/>
    <w:rsid w:val="00B23CE6"/>
    <w:rsid w:val="00B2524D"/>
    <w:rsid w:val="00B26A81"/>
    <w:rsid w:val="00B32130"/>
    <w:rsid w:val="00B40774"/>
    <w:rsid w:val="00B536E5"/>
    <w:rsid w:val="00B55E98"/>
    <w:rsid w:val="00B719F5"/>
    <w:rsid w:val="00B81287"/>
    <w:rsid w:val="00B86B1C"/>
    <w:rsid w:val="00B93BCD"/>
    <w:rsid w:val="00B96577"/>
    <w:rsid w:val="00BA2344"/>
    <w:rsid w:val="00BE5069"/>
    <w:rsid w:val="00BF18E3"/>
    <w:rsid w:val="00BF284A"/>
    <w:rsid w:val="00BF6A30"/>
    <w:rsid w:val="00BF6DFD"/>
    <w:rsid w:val="00BF747C"/>
    <w:rsid w:val="00C1727C"/>
    <w:rsid w:val="00C246A0"/>
    <w:rsid w:val="00C3233E"/>
    <w:rsid w:val="00C35EA9"/>
    <w:rsid w:val="00C45080"/>
    <w:rsid w:val="00C45F96"/>
    <w:rsid w:val="00C51CA5"/>
    <w:rsid w:val="00C654F2"/>
    <w:rsid w:val="00C730D2"/>
    <w:rsid w:val="00C9342C"/>
    <w:rsid w:val="00CA202D"/>
    <w:rsid w:val="00CB017F"/>
    <w:rsid w:val="00CC0068"/>
    <w:rsid w:val="00CC2244"/>
    <w:rsid w:val="00CD62B9"/>
    <w:rsid w:val="00CE38C6"/>
    <w:rsid w:val="00CE3A6D"/>
    <w:rsid w:val="00CE6A43"/>
    <w:rsid w:val="00CF023A"/>
    <w:rsid w:val="00CF13AC"/>
    <w:rsid w:val="00CF30A6"/>
    <w:rsid w:val="00D14BA5"/>
    <w:rsid w:val="00D17433"/>
    <w:rsid w:val="00D246F5"/>
    <w:rsid w:val="00D27AD7"/>
    <w:rsid w:val="00D35197"/>
    <w:rsid w:val="00D36241"/>
    <w:rsid w:val="00D367C2"/>
    <w:rsid w:val="00D375C4"/>
    <w:rsid w:val="00D448C7"/>
    <w:rsid w:val="00D46AFB"/>
    <w:rsid w:val="00D504B4"/>
    <w:rsid w:val="00D75568"/>
    <w:rsid w:val="00D77EC0"/>
    <w:rsid w:val="00D831F2"/>
    <w:rsid w:val="00DA2AA8"/>
    <w:rsid w:val="00DA5444"/>
    <w:rsid w:val="00DB19F2"/>
    <w:rsid w:val="00DD48ED"/>
    <w:rsid w:val="00DE2C64"/>
    <w:rsid w:val="00E03243"/>
    <w:rsid w:val="00E034B9"/>
    <w:rsid w:val="00E0529D"/>
    <w:rsid w:val="00E11681"/>
    <w:rsid w:val="00E130D6"/>
    <w:rsid w:val="00E20A0E"/>
    <w:rsid w:val="00E36F51"/>
    <w:rsid w:val="00E409AC"/>
    <w:rsid w:val="00E472EB"/>
    <w:rsid w:val="00E52693"/>
    <w:rsid w:val="00E53C63"/>
    <w:rsid w:val="00E6351E"/>
    <w:rsid w:val="00E64723"/>
    <w:rsid w:val="00E70200"/>
    <w:rsid w:val="00E70FD7"/>
    <w:rsid w:val="00E737CD"/>
    <w:rsid w:val="00E7415C"/>
    <w:rsid w:val="00E7519F"/>
    <w:rsid w:val="00EA6986"/>
    <w:rsid w:val="00EB0CE5"/>
    <w:rsid w:val="00EC13BB"/>
    <w:rsid w:val="00EC7CEE"/>
    <w:rsid w:val="00ED4822"/>
    <w:rsid w:val="00ED5DEA"/>
    <w:rsid w:val="00EE5BE0"/>
    <w:rsid w:val="00EF4429"/>
    <w:rsid w:val="00EF574E"/>
    <w:rsid w:val="00F222A9"/>
    <w:rsid w:val="00F56D97"/>
    <w:rsid w:val="00F5793E"/>
    <w:rsid w:val="00F74C87"/>
    <w:rsid w:val="00F751BA"/>
    <w:rsid w:val="00F8606E"/>
    <w:rsid w:val="00FC19AD"/>
    <w:rsid w:val="00FC33FD"/>
    <w:rsid w:val="00FC50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обычный"/>
    <w:basedOn w:val="a"/>
    <w:next w:val="a"/>
    <w:link w:val="10"/>
    <w:qFormat/>
    <w:rsid w:val="00A75F4D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C0CB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BF747C"/>
    <w:pPr>
      <w:ind w:left="720"/>
      <w:contextualSpacing/>
    </w:pPr>
  </w:style>
  <w:style w:type="table" w:styleId="a4">
    <w:name w:val="Table Grid"/>
    <w:basedOn w:val="a1"/>
    <w:rsid w:val="007844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958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9581C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8A1092"/>
    <w:pPr>
      <w:spacing w:after="0" w:line="240" w:lineRule="auto"/>
    </w:pPr>
  </w:style>
  <w:style w:type="numbering" w:customStyle="1" w:styleId="11">
    <w:name w:val="Нет списка1"/>
    <w:next w:val="a2"/>
    <w:uiPriority w:val="99"/>
    <w:semiHidden/>
    <w:unhideWhenUsed/>
    <w:rsid w:val="00CE6A43"/>
  </w:style>
  <w:style w:type="character" w:styleId="a8">
    <w:name w:val="Hyperlink"/>
    <w:basedOn w:val="a0"/>
    <w:uiPriority w:val="99"/>
    <w:unhideWhenUsed/>
    <w:rsid w:val="00CE6A43"/>
    <w:rPr>
      <w:color w:val="0000FF"/>
      <w:u w:val="single"/>
    </w:rPr>
  </w:style>
  <w:style w:type="character" w:customStyle="1" w:styleId="10">
    <w:name w:val="Заголовок 1 Знак"/>
    <w:aliases w:val="обычный Знак"/>
    <w:basedOn w:val="a0"/>
    <w:link w:val="1"/>
    <w:rsid w:val="00A75F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Заголовок №4"/>
    <w:basedOn w:val="a0"/>
    <w:rsid w:val="0057256D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/>
    </w:rPr>
  </w:style>
  <w:style w:type="paragraph" w:styleId="a9">
    <w:name w:val="Body Text"/>
    <w:basedOn w:val="a"/>
    <w:link w:val="aa"/>
    <w:uiPriority w:val="1"/>
    <w:qFormat/>
    <w:rsid w:val="0057256D"/>
    <w:pPr>
      <w:widowControl w:val="0"/>
      <w:spacing w:after="0" w:line="240" w:lineRule="auto"/>
      <w:ind w:left="112"/>
    </w:pPr>
    <w:rPr>
      <w:rFonts w:ascii="Times New Roman" w:eastAsia="Times New Roman" w:hAnsi="Times New Roman"/>
      <w:sz w:val="28"/>
      <w:szCs w:val="28"/>
      <w:lang w:val="en-US" w:eastAsia="en-US"/>
    </w:rPr>
  </w:style>
  <w:style w:type="character" w:customStyle="1" w:styleId="aa">
    <w:name w:val="Основной текст Знак"/>
    <w:basedOn w:val="a0"/>
    <w:link w:val="a9"/>
    <w:uiPriority w:val="1"/>
    <w:rsid w:val="0057256D"/>
    <w:rPr>
      <w:rFonts w:ascii="Times New Roman" w:eastAsia="Times New Roman" w:hAnsi="Times New Roman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9C0C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12">
    <w:name w:val="Сетка таблицы1"/>
    <w:basedOn w:val="a1"/>
    <w:next w:val="a4"/>
    <w:rsid w:val="002351EF"/>
    <w:pPr>
      <w:widowControl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784A8F"/>
    <w:pPr>
      <w:widowControl w:val="0"/>
      <w:spacing w:after="0" w:line="240" w:lineRule="auto"/>
    </w:pPr>
    <w:rPr>
      <w:rFonts w:eastAsiaTheme="minorHAnsi"/>
      <w:lang w:val="en-US" w:eastAsia="en-US"/>
    </w:rPr>
  </w:style>
  <w:style w:type="paragraph" w:styleId="ab">
    <w:name w:val="TOC Heading"/>
    <w:basedOn w:val="1"/>
    <w:next w:val="a"/>
    <w:uiPriority w:val="39"/>
    <w:semiHidden/>
    <w:unhideWhenUsed/>
    <w:qFormat/>
    <w:rsid w:val="001B28F8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13">
    <w:name w:val="toc 1"/>
    <w:basedOn w:val="a"/>
    <w:next w:val="a"/>
    <w:autoRedefine/>
    <w:uiPriority w:val="39"/>
    <w:unhideWhenUsed/>
    <w:rsid w:val="001B28F8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1B28F8"/>
    <w:pPr>
      <w:spacing w:after="100"/>
      <w:ind w:left="220"/>
    </w:pPr>
  </w:style>
  <w:style w:type="table" w:customStyle="1" w:styleId="22">
    <w:name w:val="Сетка таблицы2"/>
    <w:basedOn w:val="a1"/>
    <w:next w:val="a4"/>
    <w:rsid w:val="009857D7"/>
    <w:pPr>
      <w:widowControl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4"/>
    <w:rsid w:val="009857D7"/>
    <w:pPr>
      <w:widowControl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59"/>
    <w:rsid w:val="00D246F5"/>
    <w:pPr>
      <w:spacing w:after="0" w:line="240" w:lineRule="auto"/>
      <w:ind w:left="113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D246F5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Сетка таблицы41"/>
    <w:basedOn w:val="a1"/>
    <w:uiPriority w:val="39"/>
    <w:qFormat/>
    <w:rsid w:val="006946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2"/>
    <w:basedOn w:val="a1"/>
    <w:uiPriority w:val="39"/>
    <w:qFormat/>
    <w:rsid w:val="006946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обычный"/>
    <w:basedOn w:val="a"/>
    <w:next w:val="a"/>
    <w:link w:val="10"/>
    <w:qFormat/>
    <w:rsid w:val="00A75F4D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C0CB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BF747C"/>
    <w:pPr>
      <w:ind w:left="720"/>
      <w:contextualSpacing/>
    </w:pPr>
  </w:style>
  <w:style w:type="table" w:styleId="a4">
    <w:name w:val="Table Grid"/>
    <w:basedOn w:val="a1"/>
    <w:rsid w:val="007844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958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9581C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8A1092"/>
    <w:pPr>
      <w:spacing w:after="0" w:line="240" w:lineRule="auto"/>
    </w:pPr>
  </w:style>
  <w:style w:type="numbering" w:customStyle="1" w:styleId="11">
    <w:name w:val="Нет списка1"/>
    <w:next w:val="a2"/>
    <w:uiPriority w:val="99"/>
    <w:semiHidden/>
    <w:unhideWhenUsed/>
    <w:rsid w:val="00CE6A43"/>
  </w:style>
  <w:style w:type="character" w:styleId="a8">
    <w:name w:val="Hyperlink"/>
    <w:basedOn w:val="a0"/>
    <w:uiPriority w:val="99"/>
    <w:unhideWhenUsed/>
    <w:rsid w:val="00CE6A43"/>
    <w:rPr>
      <w:color w:val="0000FF"/>
      <w:u w:val="single"/>
    </w:rPr>
  </w:style>
  <w:style w:type="character" w:customStyle="1" w:styleId="10">
    <w:name w:val="Заголовок 1 Знак"/>
    <w:aliases w:val="обычный Знак"/>
    <w:basedOn w:val="a0"/>
    <w:link w:val="1"/>
    <w:rsid w:val="00A75F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Заголовок №4"/>
    <w:basedOn w:val="a0"/>
    <w:rsid w:val="0057256D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/>
    </w:rPr>
  </w:style>
  <w:style w:type="paragraph" w:styleId="a9">
    <w:name w:val="Body Text"/>
    <w:basedOn w:val="a"/>
    <w:link w:val="aa"/>
    <w:uiPriority w:val="1"/>
    <w:qFormat/>
    <w:rsid w:val="0057256D"/>
    <w:pPr>
      <w:widowControl w:val="0"/>
      <w:spacing w:after="0" w:line="240" w:lineRule="auto"/>
      <w:ind w:left="112"/>
    </w:pPr>
    <w:rPr>
      <w:rFonts w:ascii="Times New Roman" w:eastAsia="Times New Roman" w:hAnsi="Times New Roman"/>
      <w:sz w:val="28"/>
      <w:szCs w:val="28"/>
      <w:lang w:val="en-US" w:eastAsia="en-US"/>
    </w:rPr>
  </w:style>
  <w:style w:type="character" w:customStyle="1" w:styleId="aa">
    <w:name w:val="Основной текст Знак"/>
    <w:basedOn w:val="a0"/>
    <w:link w:val="a9"/>
    <w:uiPriority w:val="1"/>
    <w:rsid w:val="0057256D"/>
    <w:rPr>
      <w:rFonts w:ascii="Times New Roman" w:eastAsia="Times New Roman" w:hAnsi="Times New Roman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9C0C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12">
    <w:name w:val="Сетка таблицы1"/>
    <w:basedOn w:val="a1"/>
    <w:next w:val="a4"/>
    <w:rsid w:val="002351EF"/>
    <w:pPr>
      <w:widowControl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784A8F"/>
    <w:pPr>
      <w:widowControl w:val="0"/>
      <w:spacing w:after="0" w:line="240" w:lineRule="auto"/>
    </w:pPr>
    <w:rPr>
      <w:rFonts w:eastAsiaTheme="minorHAnsi"/>
      <w:lang w:val="en-US" w:eastAsia="en-US"/>
    </w:rPr>
  </w:style>
  <w:style w:type="paragraph" w:styleId="ab">
    <w:name w:val="TOC Heading"/>
    <w:basedOn w:val="1"/>
    <w:next w:val="a"/>
    <w:uiPriority w:val="39"/>
    <w:semiHidden/>
    <w:unhideWhenUsed/>
    <w:qFormat/>
    <w:rsid w:val="001B28F8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13">
    <w:name w:val="toc 1"/>
    <w:basedOn w:val="a"/>
    <w:next w:val="a"/>
    <w:autoRedefine/>
    <w:uiPriority w:val="39"/>
    <w:unhideWhenUsed/>
    <w:rsid w:val="001B28F8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1B28F8"/>
    <w:pPr>
      <w:spacing w:after="100"/>
      <w:ind w:left="220"/>
    </w:pPr>
  </w:style>
  <w:style w:type="table" w:customStyle="1" w:styleId="22">
    <w:name w:val="Сетка таблицы2"/>
    <w:basedOn w:val="a1"/>
    <w:next w:val="a4"/>
    <w:rsid w:val="009857D7"/>
    <w:pPr>
      <w:widowControl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4"/>
    <w:rsid w:val="009857D7"/>
    <w:pPr>
      <w:widowControl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59"/>
    <w:rsid w:val="00D246F5"/>
    <w:pPr>
      <w:spacing w:after="0" w:line="240" w:lineRule="auto"/>
      <w:ind w:left="113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D246F5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Сетка таблицы41"/>
    <w:basedOn w:val="a1"/>
    <w:uiPriority w:val="39"/>
    <w:qFormat/>
    <w:rsid w:val="006946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2"/>
    <w:basedOn w:val="a1"/>
    <w:uiPriority w:val="39"/>
    <w:qFormat/>
    <w:rsid w:val="006946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lis.fobr.ru" TargetMode="External"/><Relationship Id="rId3" Type="http://schemas.openxmlformats.org/officeDocument/2006/relationships/styles" Target="styles.xml"/><Relationship Id="rId7" Type="http://schemas.openxmlformats.org/officeDocument/2006/relationships/hyperlink" Target="https://base.garant.ru/70712250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urait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lib.pros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F38B00-A879-4672-B9EE-59EAE86E2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57</Pages>
  <Words>18800</Words>
  <Characters>107160</Characters>
  <Application>Microsoft Office Word</Application>
  <DocSecurity>0</DocSecurity>
  <Lines>893</Lines>
  <Paragraphs>251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Ekaterina</cp:lastModifiedBy>
  <cp:revision>3</cp:revision>
  <cp:lastPrinted>2022-02-11T07:27:00Z</cp:lastPrinted>
  <dcterms:created xsi:type="dcterms:W3CDTF">2023-02-03T08:23:00Z</dcterms:created>
  <dcterms:modified xsi:type="dcterms:W3CDTF">2023-02-09T06:33:00Z</dcterms:modified>
</cp:coreProperties>
</file>